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64" w:rsidRDefault="00E76464">
      <w:pPr>
        <w:jc w:val="center"/>
        <w:rPr>
          <w:rFonts w:ascii="华文中宋" w:eastAsia="华文中宋" w:hAnsi="华文中宋"/>
          <w:bCs/>
          <w:snapToGrid w:val="0"/>
          <w:kern w:val="0"/>
          <w:sz w:val="84"/>
          <w:szCs w:val="84"/>
        </w:rPr>
      </w:pPr>
    </w:p>
    <w:p w:rsidR="00E76464" w:rsidRDefault="008D011D">
      <w:pPr>
        <w:jc w:val="center"/>
        <w:rPr>
          <w:rFonts w:ascii="方正小标宋_GBK" w:eastAsia="方正小标宋_GBK" w:hAnsi="华文中宋"/>
          <w:bCs/>
          <w:snapToGrid w:val="0"/>
          <w:kern w:val="0"/>
          <w:sz w:val="84"/>
          <w:szCs w:val="84"/>
        </w:rPr>
      </w:pPr>
      <w:r>
        <w:rPr>
          <w:rFonts w:ascii="方正小标宋_GBK" w:eastAsia="方正小标宋_GBK" w:hAnsi="华文中宋" w:hint="eastAsia"/>
          <w:bCs/>
          <w:snapToGrid w:val="0"/>
          <w:kern w:val="0"/>
          <w:sz w:val="84"/>
          <w:szCs w:val="84"/>
        </w:rPr>
        <w:t>招 标</w:t>
      </w:r>
      <w:r w:rsidR="00E76464">
        <w:rPr>
          <w:rFonts w:ascii="方正小标宋_GBK" w:eastAsia="方正小标宋_GBK" w:hAnsi="华文中宋" w:hint="eastAsia"/>
          <w:bCs/>
          <w:snapToGrid w:val="0"/>
          <w:kern w:val="0"/>
          <w:sz w:val="84"/>
          <w:szCs w:val="84"/>
        </w:rPr>
        <w:t xml:space="preserve"> 文 件</w:t>
      </w:r>
    </w:p>
    <w:p w:rsidR="00E76464" w:rsidRDefault="00E76464">
      <w:pPr>
        <w:rPr>
          <w:snapToGrid w:val="0"/>
          <w:kern w:val="0"/>
          <w:sz w:val="84"/>
          <w:szCs w:val="84"/>
        </w:rPr>
      </w:pPr>
    </w:p>
    <w:p w:rsidR="00E76464" w:rsidRDefault="00E76464">
      <w:pPr>
        <w:rPr>
          <w:rFonts w:ascii="方正仿宋_GBK" w:eastAsia="方正仿宋_GBK" w:hAnsi="方正仿宋_GBK" w:cs="方正仿宋_GBK"/>
          <w:snapToGrid w:val="0"/>
          <w:kern w:val="0"/>
          <w:sz w:val="84"/>
          <w:szCs w:val="84"/>
        </w:rPr>
      </w:pPr>
    </w:p>
    <w:p w:rsidR="0093220D" w:rsidRPr="003844ED" w:rsidRDefault="00E76464" w:rsidP="0093220D">
      <w:pPr>
        <w:spacing w:line="480" w:lineRule="auto"/>
        <w:ind w:rightChars="-50" w:right="-126" w:firstLineChars="400" w:firstLine="1328"/>
        <w:rPr>
          <w:rFonts w:ascii="方正仿宋_GBK" w:eastAsia="方正仿宋_GBK" w:hAnsi="方正仿宋_GBK" w:cs="方正仿宋_GBK"/>
          <w:sz w:val="36"/>
          <w:szCs w:val="36"/>
          <w:u w:val="single"/>
        </w:rPr>
      </w:pPr>
      <w:r>
        <w:rPr>
          <w:rFonts w:ascii="方正仿宋_GBK" w:eastAsia="方正仿宋_GBK" w:hAnsi="方正仿宋_GBK" w:cs="方正仿宋_GBK" w:hint="eastAsia"/>
          <w:sz w:val="36"/>
          <w:szCs w:val="36"/>
        </w:rPr>
        <w:t>项目名称：</w:t>
      </w:r>
      <w:r w:rsidR="00BF2B3B">
        <w:rPr>
          <w:rFonts w:ascii="方正仿宋_GBK" w:eastAsia="方正仿宋_GBK" w:hAnsi="方正仿宋_GBK" w:cs="方正仿宋_GBK" w:hint="eastAsia"/>
          <w:sz w:val="36"/>
          <w:szCs w:val="36"/>
          <w:u w:val="single"/>
        </w:rPr>
        <w:t>中药配方颗粒</w:t>
      </w:r>
      <w:r w:rsidR="007321B0">
        <w:rPr>
          <w:rFonts w:ascii="方正仿宋_GBK" w:eastAsia="方正仿宋_GBK" w:hAnsi="方正仿宋_GBK" w:cs="方正仿宋_GBK" w:hint="eastAsia"/>
          <w:sz w:val="36"/>
          <w:szCs w:val="36"/>
          <w:u w:val="single"/>
        </w:rPr>
        <w:t xml:space="preserve"> </w:t>
      </w:r>
      <w:r w:rsidR="0075393D">
        <w:rPr>
          <w:rFonts w:ascii="方正仿宋_GBK" w:eastAsia="方正仿宋_GBK" w:hAnsi="方正仿宋_GBK" w:cs="方正仿宋_GBK" w:hint="eastAsia"/>
          <w:sz w:val="36"/>
          <w:szCs w:val="36"/>
          <w:u w:val="single"/>
        </w:rPr>
        <w:t>（南彭方舱医院使用）</w:t>
      </w:r>
    </w:p>
    <w:p w:rsidR="00E76464" w:rsidRDefault="00E76464" w:rsidP="0093220D">
      <w:pPr>
        <w:spacing w:line="480" w:lineRule="auto"/>
        <w:ind w:rightChars="-50" w:right="-126" w:firstLineChars="400" w:firstLine="1328"/>
        <w:rPr>
          <w:rFonts w:ascii="方正仿宋_GBK" w:eastAsia="方正仿宋_GBK" w:hAnsi="方正仿宋_GBK" w:cs="方正仿宋_GBK"/>
          <w:sz w:val="36"/>
          <w:szCs w:val="36"/>
          <w:u w:val="single"/>
        </w:rPr>
      </w:pPr>
      <w:r>
        <w:rPr>
          <w:rFonts w:ascii="方正仿宋_GBK" w:eastAsia="方正仿宋_GBK" w:hAnsi="方正仿宋_GBK" w:cs="方正仿宋_GBK" w:hint="eastAsia"/>
          <w:sz w:val="36"/>
          <w:szCs w:val="36"/>
        </w:rPr>
        <w:t>项目编号：</w:t>
      </w:r>
      <w:r>
        <w:rPr>
          <w:rFonts w:ascii="方正仿宋_GBK" w:eastAsia="方正仿宋_GBK" w:hAnsi="方正仿宋_GBK" w:cs="方正仿宋_GBK" w:hint="eastAsia"/>
          <w:sz w:val="36"/>
          <w:szCs w:val="36"/>
          <w:u w:val="single"/>
        </w:rPr>
        <w:t xml:space="preserve">     </w:t>
      </w:r>
      <w:r>
        <w:rPr>
          <w:rFonts w:ascii="方正仿宋_GBK" w:eastAsia="方正仿宋_GBK" w:hAnsi="方正仿宋_GBK" w:cs="方正仿宋_GBK" w:hint="eastAsia"/>
          <w:color w:val="000000"/>
          <w:sz w:val="36"/>
          <w:szCs w:val="36"/>
          <w:u w:val="single"/>
        </w:rPr>
        <w:t>〔</w:t>
      </w:r>
      <w:r w:rsidRPr="008D7621">
        <w:rPr>
          <w:rFonts w:eastAsia="方正仿宋_GBK" w:hint="eastAsia"/>
          <w:kern w:val="0"/>
          <w:sz w:val="36"/>
          <w:szCs w:val="36"/>
          <w:u w:val="single"/>
        </w:rPr>
        <w:t>202</w:t>
      </w:r>
      <w:r w:rsidR="00EA773C">
        <w:rPr>
          <w:rFonts w:eastAsia="方正仿宋_GBK" w:hint="eastAsia"/>
          <w:kern w:val="0"/>
          <w:sz w:val="36"/>
          <w:szCs w:val="36"/>
          <w:u w:val="single"/>
        </w:rPr>
        <w:t>2</w:t>
      </w:r>
      <w:r>
        <w:rPr>
          <w:rFonts w:ascii="方正仿宋_GBK" w:eastAsia="方正仿宋_GBK" w:hAnsi="方正仿宋_GBK" w:cs="方正仿宋_GBK" w:hint="eastAsia"/>
          <w:color w:val="000000"/>
          <w:sz w:val="36"/>
          <w:szCs w:val="36"/>
          <w:u w:val="single"/>
        </w:rPr>
        <w:t>〕</w:t>
      </w:r>
      <w:r w:rsidR="00F62653">
        <w:rPr>
          <w:rFonts w:ascii="方正仿宋_GBK" w:eastAsia="方正仿宋_GBK" w:hAnsi="方正仿宋_GBK" w:cs="方正仿宋_GBK" w:hint="eastAsia"/>
          <w:color w:val="000000"/>
          <w:sz w:val="36"/>
          <w:szCs w:val="36"/>
          <w:u w:val="single"/>
        </w:rPr>
        <w:t>YX</w:t>
      </w:r>
      <w:r w:rsidR="00903888">
        <w:rPr>
          <w:rFonts w:ascii="方正仿宋_GBK" w:eastAsia="方正仿宋_GBK" w:hAnsi="方正仿宋_GBK" w:cs="方正仿宋_GBK" w:hint="eastAsia"/>
          <w:color w:val="000000"/>
          <w:sz w:val="36"/>
          <w:szCs w:val="36"/>
          <w:u w:val="single"/>
        </w:rPr>
        <w:t>B</w:t>
      </w:r>
      <w:r w:rsidR="007321B0">
        <w:rPr>
          <w:rFonts w:ascii="方正仿宋_GBK" w:eastAsia="方正仿宋_GBK" w:hAnsi="方正仿宋_GBK" w:cs="方正仿宋_GBK" w:hint="eastAsia"/>
          <w:color w:val="000000"/>
          <w:sz w:val="36"/>
          <w:szCs w:val="36"/>
          <w:u w:val="single"/>
        </w:rPr>
        <w:t>00</w:t>
      </w:r>
      <w:r w:rsidR="00EA1FA9">
        <w:rPr>
          <w:rFonts w:ascii="方正仿宋_GBK" w:eastAsia="方正仿宋_GBK" w:hAnsi="方正仿宋_GBK" w:cs="方正仿宋_GBK" w:hint="eastAsia"/>
          <w:color w:val="000000"/>
          <w:sz w:val="36"/>
          <w:szCs w:val="36"/>
          <w:u w:val="single"/>
        </w:rPr>
        <w:t>5</w:t>
      </w:r>
      <w:r w:rsidR="0075393D">
        <w:rPr>
          <w:rFonts w:ascii="方正仿宋_GBK" w:eastAsia="方正仿宋_GBK" w:hAnsi="方正仿宋_GBK" w:cs="方正仿宋_GBK" w:hint="eastAsia"/>
          <w:color w:val="000000"/>
          <w:sz w:val="36"/>
          <w:szCs w:val="36"/>
          <w:u w:val="single"/>
        </w:rPr>
        <w:t xml:space="preserve">号             </w:t>
      </w:r>
    </w:p>
    <w:p w:rsidR="00E76464" w:rsidRDefault="00E76464">
      <w:pPr>
        <w:rPr>
          <w:rFonts w:ascii="方正仿宋_GBK" w:eastAsia="方正仿宋_GBK" w:hAnsi="方正仿宋_GBK" w:cs="方正仿宋_GBK"/>
          <w:sz w:val="36"/>
          <w:szCs w:val="36"/>
        </w:rPr>
      </w:pPr>
    </w:p>
    <w:p w:rsidR="00E76464" w:rsidRDefault="00E76464">
      <w:pPr>
        <w:jc w:val="center"/>
        <w:rPr>
          <w:rFonts w:ascii="方正仿宋_GBK" w:eastAsia="方正仿宋_GBK" w:hAnsi="方正仿宋_GBK" w:cs="方正仿宋_GBK"/>
          <w:sz w:val="36"/>
          <w:szCs w:val="36"/>
        </w:rPr>
      </w:pPr>
    </w:p>
    <w:p w:rsidR="00E76464" w:rsidRDefault="00E76464">
      <w:pPr>
        <w:pStyle w:val="a8"/>
        <w:rPr>
          <w:rFonts w:ascii="方正仿宋_GBK" w:eastAsia="方正仿宋_GBK" w:hAnsi="方正仿宋_GBK" w:cs="方正仿宋_GBK"/>
        </w:rPr>
      </w:pPr>
    </w:p>
    <w:p w:rsidR="00E76464" w:rsidRDefault="00E76464">
      <w:pPr>
        <w:spacing w:line="480" w:lineRule="auto"/>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t xml:space="preserve">          重庆市</w:t>
      </w:r>
      <w:r w:rsidR="005E7ED7">
        <w:rPr>
          <w:rFonts w:ascii="方正仿宋_GBK" w:eastAsia="方正仿宋_GBK" w:hAnsi="方正仿宋_GBK" w:cs="方正仿宋_GBK" w:hint="eastAsia"/>
          <w:sz w:val="36"/>
          <w:szCs w:val="36"/>
        </w:rPr>
        <w:t>中医骨科</w:t>
      </w:r>
      <w:r>
        <w:rPr>
          <w:rFonts w:ascii="方正仿宋_GBK" w:eastAsia="方正仿宋_GBK" w:hAnsi="方正仿宋_GBK" w:cs="方正仿宋_GBK" w:hint="eastAsia"/>
          <w:sz w:val="36"/>
          <w:szCs w:val="36"/>
        </w:rPr>
        <w:t>医院</w:t>
      </w:r>
    </w:p>
    <w:p w:rsidR="00E76464" w:rsidRDefault="00575367">
      <w:pPr>
        <w:widowControl/>
        <w:ind w:firstLineChars="1250" w:firstLine="4150"/>
        <w:jc w:val="left"/>
        <w:rPr>
          <w:rFonts w:ascii="方正仿宋_GBK" w:eastAsia="方正仿宋_GBK" w:hAnsi="方正仿宋_GBK" w:cs="方正仿宋_GBK"/>
          <w:sz w:val="36"/>
          <w:szCs w:val="36"/>
        </w:rPr>
        <w:sectPr w:rsidR="00E76464">
          <w:headerReference w:type="even" r:id="rId7"/>
          <w:headerReference w:type="default" r:id="rId8"/>
          <w:footerReference w:type="even" r:id="rId9"/>
          <w:footerReference w:type="default" r:id="rId10"/>
          <w:headerReference w:type="first" r:id="rId11"/>
          <w:footerReference w:type="first" r:id="rId12"/>
          <w:pgSz w:w="11907" w:h="16840"/>
          <w:pgMar w:top="2041" w:right="1531" w:bottom="1928" w:left="1531" w:header="964" w:footer="992" w:gutter="0"/>
          <w:pgNumType w:fmt="numberInDash" w:start="1"/>
          <w:cols w:space="720"/>
          <w:titlePg/>
          <w:docGrid w:type="linesAndChars" w:linePitch="381" w:charSpace="-5735"/>
        </w:sectPr>
      </w:pPr>
      <w:r>
        <w:rPr>
          <w:rFonts w:ascii="方正仿宋_GBK" w:eastAsia="方正仿宋_GBK" w:hAnsi="方正仿宋_GBK" w:cs="方正仿宋_GBK" w:hint="eastAsia"/>
          <w:sz w:val="36"/>
          <w:szCs w:val="36"/>
        </w:rPr>
        <w:t>二〇二</w:t>
      </w:r>
      <w:r w:rsidR="00EA773C">
        <w:rPr>
          <w:rFonts w:ascii="方正仿宋_GBK" w:eastAsia="方正仿宋_GBK" w:hAnsi="方正仿宋_GBK" w:cs="方正仿宋_GBK" w:hint="eastAsia"/>
          <w:sz w:val="36"/>
          <w:szCs w:val="36"/>
        </w:rPr>
        <w:t>二</w:t>
      </w:r>
      <w:r>
        <w:rPr>
          <w:rFonts w:ascii="方正仿宋_GBK" w:eastAsia="方正仿宋_GBK" w:hAnsi="方正仿宋_GBK" w:cs="方正仿宋_GBK" w:hint="eastAsia"/>
          <w:sz w:val="36"/>
          <w:szCs w:val="36"/>
        </w:rPr>
        <w:t>年</w:t>
      </w:r>
      <w:r w:rsidR="00B2238C">
        <w:rPr>
          <w:rFonts w:ascii="方正仿宋_GBK" w:eastAsia="方正仿宋_GBK" w:hAnsi="方正仿宋_GBK" w:cs="方正仿宋_GBK" w:hint="eastAsia"/>
          <w:sz w:val="36"/>
          <w:szCs w:val="36"/>
        </w:rPr>
        <w:t>六</w:t>
      </w:r>
      <w:r w:rsidR="00E76464">
        <w:rPr>
          <w:rFonts w:ascii="方正仿宋_GBK" w:eastAsia="方正仿宋_GBK" w:hAnsi="方正仿宋_GBK" w:cs="方正仿宋_GBK" w:hint="eastAsia"/>
          <w:sz w:val="36"/>
          <w:szCs w:val="36"/>
        </w:rPr>
        <w:t>月</w:t>
      </w:r>
    </w:p>
    <w:p w:rsidR="00E76464" w:rsidRDefault="00834B9E" w:rsidP="00834B9E">
      <w:pPr>
        <w:spacing w:line="594" w:lineRule="exact"/>
        <w:ind w:firstLineChars="200" w:firstLine="595"/>
        <w:rPr>
          <w:rFonts w:ascii="方正仿宋_GBK" w:eastAsia="方正仿宋_GBK"/>
          <w:sz w:val="32"/>
          <w:szCs w:val="32"/>
        </w:rPr>
      </w:pPr>
      <w:r w:rsidRPr="00521CB5">
        <w:rPr>
          <w:rFonts w:ascii="方正仿宋_GBK" w:eastAsia="方正仿宋_GBK" w:hint="eastAsia"/>
          <w:sz w:val="32"/>
          <w:szCs w:val="32"/>
        </w:rPr>
        <w:lastRenderedPageBreak/>
        <w:t>为响应市卫生健康委的统一安排，做好方舱医院的中药供应保障工作</w:t>
      </w:r>
      <w:r w:rsidR="00D6736C">
        <w:rPr>
          <w:rFonts w:ascii="方正仿宋_GBK" w:eastAsia="方正仿宋_GBK" w:hint="eastAsia"/>
          <w:sz w:val="32"/>
          <w:szCs w:val="32"/>
        </w:rPr>
        <w:t>，</w:t>
      </w:r>
      <w:r w:rsidR="00BA34B2" w:rsidRPr="00521CB5">
        <w:rPr>
          <w:rFonts w:ascii="方正仿宋_GBK" w:eastAsia="方正仿宋_GBK" w:hint="eastAsia"/>
          <w:sz w:val="32"/>
          <w:szCs w:val="32"/>
        </w:rPr>
        <w:t>根据《中华人民共和国政府采购法》等有关规定，</w:t>
      </w:r>
      <w:r w:rsidR="00E76464" w:rsidRPr="00521CB5">
        <w:rPr>
          <w:rFonts w:ascii="方正仿宋_GBK" w:eastAsia="方正仿宋_GBK" w:hint="eastAsia"/>
          <w:sz w:val="32"/>
          <w:szCs w:val="32"/>
        </w:rPr>
        <w:t>我院就</w:t>
      </w:r>
      <w:r w:rsidR="00BA34B2" w:rsidRPr="00521CB5">
        <w:rPr>
          <w:rFonts w:ascii="方正仿宋_GBK" w:eastAsia="方正仿宋_GBK" w:hint="eastAsia"/>
          <w:sz w:val="32"/>
          <w:szCs w:val="32"/>
        </w:rPr>
        <w:t>中药配方颗</w:t>
      </w:r>
      <w:r w:rsidR="00BA34B2">
        <w:rPr>
          <w:rFonts w:ascii="方正仿宋_GBK" w:eastAsia="方正仿宋_GBK" w:hint="eastAsia"/>
          <w:sz w:val="32"/>
          <w:szCs w:val="32"/>
        </w:rPr>
        <w:t>粒</w:t>
      </w:r>
      <w:r w:rsidR="0075393D">
        <w:rPr>
          <w:rFonts w:ascii="方正仿宋_GBK" w:eastAsia="方正仿宋_GBK" w:hint="eastAsia"/>
          <w:sz w:val="32"/>
          <w:szCs w:val="32"/>
        </w:rPr>
        <w:t>（</w:t>
      </w:r>
      <w:r w:rsidR="0075393D" w:rsidRPr="00521CB5">
        <w:rPr>
          <w:rFonts w:ascii="方正仿宋_GBK" w:eastAsia="方正仿宋_GBK" w:hint="eastAsia"/>
          <w:sz w:val="32"/>
          <w:szCs w:val="32"/>
        </w:rPr>
        <w:t>南彭方舱医院使用</w:t>
      </w:r>
      <w:r w:rsidR="0075393D">
        <w:rPr>
          <w:rFonts w:ascii="方正仿宋_GBK" w:eastAsia="方正仿宋_GBK" w:hint="eastAsia"/>
          <w:sz w:val="32"/>
          <w:szCs w:val="32"/>
        </w:rPr>
        <w:t>）</w:t>
      </w:r>
      <w:r w:rsidR="00E76464">
        <w:rPr>
          <w:rFonts w:ascii="方正仿宋_GBK" w:eastAsia="方正仿宋_GBK" w:hint="eastAsia"/>
          <w:sz w:val="32"/>
          <w:szCs w:val="32"/>
        </w:rPr>
        <w:t>进行</w:t>
      </w:r>
      <w:r w:rsidR="00B37E68" w:rsidRPr="00D2221D">
        <w:rPr>
          <w:rFonts w:ascii="方正仿宋_GBK" w:eastAsia="方正仿宋_GBK" w:hint="eastAsia"/>
          <w:b/>
          <w:sz w:val="32"/>
          <w:szCs w:val="32"/>
        </w:rPr>
        <w:t>限价</w:t>
      </w:r>
      <w:r w:rsidR="007E2838">
        <w:rPr>
          <w:rFonts w:ascii="方正仿宋_GBK" w:eastAsia="方正仿宋_GBK" w:hint="eastAsia"/>
          <w:sz w:val="32"/>
          <w:szCs w:val="32"/>
        </w:rPr>
        <w:t>招标</w:t>
      </w:r>
      <w:r w:rsidR="00E76464">
        <w:rPr>
          <w:rFonts w:ascii="方正仿宋_GBK" w:eastAsia="方正仿宋_GBK" w:hint="eastAsia"/>
          <w:sz w:val="32"/>
          <w:szCs w:val="32"/>
        </w:rPr>
        <w:t>采购，欢迎合格的供应商参与报价。</w:t>
      </w:r>
    </w:p>
    <w:p w:rsidR="0072135D" w:rsidRDefault="00E76464" w:rsidP="0072135D">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一、采购项目内容</w:t>
      </w:r>
    </w:p>
    <w:p w:rsidR="0072135D" w:rsidRDefault="0075393D" w:rsidP="00834B9E">
      <w:pPr>
        <w:spacing w:line="594" w:lineRule="exact"/>
        <w:ind w:firstLineChars="200" w:firstLine="595"/>
        <w:rPr>
          <w:rFonts w:ascii="方正仿宋_GBK" w:eastAsia="方正仿宋_GBK"/>
          <w:sz w:val="32"/>
          <w:szCs w:val="32"/>
        </w:rPr>
      </w:pPr>
      <w:r w:rsidRPr="00521CB5">
        <w:rPr>
          <w:rFonts w:ascii="方正仿宋_GBK" w:eastAsia="方正仿宋_GBK" w:hint="eastAsia"/>
          <w:sz w:val="32"/>
          <w:szCs w:val="32"/>
        </w:rPr>
        <w:t>中药配方颗</w:t>
      </w:r>
      <w:r>
        <w:rPr>
          <w:rFonts w:ascii="方正仿宋_GBK" w:eastAsia="方正仿宋_GBK" w:hint="eastAsia"/>
          <w:sz w:val="32"/>
          <w:szCs w:val="32"/>
        </w:rPr>
        <w:t>粒（</w:t>
      </w:r>
      <w:r w:rsidRPr="00521CB5">
        <w:rPr>
          <w:rFonts w:ascii="方正仿宋_GBK" w:eastAsia="方正仿宋_GBK" w:hint="eastAsia"/>
          <w:sz w:val="32"/>
          <w:szCs w:val="32"/>
        </w:rPr>
        <w:t>南彭方舱医院使用</w:t>
      </w:r>
      <w:r>
        <w:rPr>
          <w:rFonts w:ascii="方正仿宋_GBK" w:eastAsia="方正仿宋_GBK" w:hint="eastAsia"/>
          <w:sz w:val="32"/>
          <w:szCs w:val="32"/>
        </w:rPr>
        <w:t>）</w:t>
      </w:r>
      <w:r w:rsidR="00834B9E" w:rsidRPr="00521CB5">
        <w:rPr>
          <w:rFonts w:ascii="方正仿宋_GBK" w:eastAsia="方正仿宋_GBK" w:hint="eastAsia"/>
          <w:sz w:val="32"/>
          <w:szCs w:val="32"/>
        </w:rPr>
        <w:t>。</w:t>
      </w:r>
      <w:r w:rsidR="00392891">
        <w:rPr>
          <w:rFonts w:ascii="方正仿宋_GBK" w:eastAsia="方正仿宋_GBK" w:hint="eastAsia"/>
          <w:sz w:val="32"/>
          <w:szCs w:val="32"/>
        </w:rPr>
        <w:t>详见附件1（包含国标目录、重庆省标目录及其他目录）。</w:t>
      </w:r>
    </w:p>
    <w:p w:rsidR="00E76464" w:rsidRDefault="00E76464" w:rsidP="0072135D">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二、响应供应商资格要求</w:t>
      </w:r>
    </w:p>
    <w:p w:rsidR="00E76464" w:rsidRPr="00552628" w:rsidRDefault="00E76464" w:rsidP="00552628">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（一）基本资格条件</w:t>
      </w:r>
    </w:p>
    <w:p w:rsidR="007D2733" w:rsidRPr="00552628" w:rsidRDefault="007D2733" w:rsidP="00552628">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提交基本资格条件承诺函。详见附件二。</w:t>
      </w:r>
    </w:p>
    <w:p w:rsidR="00B763CC" w:rsidRPr="00552628" w:rsidRDefault="00B763CC" w:rsidP="00552628">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（二）特定资格条件</w:t>
      </w:r>
    </w:p>
    <w:p w:rsidR="00D80DFC" w:rsidRPr="00552628" w:rsidRDefault="00D80DFC" w:rsidP="00552628">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1、投标人必须</w:t>
      </w:r>
      <w:r w:rsidR="00BA34B2" w:rsidRPr="00552628">
        <w:rPr>
          <w:rFonts w:ascii="方正仿宋_GBK" w:eastAsia="方正仿宋_GBK" w:hAnsi="新宋体" w:cs="新宋体" w:hint="eastAsia"/>
          <w:sz w:val="32"/>
          <w:szCs w:val="32"/>
        </w:rPr>
        <w:t>依法取得《营业执照》、</w:t>
      </w:r>
      <w:r w:rsidRPr="00552628">
        <w:rPr>
          <w:rFonts w:ascii="方正仿宋_GBK" w:eastAsia="方正仿宋_GBK" w:hAnsi="新宋体" w:cs="新宋体" w:hint="eastAsia"/>
          <w:sz w:val="32"/>
          <w:szCs w:val="32"/>
        </w:rPr>
        <w:t>具有《药品生产许可证》、《药品经营许可证》并已通过</w:t>
      </w:r>
      <w:r w:rsidRPr="00552628">
        <w:rPr>
          <w:rFonts w:ascii="方正仿宋_GBK" w:eastAsia="方正仿宋_GBK" w:hAnsi="新宋体" w:cs="新宋体"/>
          <w:sz w:val="32"/>
          <w:szCs w:val="32"/>
        </w:rPr>
        <w:t>GMP</w:t>
      </w:r>
      <w:r w:rsidRPr="00552628">
        <w:rPr>
          <w:rFonts w:ascii="方正仿宋_GBK" w:eastAsia="方正仿宋_GBK" w:hAnsi="新宋体" w:cs="新宋体" w:hint="eastAsia"/>
          <w:sz w:val="32"/>
          <w:szCs w:val="32"/>
        </w:rPr>
        <w:t>认证。</w:t>
      </w:r>
    </w:p>
    <w:p w:rsidR="00BA34B2" w:rsidRPr="00552628" w:rsidRDefault="00BA34B2" w:rsidP="00552628">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2</w:t>
      </w:r>
      <w:r w:rsidR="00D80DFC" w:rsidRPr="00552628">
        <w:rPr>
          <w:rFonts w:ascii="方正仿宋_GBK" w:eastAsia="方正仿宋_GBK" w:hAnsi="新宋体" w:cs="新宋体" w:hint="eastAsia"/>
          <w:sz w:val="32"/>
          <w:szCs w:val="32"/>
        </w:rPr>
        <w:t>、</w:t>
      </w:r>
      <w:r w:rsidRPr="00552628">
        <w:rPr>
          <w:rFonts w:ascii="方正仿宋_GBK" w:eastAsia="方正仿宋_GBK" w:hAnsi="新宋体" w:cs="新宋体" w:hint="eastAsia"/>
          <w:sz w:val="32"/>
          <w:szCs w:val="32"/>
        </w:rPr>
        <w:t>投标人必须是符合《药品管理法》、《中药配方颗粒管理办法》（征求意见稿）等相关文件要求，能依法生产、经营、资信状况良好的企业。</w:t>
      </w:r>
    </w:p>
    <w:p w:rsidR="00BA34B2" w:rsidRPr="00552628" w:rsidRDefault="00BA34B2" w:rsidP="00552628">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3、投标人可以是中药配方颗粒生产企业，也可以是经中药配方颗粒生产企业授权的具有中药配方颗粒经营资格的药品经营企业。（提供证书复印件或备案凭证复印件，装订在附件三后面）。</w:t>
      </w:r>
    </w:p>
    <w:p w:rsidR="007E5ED5" w:rsidRPr="00552628" w:rsidRDefault="007E5ED5" w:rsidP="00552628">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（三）招标文件递交</w:t>
      </w:r>
    </w:p>
    <w:p w:rsidR="007E5ED5" w:rsidRPr="00552628" w:rsidRDefault="007E5ED5" w:rsidP="00552628">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1、投标人在规定时间内将</w:t>
      </w:r>
      <w:r w:rsidR="007E2838" w:rsidRPr="00552628">
        <w:rPr>
          <w:rFonts w:ascii="方正仿宋_GBK" w:eastAsia="方正仿宋_GBK" w:hAnsi="新宋体" w:cs="新宋体" w:hint="eastAsia"/>
          <w:sz w:val="32"/>
          <w:szCs w:val="32"/>
        </w:rPr>
        <w:t>招标</w:t>
      </w:r>
      <w:r w:rsidR="009361DE" w:rsidRPr="00552628">
        <w:rPr>
          <w:rFonts w:ascii="方正仿宋_GBK" w:eastAsia="方正仿宋_GBK" w:hAnsi="新宋体" w:cs="新宋体" w:hint="eastAsia"/>
          <w:sz w:val="32"/>
          <w:szCs w:val="32"/>
        </w:rPr>
        <w:t>文件密封后</w:t>
      </w:r>
      <w:r w:rsidR="00403615" w:rsidRPr="00552628">
        <w:rPr>
          <w:rFonts w:ascii="方正仿宋_GBK" w:eastAsia="方正仿宋_GBK" w:hAnsi="新宋体" w:cs="新宋体" w:hint="eastAsia"/>
          <w:sz w:val="32"/>
          <w:szCs w:val="32"/>
        </w:rPr>
        <w:t>交</w:t>
      </w:r>
      <w:r w:rsidRPr="00552628">
        <w:rPr>
          <w:rFonts w:ascii="方正仿宋_GBK" w:eastAsia="方正仿宋_GBK" w:hAnsi="新宋体" w:cs="新宋体" w:hint="eastAsia"/>
          <w:sz w:val="32"/>
          <w:szCs w:val="32"/>
        </w:rPr>
        <w:t>至重庆市中医骨科医院</w:t>
      </w:r>
      <w:r w:rsidR="003D4C60" w:rsidRPr="00552628">
        <w:rPr>
          <w:rFonts w:ascii="方正仿宋_GBK" w:eastAsia="方正仿宋_GBK" w:hAnsi="新宋体" w:cs="新宋体" w:hint="eastAsia"/>
          <w:sz w:val="32"/>
          <w:szCs w:val="32"/>
        </w:rPr>
        <w:t>药学部</w:t>
      </w:r>
      <w:r w:rsidRPr="00552628">
        <w:rPr>
          <w:rFonts w:ascii="方正仿宋_GBK" w:eastAsia="方正仿宋_GBK" w:hAnsi="新宋体" w:cs="新宋体" w:hint="eastAsia"/>
          <w:sz w:val="32"/>
          <w:szCs w:val="32"/>
        </w:rPr>
        <w:t>（渝中区解放西路1号4</w:t>
      </w:r>
      <w:r w:rsidR="007321B0" w:rsidRPr="00552628">
        <w:rPr>
          <w:rFonts w:ascii="方正仿宋_GBK" w:eastAsia="方正仿宋_GBK" w:hAnsi="新宋体" w:cs="新宋体" w:hint="eastAsia"/>
          <w:sz w:val="32"/>
          <w:szCs w:val="32"/>
        </w:rPr>
        <w:t>29</w:t>
      </w:r>
      <w:r w:rsidRPr="00552628">
        <w:rPr>
          <w:rFonts w:ascii="方正仿宋_GBK" w:eastAsia="方正仿宋_GBK" w:hAnsi="新宋体" w:cs="新宋体" w:hint="eastAsia"/>
          <w:sz w:val="32"/>
          <w:szCs w:val="32"/>
        </w:rPr>
        <w:t>室）。</w:t>
      </w:r>
    </w:p>
    <w:p w:rsidR="007E5ED5" w:rsidRPr="00552628" w:rsidRDefault="00E27D51" w:rsidP="00552628">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lastRenderedPageBreak/>
        <w:t>2</w:t>
      </w:r>
      <w:r w:rsidR="007E5ED5" w:rsidRPr="00552628">
        <w:rPr>
          <w:rFonts w:ascii="方正仿宋_GBK" w:eastAsia="方正仿宋_GBK" w:hAnsi="新宋体" w:cs="新宋体" w:hint="eastAsia"/>
          <w:sz w:val="32"/>
          <w:szCs w:val="32"/>
        </w:rPr>
        <w:t>、投标文件递交时间：202</w:t>
      </w:r>
      <w:r w:rsidR="006B0966" w:rsidRPr="00552628">
        <w:rPr>
          <w:rFonts w:ascii="方正仿宋_GBK" w:eastAsia="方正仿宋_GBK" w:hAnsi="新宋体" w:cs="新宋体" w:hint="eastAsia"/>
          <w:sz w:val="32"/>
          <w:szCs w:val="32"/>
        </w:rPr>
        <w:t>2</w:t>
      </w:r>
      <w:r w:rsidR="007E5ED5" w:rsidRPr="00552628">
        <w:rPr>
          <w:rFonts w:ascii="方正仿宋_GBK" w:eastAsia="方正仿宋_GBK" w:hAnsi="新宋体" w:cs="新宋体" w:hint="eastAsia"/>
          <w:sz w:val="32"/>
          <w:szCs w:val="32"/>
        </w:rPr>
        <w:t>年</w:t>
      </w:r>
      <w:r w:rsidR="000B6F7D" w:rsidRPr="00552628">
        <w:rPr>
          <w:rFonts w:ascii="方正仿宋_GBK" w:eastAsia="方正仿宋_GBK" w:hAnsi="新宋体" w:cs="新宋体" w:hint="eastAsia"/>
          <w:sz w:val="32"/>
          <w:szCs w:val="32"/>
        </w:rPr>
        <w:t>6</w:t>
      </w:r>
      <w:r w:rsidR="007E5ED5" w:rsidRPr="00552628">
        <w:rPr>
          <w:rFonts w:ascii="方正仿宋_GBK" w:eastAsia="方正仿宋_GBK" w:hAnsi="新宋体" w:cs="新宋体" w:hint="eastAsia"/>
          <w:sz w:val="32"/>
          <w:szCs w:val="32"/>
        </w:rPr>
        <w:t>月</w:t>
      </w:r>
      <w:r w:rsidR="000B6F7D" w:rsidRPr="00552628">
        <w:rPr>
          <w:rFonts w:ascii="方正仿宋_GBK" w:eastAsia="方正仿宋_GBK" w:hAnsi="新宋体" w:cs="新宋体" w:hint="eastAsia"/>
          <w:sz w:val="32"/>
          <w:szCs w:val="32"/>
        </w:rPr>
        <w:t>1</w:t>
      </w:r>
      <w:r w:rsidR="00D72F38">
        <w:rPr>
          <w:rFonts w:ascii="方正仿宋_GBK" w:eastAsia="方正仿宋_GBK" w:hAnsi="新宋体" w:cs="新宋体" w:hint="eastAsia"/>
          <w:sz w:val="32"/>
          <w:szCs w:val="32"/>
        </w:rPr>
        <w:t>3</w:t>
      </w:r>
      <w:r w:rsidR="007E5ED5" w:rsidRPr="00552628">
        <w:rPr>
          <w:rFonts w:ascii="方正仿宋_GBK" w:eastAsia="方正仿宋_GBK" w:hAnsi="新宋体" w:cs="新宋体" w:hint="eastAsia"/>
          <w:sz w:val="32"/>
          <w:szCs w:val="32"/>
        </w:rPr>
        <w:t>日</w:t>
      </w:r>
      <w:r w:rsidR="00B02D02">
        <w:rPr>
          <w:rFonts w:ascii="方正仿宋_GBK" w:eastAsia="方正仿宋_GBK" w:hAnsi="新宋体" w:cs="新宋体" w:hint="eastAsia"/>
          <w:sz w:val="32"/>
          <w:szCs w:val="32"/>
        </w:rPr>
        <w:t>上午11点前。</w:t>
      </w:r>
    </w:p>
    <w:p w:rsidR="00E76464" w:rsidRPr="0072135D" w:rsidRDefault="006551A5" w:rsidP="00D25D2E">
      <w:pPr>
        <w:spacing w:line="594" w:lineRule="exact"/>
        <w:ind w:firstLineChars="200" w:firstLine="595"/>
        <w:rPr>
          <w:rFonts w:ascii="方正小标宋_GBK" w:eastAsia="方正小标宋_GBK"/>
          <w:color w:val="000000" w:themeColor="text1"/>
          <w:sz w:val="32"/>
          <w:szCs w:val="32"/>
        </w:rPr>
      </w:pPr>
      <w:r w:rsidRPr="0072135D">
        <w:rPr>
          <w:rFonts w:ascii="方正小标宋_GBK" w:eastAsia="方正小标宋_GBK" w:hint="eastAsia"/>
          <w:color w:val="000000" w:themeColor="text1"/>
          <w:sz w:val="32"/>
          <w:szCs w:val="32"/>
        </w:rPr>
        <w:t>三</w:t>
      </w:r>
      <w:r w:rsidR="00E76464" w:rsidRPr="0072135D">
        <w:rPr>
          <w:rFonts w:ascii="方正小标宋_GBK" w:eastAsia="方正小标宋_GBK" w:hint="eastAsia"/>
          <w:color w:val="000000" w:themeColor="text1"/>
          <w:sz w:val="32"/>
          <w:szCs w:val="32"/>
        </w:rPr>
        <w:t>、采购项目技术要求</w:t>
      </w:r>
    </w:p>
    <w:p w:rsidR="0072135D" w:rsidRPr="00372288" w:rsidRDefault="0072135D" w:rsidP="0072135D">
      <w:pPr>
        <w:widowControl/>
        <w:ind w:firstLineChars="200" w:firstLine="595"/>
        <w:rPr>
          <w:rFonts w:ascii="方正仿宋_GBK" w:eastAsia="方正仿宋_GBK"/>
          <w:sz w:val="32"/>
          <w:szCs w:val="32"/>
        </w:rPr>
      </w:pPr>
      <w:bookmarkStart w:id="0" w:name="_Toc43738747"/>
      <w:r w:rsidRPr="00372288">
        <w:rPr>
          <w:rFonts w:ascii="方正仿宋_GBK" w:eastAsia="方正仿宋_GBK" w:hint="eastAsia"/>
          <w:sz w:val="32"/>
          <w:szCs w:val="32"/>
        </w:rPr>
        <w:t>1、投标人提供的中药配方颗粒智能调配所需系统、设备要求：</w:t>
      </w:r>
    </w:p>
    <w:p w:rsidR="0072135D" w:rsidRPr="00372288" w:rsidRDefault="0072135D" w:rsidP="0072135D">
      <w:pPr>
        <w:widowControl/>
        <w:ind w:firstLineChars="200" w:firstLine="595"/>
        <w:rPr>
          <w:rFonts w:ascii="方正仿宋_GBK" w:eastAsia="方正仿宋_GBK"/>
          <w:sz w:val="32"/>
          <w:szCs w:val="32"/>
        </w:rPr>
      </w:pPr>
      <w:r w:rsidRPr="00372288">
        <w:rPr>
          <w:rFonts w:ascii="方正仿宋_GBK" w:eastAsia="方正仿宋_GBK" w:hint="eastAsia"/>
          <w:sz w:val="32"/>
          <w:szCs w:val="32"/>
        </w:rPr>
        <w:t>1.1 具备用量自动换算系统（自动将饮片用量换算成中药配方颗粒剂量）；</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1.2 具有处方电子审查功能（有配伍禁忌、超剂量等提示）；</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1.3 药柜具有显示定位功能（快速寻找颗粒位置）；</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1.4 具有颗粒识别系统；</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1.5 多工位调配设备（入药孔数≥4）；</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1.6 自动调剂、封装（调剂完后药盒直接自动封口，无需手动）；</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1.7 库存管理功能（及时掌握颗粒使用情况）。</w:t>
      </w:r>
    </w:p>
    <w:p w:rsidR="0072135D" w:rsidRPr="00C862A2" w:rsidRDefault="0072135D" w:rsidP="0072135D">
      <w:pPr>
        <w:tabs>
          <w:tab w:val="left" w:pos="2312"/>
        </w:tabs>
        <w:spacing w:line="594" w:lineRule="exact"/>
        <w:ind w:firstLineChars="200" w:firstLine="595"/>
        <w:rPr>
          <w:rFonts w:ascii="方正仿宋_GBK" w:eastAsia="方正仿宋_GBK" w:hAnsi="新宋体" w:cs="新宋体"/>
          <w:color w:val="000000" w:themeColor="text1"/>
          <w:sz w:val="32"/>
          <w:szCs w:val="32"/>
        </w:rPr>
      </w:pPr>
      <w:r w:rsidRPr="00552628">
        <w:rPr>
          <w:rFonts w:ascii="方正仿宋_GBK" w:eastAsia="方正仿宋_GBK" w:hAnsi="新宋体" w:cs="新宋体" w:hint="eastAsia"/>
          <w:sz w:val="32"/>
          <w:szCs w:val="32"/>
        </w:rPr>
        <w:t>2、</w:t>
      </w:r>
      <w:r w:rsidRPr="00C862A2">
        <w:rPr>
          <w:rFonts w:ascii="方正仿宋_GBK" w:eastAsia="方正仿宋_GBK" w:hAnsi="新宋体" w:cs="新宋体" w:hint="eastAsia"/>
          <w:color w:val="000000" w:themeColor="text1"/>
          <w:sz w:val="32"/>
          <w:szCs w:val="32"/>
        </w:rPr>
        <w:t>中药配方颗粒的品种数：</w:t>
      </w:r>
    </w:p>
    <w:p w:rsidR="00C204EB" w:rsidRPr="00B16E82" w:rsidRDefault="00FB5365" w:rsidP="00C204EB">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1.</w:t>
      </w:r>
      <w:r w:rsidR="008176E0" w:rsidRPr="008176E0">
        <w:rPr>
          <w:rFonts w:ascii="方正仿宋_GBK" w:eastAsia="方正仿宋_GBK" w:hint="eastAsia"/>
          <w:sz w:val="32"/>
          <w:szCs w:val="32"/>
        </w:rPr>
        <w:t xml:space="preserve"> </w:t>
      </w:r>
      <w:r w:rsidR="008176E0" w:rsidRPr="00372288">
        <w:rPr>
          <w:rFonts w:ascii="方正仿宋_GBK" w:eastAsia="方正仿宋_GBK" w:hint="eastAsia"/>
          <w:sz w:val="32"/>
          <w:szCs w:val="32"/>
        </w:rPr>
        <w:t>投标人提供的中药配方颗粒</w:t>
      </w:r>
      <w:r w:rsidR="008176E0">
        <w:rPr>
          <w:rFonts w:ascii="方正仿宋_GBK" w:eastAsia="方正仿宋_GBK" w:hint="eastAsia"/>
          <w:sz w:val="32"/>
          <w:szCs w:val="32"/>
        </w:rPr>
        <w:t>目录</w:t>
      </w:r>
      <w:r>
        <w:rPr>
          <w:rFonts w:ascii="方正仿宋_GBK" w:eastAsia="方正仿宋_GBK" w:hAnsi="新宋体" w:cs="新宋体" w:hint="eastAsia"/>
          <w:sz w:val="32"/>
          <w:szCs w:val="32"/>
        </w:rPr>
        <w:t>应包含</w:t>
      </w:r>
      <w:r w:rsidR="00C204EB" w:rsidRPr="00B16E82">
        <w:rPr>
          <w:rFonts w:ascii="方正仿宋_GBK" w:eastAsia="方正仿宋_GBK" w:hAnsi="新宋体" w:cs="新宋体" w:hint="eastAsia"/>
          <w:sz w:val="32"/>
          <w:szCs w:val="32"/>
        </w:rPr>
        <w:t>现行国标（196种）和重庆省标（113种）以及其他目录（13种）</w:t>
      </w:r>
      <w:r w:rsidR="008176E0">
        <w:rPr>
          <w:rFonts w:ascii="方正仿宋_GBK" w:eastAsia="方正仿宋_GBK" w:hAnsi="新宋体" w:cs="新宋体" w:hint="eastAsia"/>
          <w:sz w:val="32"/>
          <w:szCs w:val="32"/>
        </w:rPr>
        <w:t>。</w:t>
      </w:r>
      <w:r w:rsidR="00D708DA">
        <w:rPr>
          <w:rFonts w:ascii="方正仿宋_GBK" w:eastAsia="方正仿宋_GBK" w:hAnsi="新宋体" w:cs="新宋体" w:hint="eastAsia"/>
          <w:sz w:val="32"/>
          <w:szCs w:val="32"/>
        </w:rPr>
        <w:t>其中，</w:t>
      </w:r>
      <w:r w:rsidR="005E3DB5">
        <w:rPr>
          <w:rFonts w:ascii="方正仿宋_GBK" w:eastAsia="方正仿宋_GBK" w:hAnsi="新宋体" w:cs="新宋体" w:hint="eastAsia"/>
          <w:sz w:val="32"/>
          <w:szCs w:val="32"/>
        </w:rPr>
        <w:t>35个</w:t>
      </w:r>
      <w:r w:rsidR="00D708DA">
        <w:rPr>
          <w:rFonts w:ascii="方正仿宋_GBK" w:eastAsia="方正仿宋_GBK" w:hAnsi="新宋体" w:cs="新宋体" w:hint="eastAsia"/>
          <w:sz w:val="32"/>
          <w:szCs w:val="32"/>
        </w:rPr>
        <w:t>带*品种为必须提供品种，缺任</w:t>
      </w:r>
      <w:r w:rsidR="003232E0">
        <w:rPr>
          <w:rFonts w:ascii="方正仿宋_GBK" w:eastAsia="方正仿宋_GBK" w:hAnsi="新宋体" w:cs="新宋体" w:hint="eastAsia"/>
          <w:sz w:val="32"/>
          <w:szCs w:val="32"/>
        </w:rPr>
        <w:t>一带*</w:t>
      </w:r>
      <w:r w:rsidR="00D708DA">
        <w:rPr>
          <w:rFonts w:ascii="方正仿宋_GBK" w:eastAsia="方正仿宋_GBK" w:hAnsi="新宋体" w:cs="新宋体" w:hint="eastAsia"/>
          <w:sz w:val="32"/>
          <w:szCs w:val="32"/>
        </w:rPr>
        <w:t>品种视为废标。</w:t>
      </w:r>
    </w:p>
    <w:p w:rsidR="0072135D" w:rsidRDefault="00FB5365" w:rsidP="0072135D">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2.</w:t>
      </w:r>
      <w:r w:rsidR="008176E0">
        <w:rPr>
          <w:rFonts w:ascii="方正仿宋_GBK" w:eastAsia="方正仿宋_GBK" w:hAnsi="新宋体" w:cs="新宋体" w:hint="eastAsia"/>
          <w:sz w:val="32"/>
          <w:szCs w:val="32"/>
        </w:rPr>
        <w:t xml:space="preserve"> </w:t>
      </w:r>
      <w:r w:rsidR="00274C94" w:rsidRPr="00372288">
        <w:rPr>
          <w:rFonts w:ascii="方正仿宋_GBK" w:eastAsia="方正仿宋_GBK" w:hint="eastAsia"/>
          <w:sz w:val="32"/>
          <w:szCs w:val="32"/>
        </w:rPr>
        <w:t>投标人</w:t>
      </w:r>
      <w:r w:rsidR="0072135D" w:rsidRPr="00552628">
        <w:rPr>
          <w:rFonts w:ascii="方正仿宋_GBK" w:eastAsia="方正仿宋_GBK" w:hAnsi="新宋体" w:cs="新宋体" w:hint="eastAsia"/>
          <w:sz w:val="32"/>
          <w:szCs w:val="32"/>
        </w:rPr>
        <w:t>提供</w:t>
      </w:r>
      <w:r w:rsidR="0072135D" w:rsidRPr="00552628">
        <w:rPr>
          <w:rFonts w:ascii="方正仿宋_GBK" w:eastAsia="方正仿宋_GBK" w:hAnsi="新宋体" w:cs="新宋体"/>
          <w:sz w:val="32"/>
          <w:szCs w:val="32"/>
        </w:rPr>
        <w:t>中药配方颗粒品种</w:t>
      </w:r>
      <w:r w:rsidR="0072135D" w:rsidRPr="00552628">
        <w:rPr>
          <w:rFonts w:ascii="方正仿宋_GBK" w:eastAsia="方正仿宋_GBK" w:hAnsi="新宋体" w:cs="新宋体" w:hint="eastAsia"/>
          <w:sz w:val="32"/>
          <w:szCs w:val="32"/>
        </w:rPr>
        <w:t>数能满足日常的临床诊疗需要，并承诺与医院</w:t>
      </w:r>
      <w:r w:rsidR="0072135D" w:rsidRPr="00552628">
        <w:rPr>
          <w:rFonts w:ascii="方正仿宋_GBK" w:eastAsia="方正仿宋_GBK" w:hAnsi="新宋体" w:cs="新宋体"/>
          <w:sz w:val="32"/>
          <w:szCs w:val="32"/>
        </w:rPr>
        <w:t>签订</w:t>
      </w:r>
      <w:r w:rsidR="0072135D" w:rsidRPr="00552628">
        <w:rPr>
          <w:rFonts w:ascii="方正仿宋_GBK" w:eastAsia="方正仿宋_GBK" w:hAnsi="新宋体" w:cs="新宋体" w:hint="eastAsia"/>
          <w:sz w:val="32"/>
          <w:szCs w:val="32"/>
        </w:rPr>
        <w:t>“供货承诺书”（中标企业必须产品齐全，不得以任何借口（如无货，采购量少等）不执行医院药品采购计划）。</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3、中药配方颗粒的质量：</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3.1</w:t>
      </w:r>
      <w:r w:rsidRPr="00552628">
        <w:rPr>
          <w:rFonts w:ascii="方正仿宋_GBK" w:eastAsia="方正仿宋_GBK" w:hAnsi="新宋体" w:cs="新宋体"/>
          <w:sz w:val="32"/>
          <w:szCs w:val="32"/>
        </w:rPr>
        <w:t>中药配方颗粒</w:t>
      </w:r>
      <w:r w:rsidRPr="00552628">
        <w:rPr>
          <w:rFonts w:ascii="方正仿宋_GBK" w:eastAsia="方正仿宋_GBK" w:hAnsi="新宋体" w:cs="新宋体" w:hint="eastAsia"/>
          <w:sz w:val="32"/>
          <w:szCs w:val="32"/>
        </w:rPr>
        <w:t>的质量符合中药配方颗粒的国家药品标准或省级药品监督管理部门制定的最新标准、</w:t>
      </w:r>
      <w:r w:rsidRPr="00552628">
        <w:rPr>
          <w:rFonts w:ascii="方正仿宋_GBK" w:eastAsia="方正仿宋_GBK" w:hAnsi="新宋体" w:cs="新宋体"/>
          <w:sz w:val="32"/>
          <w:szCs w:val="32"/>
        </w:rPr>
        <w:t>《中药配方颗粒质量控制与标</w:t>
      </w:r>
      <w:r w:rsidRPr="00552628">
        <w:rPr>
          <w:rFonts w:ascii="方正仿宋_GBK" w:eastAsia="方正仿宋_GBK" w:hAnsi="新宋体" w:cs="新宋体"/>
          <w:sz w:val="32"/>
          <w:szCs w:val="32"/>
        </w:rPr>
        <w:lastRenderedPageBreak/>
        <w:t>准制定技术要求》</w:t>
      </w:r>
      <w:r w:rsidRPr="00552628">
        <w:rPr>
          <w:rFonts w:ascii="方正仿宋_GBK" w:eastAsia="方正仿宋_GBK" w:hAnsi="新宋体" w:cs="新宋体" w:hint="eastAsia"/>
          <w:sz w:val="32"/>
          <w:szCs w:val="32"/>
        </w:rPr>
        <w:t>、2020版《中国药典》、《</w:t>
      </w:r>
      <w:r w:rsidRPr="00552628">
        <w:rPr>
          <w:rFonts w:ascii="方正仿宋_GBK" w:eastAsia="方正仿宋_GBK" w:hAnsi="新宋体" w:cs="新宋体"/>
          <w:sz w:val="32"/>
          <w:szCs w:val="32"/>
        </w:rPr>
        <w:t>中药配方颗粒管理暂行规定</w:t>
      </w:r>
      <w:r w:rsidRPr="00552628">
        <w:rPr>
          <w:rFonts w:ascii="方正仿宋_GBK" w:eastAsia="方正仿宋_GBK" w:hAnsi="新宋体" w:cs="新宋体" w:hint="eastAsia"/>
          <w:sz w:val="32"/>
          <w:szCs w:val="32"/>
        </w:rPr>
        <w:t>》等相关文件规定（以最新文件规定为准），医院有权随时对</w:t>
      </w:r>
      <w:r w:rsidRPr="00552628">
        <w:rPr>
          <w:rFonts w:ascii="方正仿宋_GBK" w:eastAsia="方正仿宋_GBK" w:hAnsi="新宋体" w:cs="新宋体"/>
          <w:sz w:val="32"/>
          <w:szCs w:val="32"/>
        </w:rPr>
        <w:t>中药配方颗粒</w:t>
      </w:r>
      <w:r w:rsidRPr="00552628">
        <w:rPr>
          <w:rFonts w:ascii="方正仿宋_GBK" w:eastAsia="方正仿宋_GBK" w:hAnsi="新宋体" w:cs="新宋体" w:hint="eastAsia"/>
          <w:sz w:val="32"/>
          <w:szCs w:val="32"/>
        </w:rPr>
        <w:t>的生产过程进行抽查检验，或者派出专人监督。</w:t>
      </w:r>
    </w:p>
    <w:p w:rsidR="0072135D" w:rsidRPr="00552628" w:rsidRDefault="008655E2"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 xml:space="preserve">3.2 </w:t>
      </w:r>
      <w:r w:rsidR="0072135D" w:rsidRPr="00552628">
        <w:rPr>
          <w:rFonts w:ascii="方正仿宋_GBK" w:eastAsia="方正仿宋_GBK" w:hAnsi="新宋体" w:cs="新宋体" w:hint="eastAsia"/>
          <w:sz w:val="32"/>
          <w:szCs w:val="32"/>
        </w:rPr>
        <w:t xml:space="preserve"> </w:t>
      </w:r>
      <w:r w:rsidR="0072135D" w:rsidRPr="00552628">
        <w:rPr>
          <w:rFonts w:ascii="方正仿宋_GBK" w:eastAsia="方正仿宋_GBK" w:hAnsi="新宋体" w:cs="新宋体"/>
          <w:sz w:val="32"/>
          <w:szCs w:val="32"/>
        </w:rPr>
        <w:t>生产企业承诺</w:t>
      </w:r>
      <w:r w:rsidR="0072135D" w:rsidRPr="00552628">
        <w:rPr>
          <w:rFonts w:ascii="方正仿宋_GBK" w:eastAsia="方正仿宋_GBK" w:hAnsi="新宋体" w:cs="新宋体" w:hint="eastAsia"/>
          <w:sz w:val="32"/>
          <w:szCs w:val="32"/>
        </w:rPr>
        <w:t>与医院</w:t>
      </w:r>
      <w:r w:rsidR="0072135D" w:rsidRPr="00552628">
        <w:rPr>
          <w:rFonts w:ascii="方正仿宋_GBK" w:eastAsia="方正仿宋_GBK" w:hAnsi="新宋体" w:cs="新宋体"/>
          <w:sz w:val="32"/>
          <w:szCs w:val="32"/>
        </w:rPr>
        <w:t>签订</w:t>
      </w:r>
      <w:r w:rsidR="0072135D" w:rsidRPr="00552628">
        <w:rPr>
          <w:rFonts w:ascii="方正仿宋_GBK" w:eastAsia="方正仿宋_GBK" w:hAnsi="新宋体" w:cs="新宋体"/>
          <w:sz w:val="32"/>
          <w:szCs w:val="32"/>
        </w:rPr>
        <w:t>“</w:t>
      </w:r>
      <w:r w:rsidR="0072135D" w:rsidRPr="00552628">
        <w:rPr>
          <w:rFonts w:ascii="方正仿宋_GBK" w:eastAsia="方正仿宋_GBK" w:hAnsi="新宋体" w:cs="新宋体"/>
          <w:sz w:val="32"/>
          <w:szCs w:val="32"/>
        </w:rPr>
        <w:t>质量保证协议书</w:t>
      </w:r>
      <w:r w:rsidR="0072135D" w:rsidRPr="00552628">
        <w:rPr>
          <w:rFonts w:ascii="方正仿宋_GBK" w:eastAsia="方正仿宋_GBK" w:hAnsi="新宋体" w:cs="新宋体"/>
          <w:sz w:val="32"/>
          <w:szCs w:val="32"/>
        </w:rPr>
        <w:t>”</w:t>
      </w:r>
      <w:r w:rsidR="0072135D" w:rsidRPr="00552628">
        <w:rPr>
          <w:rFonts w:ascii="方正仿宋_GBK" w:eastAsia="方正仿宋_GBK" w:hAnsi="新宋体" w:cs="新宋体"/>
          <w:sz w:val="32"/>
          <w:szCs w:val="32"/>
        </w:rPr>
        <w:t>，</w:t>
      </w:r>
      <w:r w:rsidR="0072135D" w:rsidRPr="00552628">
        <w:rPr>
          <w:rFonts w:ascii="方正仿宋_GBK" w:eastAsia="方正仿宋_GBK" w:hAnsi="新宋体" w:cs="新宋体" w:hint="eastAsia"/>
          <w:sz w:val="32"/>
          <w:szCs w:val="32"/>
        </w:rPr>
        <w:t>并</w:t>
      </w:r>
      <w:r w:rsidR="0072135D" w:rsidRPr="00552628">
        <w:rPr>
          <w:rFonts w:ascii="方正仿宋_GBK" w:eastAsia="方正仿宋_GBK" w:hAnsi="新宋体" w:cs="新宋体"/>
          <w:sz w:val="32"/>
          <w:szCs w:val="32"/>
        </w:rPr>
        <w:t>向医院提供每一批中药配方颗粒的</w:t>
      </w:r>
      <w:r w:rsidR="0072135D" w:rsidRPr="00552628">
        <w:rPr>
          <w:rFonts w:ascii="方正仿宋_GBK" w:eastAsia="方正仿宋_GBK" w:hAnsi="新宋体" w:cs="新宋体" w:hint="eastAsia"/>
          <w:sz w:val="32"/>
          <w:szCs w:val="32"/>
        </w:rPr>
        <w:t>质</w:t>
      </w:r>
      <w:r w:rsidR="0072135D" w:rsidRPr="00552628">
        <w:rPr>
          <w:rFonts w:ascii="方正仿宋_GBK" w:eastAsia="方正仿宋_GBK" w:hAnsi="新宋体" w:cs="新宋体"/>
          <w:sz w:val="32"/>
          <w:szCs w:val="32"/>
        </w:rPr>
        <w:t>检报告。</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3.</w:t>
      </w:r>
      <w:r w:rsidR="008655E2">
        <w:rPr>
          <w:rFonts w:ascii="方正仿宋_GBK" w:eastAsia="方正仿宋_GBK" w:hAnsi="新宋体" w:cs="新宋体" w:hint="eastAsia"/>
          <w:sz w:val="32"/>
          <w:szCs w:val="32"/>
        </w:rPr>
        <w:t>3</w:t>
      </w:r>
      <w:r w:rsidRPr="00552628">
        <w:rPr>
          <w:rFonts w:ascii="方正仿宋_GBK" w:eastAsia="方正仿宋_GBK" w:hAnsi="新宋体" w:cs="新宋体" w:hint="eastAsia"/>
          <w:sz w:val="32"/>
          <w:szCs w:val="32"/>
        </w:rPr>
        <w:t xml:space="preserve"> </w:t>
      </w:r>
      <w:r w:rsidRPr="00552628">
        <w:rPr>
          <w:rFonts w:ascii="方正仿宋_GBK" w:eastAsia="方正仿宋_GBK" w:hAnsi="新宋体" w:cs="新宋体"/>
          <w:sz w:val="32"/>
          <w:szCs w:val="32"/>
        </w:rPr>
        <w:t>中药配方颗粒</w:t>
      </w:r>
      <w:r w:rsidRPr="00552628">
        <w:rPr>
          <w:rFonts w:ascii="方正仿宋_GBK" w:eastAsia="方正仿宋_GBK" w:hAnsi="新宋体" w:cs="新宋体" w:hint="eastAsia"/>
          <w:sz w:val="32"/>
          <w:szCs w:val="32"/>
        </w:rPr>
        <w:t>所使用的设备、包装材料等须符合行业标准，保证</w:t>
      </w:r>
      <w:r w:rsidRPr="00552628">
        <w:rPr>
          <w:rFonts w:ascii="方正仿宋_GBK" w:eastAsia="方正仿宋_GBK" w:hAnsi="新宋体" w:cs="新宋体"/>
          <w:sz w:val="32"/>
          <w:szCs w:val="32"/>
        </w:rPr>
        <w:t>中药配方颗粒</w:t>
      </w:r>
      <w:r w:rsidRPr="00552628">
        <w:rPr>
          <w:rFonts w:ascii="方正仿宋_GBK" w:eastAsia="方正仿宋_GBK" w:hAnsi="新宋体" w:cs="新宋体" w:hint="eastAsia"/>
          <w:sz w:val="32"/>
          <w:szCs w:val="32"/>
        </w:rPr>
        <w:t>质量。</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3.</w:t>
      </w:r>
      <w:r w:rsidR="008655E2">
        <w:rPr>
          <w:rFonts w:ascii="方正仿宋_GBK" w:eastAsia="方正仿宋_GBK" w:hAnsi="新宋体" w:cs="新宋体" w:hint="eastAsia"/>
          <w:sz w:val="32"/>
          <w:szCs w:val="32"/>
        </w:rPr>
        <w:t>4</w:t>
      </w:r>
      <w:r w:rsidRPr="00552628">
        <w:rPr>
          <w:rFonts w:ascii="方正仿宋_GBK" w:eastAsia="方正仿宋_GBK" w:hAnsi="新宋体" w:cs="新宋体" w:hint="eastAsia"/>
          <w:sz w:val="32"/>
          <w:szCs w:val="32"/>
        </w:rPr>
        <w:t xml:space="preserve"> </w:t>
      </w:r>
      <w:r w:rsidRPr="00552628">
        <w:rPr>
          <w:rFonts w:ascii="方正仿宋_GBK" w:eastAsia="方正仿宋_GBK" w:hAnsi="新宋体" w:cs="新宋体"/>
          <w:sz w:val="32"/>
          <w:szCs w:val="32"/>
        </w:rPr>
        <w:t>中药配方颗粒</w:t>
      </w:r>
      <w:r w:rsidRPr="00552628">
        <w:rPr>
          <w:rFonts w:ascii="方正仿宋_GBK" w:eastAsia="方正仿宋_GBK" w:hAnsi="新宋体" w:cs="新宋体" w:hint="eastAsia"/>
          <w:sz w:val="32"/>
          <w:szCs w:val="32"/>
        </w:rPr>
        <w:t>的效期应符合医院药品入库验收标准，以保证药品质量。</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4、投标人除满足招标公告所述的资格要求外，还应在投标文件中承诺以下服务条款：</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4.1中标企业免费提供智能调配所需系统、设备，供医院调剂使用，并定期对系统进行更新、对设备进行维护和保养。</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4.2根据医院和项目调配环境要求，医院负责提供合适场地，中标企业负责设备安装及保养等全部事务。</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4.3中标企业免费提供调剂所需的一切耗材。</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4.4对于近效期颗粒，中标企业免费进行更换。</w:t>
      </w:r>
    </w:p>
    <w:p w:rsidR="0072135D" w:rsidRPr="00552628" w:rsidRDefault="0072135D" w:rsidP="0072135D">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4.5智能调配系统与医院系统对接，所需费用均由中标企业承担。</w:t>
      </w:r>
    </w:p>
    <w:p w:rsidR="00834B9E" w:rsidRDefault="00834B9E" w:rsidP="0072135D">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以上技术条款，均须满足。一条不满足，视为废标。</w:t>
      </w:r>
    </w:p>
    <w:p w:rsidR="00E76464" w:rsidRDefault="005E7ED7"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四</w:t>
      </w:r>
      <w:r w:rsidR="00E76464">
        <w:rPr>
          <w:rFonts w:ascii="方正小标宋_GBK" w:eastAsia="方正小标宋_GBK" w:hint="eastAsia"/>
          <w:sz w:val="32"/>
          <w:szCs w:val="32"/>
        </w:rPr>
        <w:t>、商务要求</w:t>
      </w:r>
      <w:bookmarkEnd w:id="0"/>
    </w:p>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（一）交货时间、地点</w:t>
      </w:r>
    </w:p>
    <w:p w:rsidR="00E76464" w:rsidRPr="00C863EA" w:rsidRDefault="00E76464" w:rsidP="00552628">
      <w:pPr>
        <w:tabs>
          <w:tab w:val="left" w:pos="2312"/>
        </w:tabs>
        <w:spacing w:line="594" w:lineRule="exact"/>
        <w:ind w:firstLineChars="200" w:firstLine="595"/>
        <w:rPr>
          <w:rFonts w:ascii="方正仿宋_GBK" w:eastAsia="方正仿宋_GBK" w:hAnsi="新宋体" w:cs="新宋体"/>
          <w:color w:val="000000" w:themeColor="text1"/>
          <w:sz w:val="32"/>
          <w:szCs w:val="32"/>
        </w:rPr>
      </w:pPr>
      <w:r w:rsidRPr="00552628">
        <w:rPr>
          <w:rFonts w:ascii="方正仿宋_GBK" w:eastAsia="方正仿宋_GBK" w:hAnsi="新宋体" w:cs="新宋体" w:hint="eastAsia"/>
          <w:sz w:val="32"/>
          <w:szCs w:val="32"/>
        </w:rPr>
        <w:t>1.交货时间：</w:t>
      </w:r>
      <w:r w:rsidR="00B02D02" w:rsidRPr="00C863EA">
        <w:rPr>
          <w:rFonts w:ascii="方正仿宋_GBK" w:eastAsia="方正仿宋_GBK" w:hAnsi="新宋体" w:cs="新宋体" w:hint="eastAsia"/>
          <w:color w:val="000000" w:themeColor="text1"/>
          <w:sz w:val="32"/>
          <w:szCs w:val="32"/>
        </w:rPr>
        <w:t>采购人根据工作需要，通知后的24小时内。</w:t>
      </w:r>
    </w:p>
    <w:p w:rsidR="00E76464" w:rsidRPr="00552628" w:rsidRDefault="00E76464" w:rsidP="00552628">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lastRenderedPageBreak/>
        <w:t>2.交货地点：采购人指定地点。</w:t>
      </w:r>
    </w:p>
    <w:p w:rsidR="00E76464" w:rsidRDefault="00E76464" w:rsidP="00D25D2E">
      <w:pPr>
        <w:spacing w:line="594" w:lineRule="exact"/>
        <w:ind w:firstLineChars="200" w:firstLine="595"/>
        <w:outlineLvl w:val="0"/>
        <w:rPr>
          <w:rFonts w:ascii="方正小标宋_GBK" w:eastAsia="方正小标宋_GBK"/>
          <w:sz w:val="32"/>
          <w:szCs w:val="32"/>
        </w:rPr>
      </w:pPr>
      <w:r>
        <w:rPr>
          <w:rFonts w:ascii="方正小标宋_GBK" w:eastAsia="方正小标宋_GBK" w:hint="eastAsia"/>
          <w:sz w:val="32"/>
          <w:szCs w:val="32"/>
        </w:rPr>
        <w:t>（二）付款方式</w:t>
      </w:r>
    </w:p>
    <w:p w:rsidR="00521CB5" w:rsidRPr="00521CB5" w:rsidRDefault="00521CB5" w:rsidP="00521CB5">
      <w:pPr>
        <w:snapToGrid w:val="0"/>
        <w:spacing w:line="594" w:lineRule="exact"/>
        <w:ind w:firstLineChars="200" w:firstLine="595"/>
        <w:rPr>
          <w:rFonts w:ascii="方正仿宋_GBK" w:eastAsia="方正仿宋_GBK"/>
          <w:sz w:val="32"/>
          <w:szCs w:val="32"/>
        </w:rPr>
      </w:pPr>
      <w:bookmarkStart w:id="1" w:name="_Toc267320052"/>
      <w:r w:rsidRPr="00521CB5">
        <w:rPr>
          <w:rFonts w:ascii="方正仿宋_GBK" w:eastAsia="方正仿宋_GBK" w:hint="eastAsia"/>
          <w:sz w:val="32"/>
          <w:szCs w:val="32"/>
        </w:rPr>
        <w:t>根据实际销售金额</w:t>
      </w:r>
      <w:r>
        <w:rPr>
          <w:rFonts w:ascii="方正仿宋_GBK" w:eastAsia="方正仿宋_GBK" w:hint="eastAsia"/>
          <w:sz w:val="32"/>
          <w:szCs w:val="32"/>
        </w:rPr>
        <w:t>计算</w:t>
      </w:r>
      <w:r w:rsidRPr="00521CB5">
        <w:rPr>
          <w:rFonts w:ascii="方正仿宋_GBK" w:eastAsia="方正仿宋_GBK" w:hint="eastAsia"/>
          <w:sz w:val="32"/>
          <w:szCs w:val="32"/>
        </w:rPr>
        <w:t>，当月销售总额于90日内付款，次月销售总额以此类推。</w:t>
      </w:r>
    </w:p>
    <w:p w:rsidR="00E76464" w:rsidRDefault="00E76464" w:rsidP="00D25D2E">
      <w:pPr>
        <w:pStyle w:val="2"/>
        <w:spacing w:after="0" w:line="594" w:lineRule="exact"/>
        <w:ind w:leftChars="0" w:left="0" w:firstLineChars="200" w:firstLine="595"/>
        <w:rPr>
          <w:rFonts w:ascii="方正小标宋_GBK" w:eastAsia="方正小标宋_GBK"/>
          <w:sz w:val="32"/>
          <w:szCs w:val="32"/>
        </w:rPr>
      </w:pPr>
      <w:r>
        <w:rPr>
          <w:rFonts w:ascii="方正小标宋_GBK" w:eastAsia="方正小标宋_GBK" w:hint="eastAsia"/>
          <w:sz w:val="32"/>
          <w:szCs w:val="32"/>
        </w:rPr>
        <w:t>（三）合同签订</w:t>
      </w:r>
    </w:p>
    <w:p w:rsidR="00E76464" w:rsidRDefault="00E76464"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采购人与成交供应商应当在成交通知书发出之日起</w:t>
      </w:r>
      <w:r>
        <w:rPr>
          <w:rFonts w:eastAsia="方正仿宋_GBK" w:hint="eastAsia"/>
          <w:kern w:val="0"/>
          <w:sz w:val="32"/>
          <w:szCs w:val="32"/>
        </w:rPr>
        <w:t>30</w:t>
      </w:r>
      <w:r>
        <w:rPr>
          <w:rFonts w:ascii="方正仿宋_GBK" w:eastAsia="方正仿宋_GBK" w:hint="eastAsia"/>
          <w:sz w:val="32"/>
          <w:szCs w:val="32"/>
        </w:rPr>
        <w:t>日内，按照</w:t>
      </w:r>
      <w:r w:rsidR="007E2838">
        <w:rPr>
          <w:rFonts w:ascii="方正仿宋_GBK" w:eastAsia="方正仿宋_GBK" w:hint="eastAsia"/>
          <w:sz w:val="32"/>
          <w:szCs w:val="32"/>
        </w:rPr>
        <w:t>招标</w:t>
      </w:r>
      <w:r>
        <w:rPr>
          <w:rFonts w:ascii="方正仿宋_GBK" w:eastAsia="方正仿宋_GBK" w:hint="eastAsia"/>
          <w:sz w:val="32"/>
          <w:szCs w:val="32"/>
        </w:rPr>
        <w:t>文件和成交供应商响应文件及有效承诺文件约定事项签订书面合同。</w:t>
      </w:r>
    </w:p>
    <w:p w:rsidR="00E76464" w:rsidRDefault="00E45705" w:rsidP="00D25D2E">
      <w:pPr>
        <w:spacing w:line="594" w:lineRule="exact"/>
        <w:ind w:firstLineChars="150" w:firstLine="446"/>
        <w:outlineLvl w:val="0"/>
        <w:rPr>
          <w:rFonts w:ascii="方正小标宋_GBK" w:eastAsia="方正小标宋_GBK"/>
          <w:sz w:val="32"/>
          <w:szCs w:val="32"/>
        </w:rPr>
      </w:pPr>
      <w:bookmarkStart w:id="2" w:name="_Toc43738748"/>
      <w:bookmarkEnd w:id="1"/>
      <w:r>
        <w:rPr>
          <w:rFonts w:ascii="方正小标宋_GBK" w:eastAsia="方正小标宋_GBK" w:hint="eastAsia"/>
          <w:sz w:val="32"/>
          <w:szCs w:val="32"/>
        </w:rPr>
        <w:t>五</w:t>
      </w:r>
      <w:r w:rsidR="00E76464">
        <w:rPr>
          <w:rFonts w:ascii="方正小标宋_GBK" w:eastAsia="方正小标宋_GBK" w:hint="eastAsia"/>
          <w:sz w:val="32"/>
          <w:szCs w:val="32"/>
        </w:rPr>
        <w:t>、</w:t>
      </w:r>
      <w:bookmarkEnd w:id="2"/>
      <w:r w:rsidR="00E76464">
        <w:rPr>
          <w:rFonts w:ascii="方正小标宋_GBK" w:eastAsia="方正小标宋_GBK" w:hint="eastAsia"/>
          <w:sz w:val="32"/>
          <w:szCs w:val="32"/>
        </w:rPr>
        <w:t>响应文件构成及要求</w:t>
      </w:r>
    </w:p>
    <w:p w:rsidR="00E76464" w:rsidRPr="00552628" w:rsidRDefault="00E76464" w:rsidP="00552628">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（一）响应文件构成</w:t>
      </w:r>
    </w:p>
    <w:p w:rsidR="00E76464" w:rsidRPr="00552628" w:rsidRDefault="00E76464" w:rsidP="00552628">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1.技术要求对照表（附件</w:t>
      </w:r>
      <w:r w:rsidR="00573AF5" w:rsidRPr="00552628">
        <w:rPr>
          <w:rFonts w:ascii="方正仿宋_GBK" w:eastAsia="方正仿宋_GBK" w:hAnsi="新宋体" w:cs="新宋体" w:hint="eastAsia"/>
          <w:sz w:val="32"/>
          <w:szCs w:val="32"/>
        </w:rPr>
        <w:t>三</w:t>
      </w:r>
      <w:r w:rsidRPr="00552628">
        <w:rPr>
          <w:rFonts w:ascii="方正仿宋_GBK" w:eastAsia="方正仿宋_GBK" w:hAnsi="新宋体" w:cs="新宋体" w:hint="eastAsia"/>
          <w:sz w:val="32"/>
          <w:szCs w:val="32"/>
        </w:rPr>
        <w:t>）。</w:t>
      </w:r>
      <w:r w:rsidR="00352354" w:rsidRPr="00552628">
        <w:rPr>
          <w:rFonts w:ascii="方正仿宋_GBK" w:eastAsia="方正仿宋_GBK" w:hAnsi="新宋体" w:cs="新宋体" w:hint="eastAsia"/>
          <w:sz w:val="32"/>
          <w:szCs w:val="32"/>
        </w:rPr>
        <w:t>(投标者必须满足所有参数,有一条不满足将视为废标处理,如有优于上述参数可标示出来。)</w:t>
      </w:r>
    </w:p>
    <w:p w:rsidR="00E76464" w:rsidRPr="00552628" w:rsidRDefault="00E76464" w:rsidP="00552628">
      <w:pPr>
        <w:tabs>
          <w:tab w:val="left" w:pos="2312"/>
        </w:tabs>
        <w:spacing w:line="594" w:lineRule="exact"/>
        <w:ind w:firstLineChars="200" w:firstLine="595"/>
        <w:rPr>
          <w:rFonts w:ascii="方正仿宋_GBK" w:eastAsia="方正仿宋_GBK" w:hAnsi="新宋体" w:cs="新宋体"/>
          <w:sz w:val="32"/>
          <w:szCs w:val="32"/>
        </w:rPr>
      </w:pPr>
      <w:r w:rsidRPr="00552628">
        <w:rPr>
          <w:rFonts w:ascii="方正仿宋_GBK" w:eastAsia="方正仿宋_GBK" w:hAnsi="新宋体" w:cs="新宋体" w:hint="eastAsia"/>
          <w:sz w:val="32"/>
          <w:szCs w:val="32"/>
        </w:rPr>
        <w:t>2.商务要求对照表（附件</w:t>
      </w:r>
      <w:r w:rsidR="00573AF5" w:rsidRPr="00552628">
        <w:rPr>
          <w:rFonts w:ascii="方正仿宋_GBK" w:eastAsia="方正仿宋_GBK" w:hAnsi="新宋体" w:cs="新宋体" w:hint="eastAsia"/>
          <w:sz w:val="32"/>
          <w:szCs w:val="32"/>
        </w:rPr>
        <w:t>四</w:t>
      </w:r>
      <w:r w:rsidRPr="00552628">
        <w:rPr>
          <w:rFonts w:ascii="方正仿宋_GBK" w:eastAsia="方正仿宋_GBK" w:hAnsi="新宋体" w:cs="新宋体"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3.相关资质证明</w:t>
      </w:r>
    </w:p>
    <w:p w:rsidR="00E76464" w:rsidRDefault="00E76464" w:rsidP="00D25D2E">
      <w:pPr>
        <w:tabs>
          <w:tab w:val="left" w:pos="2312"/>
        </w:tabs>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3.1提供投标人有效工商营业执照,符合本次采购经营范围。</w:t>
      </w:r>
    </w:p>
    <w:p w:rsidR="00B763CC" w:rsidRPr="006844E2" w:rsidRDefault="00B763CC" w:rsidP="00B763CC">
      <w:pPr>
        <w:spacing w:line="594" w:lineRule="exact"/>
        <w:ind w:firstLineChars="200" w:firstLine="595"/>
        <w:rPr>
          <w:rFonts w:ascii="方正仿宋_GBK" w:eastAsia="方正仿宋_GBK" w:hAnsi="新宋体" w:cs="新宋体"/>
          <w:color w:val="000000" w:themeColor="text1"/>
          <w:sz w:val="32"/>
          <w:szCs w:val="32"/>
        </w:rPr>
      </w:pPr>
      <w:r w:rsidRPr="006844E2">
        <w:rPr>
          <w:rFonts w:ascii="方正仿宋_GBK" w:eastAsia="方正仿宋_GBK" w:hAnsi="新宋体" w:cs="新宋体" w:hint="eastAsia"/>
          <w:color w:val="000000" w:themeColor="text1"/>
          <w:sz w:val="32"/>
          <w:szCs w:val="32"/>
        </w:rPr>
        <w:t>3.2提供投标人有效的《</w:t>
      </w:r>
      <w:r w:rsidR="00636AB7" w:rsidRPr="00D80DFC">
        <w:rPr>
          <w:rFonts w:ascii="方正仿宋_GBK" w:eastAsia="方正仿宋_GBK" w:hint="eastAsia"/>
          <w:sz w:val="32"/>
          <w:szCs w:val="32"/>
        </w:rPr>
        <w:t>药品生产许可证</w:t>
      </w:r>
      <w:r w:rsidRPr="006844E2">
        <w:rPr>
          <w:rFonts w:ascii="方正仿宋_GBK" w:eastAsia="方正仿宋_GBK" w:hAnsi="新宋体" w:cs="新宋体" w:hint="eastAsia"/>
          <w:color w:val="000000" w:themeColor="text1"/>
          <w:sz w:val="32"/>
          <w:szCs w:val="32"/>
        </w:rPr>
        <w:t>》复印件</w:t>
      </w:r>
      <w:r w:rsidR="006844E2" w:rsidRPr="006844E2">
        <w:rPr>
          <w:rFonts w:ascii="方正仿宋_GBK" w:eastAsia="方正仿宋_GBK" w:hAnsi="新宋体" w:cs="新宋体" w:hint="eastAsia"/>
          <w:color w:val="000000" w:themeColor="text1"/>
          <w:sz w:val="32"/>
          <w:szCs w:val="32"/>
        </w:rPr>
        <w:t>。</w:t>
      </w:r>
    </w:p>
    <w:p w:rsidR="00B37B63"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3</w:t>
      </w:r>
      <w:r>
        <w:rPr>
          <w:rFonts w:ascii="方正仿宋_GBK" w:eastAsia="方正仿宋_GBK" w:hAnsi="新宋体" w:cs="新宋体" w:hint="eastAsia"/>
          <w:sz w:val="32"/>
          <w:szCs w:val="32"/>
        </w:rPr>
        <w:t>若投标人</w:t>
      </w:r>
      <w:r w:rsidR="00B37B63">
        <w:rPr>
          <w:rFonts w:ascii="方正仿宋_GBK" w:eastAsia="方正仿宋_GBK" w:hAnsi="新宋体" w:cs="新宋体" w:hint="eastAsia"/>
          <w:sz w:val="32"/>
          <w:szCs w:val="32"/>
        </w:rPr>
        <w:t>不是</w:t>
      </w:r>
      <w:r w:rsidR="00B37B63" w:rsidRPr="00552628">
        <w:rPr>
          <w:rFonts w:ascii="方正仿宋_GBK" w:eastAsia="方正仿宋_GBK" w:hAnsi="新宋体" w:cs="新宋体" w:hint="eastAsia"/>
          <w:sz w:val="32"/>
          <w:szCs w:val="32"/>
        </w:rPr>
        <w:t>中药配方颗粒生产企业</w:t>
      </w:r>
      <w:r w:rsidR="00B37B63">
        <w:rPr>
          <w:rFonts w:ascii="方正仿宋_GBK" w:eastAsia="方正仿宋_GBK" w:hAnsi="新宋体" w:cs="新宋体" w:hint="eastAsia"/>
          <w:sz w:val="32"/>
          <w:szCs w:val="32"/>
        </w:rPr>
        <w:t>，需提供</w:t>
      </w:r>
      <w:r w:rsidR="00B37B63" w:rsidRPr="006844E2">
        <w:rPr>
          <w:rFonts w:ascii="方正仿宋_GBK" w:eastAsia="方正仿宋_GBK" w:hAnsi="新宋体" w:cs="新宋体" w:hint="eastAsia"/>
          <w:color w:val="000000" w:themeColor="text1"/>
          <w:sz w:val="32"/>
          <w:szCs w:val="32"/>
        </w:rPr>
        <w:t>《</w:t>
      </w:r>
      <w:r w:rsidR="00B37B63" w:rsidRPr="00D80DFC">
        <w:rPr>
          <w:rFonts w:ascii="方正仿宋_GBK" w:eastAsia="方正仿宋_GBK" w:hint="eastAsia"/>
          <w:sz w:val="32"/>
          <w:szCs w:val="32"/>
        </w:rPr>
        <w:t>药品</w:t>
      </w:r>
      <w:r w:rsidR="00B37B63">
        <w:rPr>
          <w:rFonts w:ascii="方正仿宋_GBK" w:eastAsia="方正仿宋_GBK" w:hint="eastAsia"/>
          <w:sz w:val="32"/>
          <w:szCs w:val="32"/>
        </w:rPr>
        <w:t>经营</w:t>
      </w:r>
      <w:r w:rsidR="00B37B63" w:rsidRPr="00D80DFC">
        <w:rPr>
          <w:rFonts w:ascii="方正仿宋_GBK" w:eastAsia="方正仿宋_GBK" w:hint="eastAsia"/>
          <w:sz w:val="32"/>
          <w:szCs w:val="32"/>
        </w:rPr>
        <w:t>许可证</w:t>
      </w:r>
      <w:r w:rsidR="00B37B63" w:rsidRPr="006844E2">
        <w:rPr>
          <w:rFonts w:ascii="方正仿宋_GBK" w:eastAsia="方正仿宋_GBK" w:hAnsi="新宋体" w:cs="新宋体" w:hint="eastAsia"/>
          <w:color w:val="000000" w:themeColor="text1"/>
          <w:sz w:val="32"/>
          <w:szCs w:val="32"/>
        </w:rPr>
        <w:t>》</w:t>
      </w:r>
      <w:r w:rsidR="00B37B63">
        <w:rPr>
          <w:rFonts w:ascii="方正仿宋_GBK" w:eastAsia="方正仿宋_GBK" w:hAnsi="新宋体" w:cs="新宋体" w:hint="eastAsia"/>
          <w:color w:val="000000" w:themeColor="text1"/>
          <w:sz w:val="32"/>
          <w:szCs w:val="32"/>
        </w:rPr>
        <w:t>。</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4</w:t>
      </w:r>
      <w:r>
        <w:rPr>
          <w:rFonts w:ascii="方正仿宋_GBK" w:eastAsia="方正仿宋_GBK" w:hAnsi="新宋体" w:cs="新宋体" w:hint="eastAsia"/>
          <w:sz w:val="32"/>
          <w:szCs w:val="32"/>
        </w:rPr>
        <w:t>若投标人代表不是投标人法定代表人，须持有法定代表人授权委托书（附件</w:t>
      </w:r>
      <w:r w:rsidR="00573AF5">
        <w:rPr>
          <w:rFonts w:ascii="方正仿宋_GBK" w:eastAsia="方正仿宋_GBK" w:hAnsi="新宋体" w:cs="新宋体" w:hint="eastAsia"/>
          <w:sz w:val="32"/>
          <w:szCs w:val="32"/>
        </w:rPr>
        <w:t>五</w:t>
      </w:r>
      <w:r>
        <w:rPr>
          <w:rFonts w:ascii="方正仿宋_GBK" w:eastAsia="方正仿宋_GBK" w:hAnsi="新宋体" w:cs="新宋体" w:hint="eastAsia"/>
          <w:sz w:val="32"/>
          <w:szCs w:val="32"/>
        </w:rPr>
        <w:t>）。</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5</w:t>
      </w:r>
      <w:r>
        <w:rPr>
          <w:rFonts w:ascii="方正仿宋_GBK" w:eastAsia="方正仿宋_GBK" w:hAnsi="新宋体" w:cs="新宋体" w:hint="eastAsia"/>
          <w:sz w:val="32"/>
          <w:szCs w:val="32"/>
        </w:rPr>
        <w:t>投标人法定代表人身份证明书（附件</w:t>
      </w:r>
      <w:r w:rsidR="00573AF5">
        <w:rPr>
          <w:rFonts w:ascii="方正仿宋_GBK" w:eastAsia="方正仿宋_GBK" w:hAnsi="新宋体" w:cs="新宋体" w:hint="eastAsia"/>
          <w:sz w:val="32"/>
          <w:szCs w:val="32"/>
        </w:rPr>
        <w:t>六</w:t>
      </w:r>
      <w:r>
        <w:rPr>
          <w:rFonts w:ascii="方正仿宋_GBK" w:eastAsia="方正仿宋_GBK" w:hAnsi="新宋体" w:cs="新宋体" w:hint="eastAsia"/>
          <w:sz w:val="32"/>
          <w:szCs w:val="32"/>
        </w:rPr>
        <w:t>）。</w:t>
      </w:r>
    </w:p>
    <w:p w:rsidR="00E76464" w:rsidRDefault="00E76464" w:rsidP="00D25D2E">
      <w:pPr>
        <w:spacing w:line="594" w:lineRule="exact"/>
        <w:ind w:firstLineChars="200" w:firstLine="595"/>
        <w:rPr>
          <w:rFonts w:ascii="方正仿宋_GBK" w:eastAsia="方正仿宋_GBK" w:hAnsi="新宋体" w:cs="新宋体"/>
          <w:sz w:val="32"/>
          <w:szCs w:val="32"/>
        </w:rPr>
      </w:pPr>
      <w:r>
        <w:rPr>
          <w:rFonts w:ascii="方正仿宋_GBK" w:eastAsia="方正仿宋_GBK" w:hAnsi="新宋体" w:cs="新宋体" w:hint="eastAsia"/>
          <w:sz w:val="32"/>
          <w:szCs w:val="32"/>
        </w:rPr>
        <w:t>3.</w:t>
      </w:r>
      <w:r w:rsidR="00B763CC">
        <w:rPr>
          <w:rFonts w:ascii="方正仿宋_GBK" w:eastAsia="方正仿宋_GBK" w:hAnsi="新宋体" w:cs="新宋体" w:hint="eastAsia"/>
          <w:sz w:val="32"/>
          <w:szCs w:val="32"/>
        </w:rPr>
        <w:t>6</w:t>
      </w:r>
      <w:r>
        <w:rPr>
          <w:rFonts w:ascii="方正仿宋_GBK" w:eastAsia="方正仿宋_GBK" w:hAnsi="新宋体" w:cs="新宋体" w:hint="eastAsia"/>
          <w:sz w:val="32"/>
          <w:szCs w:val="32"/>
        </w:rPr>
        <w:t>提供投标产品制造商的有效工商营业执照复印件。</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lastRenderedPageBreak/>
        <w:t>4.质保及售后服务承诺书（附件</w:t>
      </w:r>
      <w:r w:rsidR="00573AF5">
        <w:rPr>
          <w:rFonts w:ascii="方正仿宋_GBK" w:eastAsia="方正仿宋_GBK" w:hint="eastAsia"/>
          <w:sz w:val="32"/>
          <w:szCs w:val="32"/>
        </w:rPr>
        <w:t>七</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5.诚信声明（附件</w:t>
      </w:r>
      <w:r w:rsidR="00573AF5">
        <w:rPr>
          <w:rFonts w:ascii="方正仿宋_GBK" w:eastAsia="方正仿宋_GBK" w:hint="eastAsia"/>
          <w:sz w:val="32"/>
          <w:szCs w:val="32"/>
        </w:rPr>
        <w:t>八</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6.公开发行的介绍产品的彩页资料（作为所投产品技术参数的重要组成部分）。</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7.中标承诺书（附件</w:t>
      </w:r>
      <w:r w:rsidR="00573AF5">
        <w:rPr>
          <w:rFonts w:ascii="方正仿宋_GBK" w:eastAsia="方正仿宋_GBK" w:hint="eastAsia"/>
          <w:sz w:val="32"/>
          <w:szCs w:val="32"/>
        </w:rPr>
        <w:t>九</w:t>
      </w:r>
      <w:r>
        <w:rPr>
          <w:rFonts w:ascii="方正仿宋_GBK" w:eastAsia="方正仿宋_GBK" w:hint="eastAsia"/>
          <w:sz w:val="32"/>
          <w:szCs w:val="32"/>
        </w:rPr>
        <w:t>）。</w:t>
      </w:r>
    </w:p>
    <w:p w:rsidR="001D2F16" w:rsidRDefault="001D2F16" w:rsidP="001D2F16">
      <w:pPr>
        <w:spacing w:line="594" w:lineRule="exact"/>
        <w:ind w:firstLineChars="200" w:firstLine="595"/>
        <w:rPr>
          <w:rFonts w:ascii="方正仿宋_GBK" w:eastAsia="方正仿宋_GBK"/>
          <w:sz w:val="32"/>
          <w:szCs w:val="32"/>
        </w:rPr>
      </w:pPr>
      <w:r w:rsidRPr="001D2F16">
        <w:rPr>
          <w:rFonts w:ascii="方正仿宋_GBK" w:eastAsia="方正仿宋_GBK" w:hint="eastAsia"/>
          <w:sz w:val="32"/>
          <w:szCs w:val="32"/>
        </w:rPr>
        <w:t>8.项目报价表（附件</w:t>
      </w:r>
      <w:r w:rsidR="00573AF5">
        <w:rPr>
          <w:rFonts w:ascii="方正仿宋_GBK" w:eastAsia="方正仿宋_GBK" w:hint="eastAsia"/>
          <w:sz w:val="32"/>
          <w:szCs w:val="32"/>
        </w:rPr>
        <w:t>十</w:t>
      </w:r>
      <w:r w:rsidRPr="001D2F16">
        <w:rPr>
          <w:rFonts w:ascii="方正仿宋_GBK" w:eastAsia="方正仿宋_GBK" w:hint="eastAsia"/>
          <w:sz w:val="32"/>
          <w:szCs w:val="32"/>
        </w:rPr>
        <w:t>）。</w:t>
      </w:r>
    </w:p>
    <w:p w:rsidR="00E76464" w:rsidRDefault="00E76464" w:rsidP="001D2F16">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以上所有资料须每页加盖投标供应商公章，装订成册，其他资料按以上顺序装订，封面见附件一。</w:t>
      </w:r>
    </w:p>
    <w:p w:rsidR="00E76464" w:rsidRDefault="00E45705"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六</w:t>
      </w:r>
      <w:r w:rsidR="00E76464">
        <w:rPr>
          <w:rFonts w:ascii="方正小标宋_GBK" w:eastAsia="方正小标宋_GBK" w:hint="eastAsia"/>
          <w:sz w:val="32"/>
          <w:szCs w:val="32"/>
        </w:rPr>
        <w:t>、报价要求</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1.投标人必须一次报出不得更改的价格。</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2.本次报价须为人民币报价，</w:t>
      </w:r>
      <w:r w:rsidR="00423CAA">
        <w:rPr>
          <w:rFonts w:ascii="方正仿宋_GBK" w:eastAsia="方正仿宋_GBK" w:hint="eastAsia"/>
          <w:sz w:val="32"/>
          <w:szCs w:val="32"/>
        </w:rPr>
        <w:t>报价为含税包干价。</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sz w:val="32"/>
          <w:szCs w:val="32"/>
        </w:rPr>
        <w:t xml:space="preserve"> 无论询比结果如何，供应商参与本项目的所有费用均自行承担。</w:t>
      </w:r>
    </w:p>
    <w:p w:rsidR="00E76464" w:rsidRDefault="00E45705" w:rsidP="00D25D2E">
      <w:pPr>
        <w:spacing w:line="594" w:lineRule="exact"/>
        <w:ind w:firstLineChars="200" w:firstLine="595"/>
        <w:rPr>
          <w:rFonts w:ascii="方正小标宋_GBK" w:eastAsia="方正小标宋_GBK"/>
          <w:sz w:val="32"/>
          <w:szCs w:val="32"/>
        </w:rPr>
      </w:pPr>
      <w:r w:rsidRPr="00BD760A">
        <w:rPr>
          <w:rFonts w:ascii="方正小标宋_GBK" w:eastAsia="方正小标宋_GBK" w:hint="eastAsia"/>
          <w:sz w:val="32"/>
          <w:szCs w:val="32"/>
        </w:rPr>
        <w:t>七</w:t>
      </w:r>
      <w:r w:rsidR="00E76464" w:rsidRPr="00BD760A">
        <w:rPr>
          <w:rFonts w:ascii="方正小标宋_GBK" w:eastAsia="方正小标宋_GBK" w:hint="eastAsia"/>
          <w:sz w:val="32"/>
          <w:szCs w:val="32"/>
        </w:rPr>
        <w:t>、</w:t>
      </w:r>
      <w:r w:rsidR="00860453" w:rsidRPr="00BD760A">
        <w:rPr>
          <w:rFonts w:ascii="方正小标宋_GBK" w:eastAsia="方正小标宋_GBK" w:hint="eastAsia"/>
          <w:sz w:val="32"/>
          <w:szCs w:val="32"/>
        </w:rPr>
        <w:t>评标</w:t>
      </w:r>
      <w:r w:rsidR="00CD3FF7">
        <w:rPr>
          <w:rFonts w:ascii="方正小标宋_GBK" w:eastAsia="方正小标宋_GBK" w:hint="eastAsia"/>
          <w:sz w:val="32"/>
          <w:szCs w:val="32"/>
        </w:rPr>
        <w:t>方法及</w:t>
      </w:r>
      <w:r w:rsidR="00860453" w:rsidRPr="00BD760A">
        <w:rPr>
          <w:rFonts w:ascii="方正小标宋_GBK" w:eastAsia="方正小标宋_GBK" w:hint="eastAsia"/>
          <w:sz w:val="32"/>
          <w:szCs w:val="32"/>
        </w:rPr>
        <w:t>标准</w:t>
      </w:r>
    </w:p>
    <w:p w:rsidR="00CD3FF7" w:rsidRPr="001F4433" w:rsidRDefault="00CD3FF7" w:rsidP="00CD3FF7">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1.</w:t>
      </w:r>
      <w:r w:rsidRPr="00CD3FF7">
        <w:rPr>
          <w:rFonts w:ascii="方正仿宋_GBK" w:eastAsia="方正仿宋_GBK" w:hint="eastAsia"/>
          <w:sz w:val="32"/>
          <w:szCs w:val="32"/>
        </w:rPr>
        <w:t xml:space="preserve"> </w:t>
      </w:r>
      <w:r w:rsidRPr="001F4433">
        <w:rPr>
          <w:rFonts w:ascii="方正仿宋_GBK" w:eastAsia="方正仿宋_GBK" w:hint="eastAsia"/>
          <w:sz w:val="32"/>
          <w:szCs w:val="32"/>
        </w:rPr>
        <w:t>本次</w:t>
      </w:r>
      <w:r>
        <w:rPr>
          <w:rFonts w:ascii="方正仿宋_GBK" w:eastAsia="方正仿宋_GBK" w:hint="eastAsia"/>
          <w:sz w:val="32"/>
          <w:szCs w:val="32"/>
        </w:rPr>
        <w:t>以综合评标方式进行，综合产品质量、价格、服务等因素确定谈判顺序，得分最高者作为第一谈判顺序人。</w:t>
      </w:r>
    </w:p>
    <w:p w:rsidR="009E5B23" w:rsidRDefault="00CD3FF7" w:rsidP="009E5B23">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2.评标标准</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160"/>
        <w:gridCol w:w="145"/>
        <w:gridCol w:w="2467"/>
        <w:gridCol w:w="2410"/>
        <w:gridCol w:w="1913"/>
        <w:gridCol w:w="749"/>
        <w:gridCol w:w="31"/>
      </w:tblGrid>
      <w:tr w:rsidR="00F54B3D" w:rsidRPr="00FE30C8" w:rsidTr="00E93EBE">
        <w:trPr>
          <w:gridAfter w:val="1"/>
          <w:wAfter w:w="31" w:type="dxa"/>
          <w:trHeight w:val="614"/>
          <w:jc w:val="center"/>
        </w:trPr>
        <w:tc>
          <w:tcPr>
            <w:tcW w:w="1905" w:type="dxa"/>
            <w:gridSpan w:val="3"/>
            <w:shd w:val="clear" w:color="auto" w:fill="D9D9D9"/>
            <w:noWrap/>
            <w:vAlign w:val="center"/>
          </w:tcPr>
          <w:p w:rsidR="00F54B3D" w:rsidRPr="00FE30C8" w:rsidRDefault="00F54B3D" w:rsidP="00E93EBE">
            <w:pPr>
              <w:spacing w:line="594" w:lineRule="exact"/>
              <w:jc w:val="center"/>
              <w:rPr>
                <w:rFonts w:ascii="方正仿宋_GBK" w:eastAsia="方正仿宋_GBK" w:hAnsi="宋体"/>
                <w:b/>
                <w:szCs w:val="21"/>
              </w:rPr>
            </w:pPr>
            <w:r w:rsidRPr="00FE30C8">
              <w:rPr>
                <w:rFonts w:ascii="方正仿宋_GBK" w:eastAsia="方正仿宋_GBK" w:hAnsi="宋体" w:hint="eastAsia"/>
                <w:b/>
                <w:szCs w:val="21"/>
              </w:rPr>
              <w:t>评分项目</w:t>
            </w:r>
          </w:p>
        </w:tc>
        <w:tc>
          <w:tcPr>
            <w:tcW w:w="2467" w:type="dxa"/>
            <w:shd w:val="clear" w:color="auto" w:fill="D9D9D9"/>
            <w:vAlign w:val="center"/>
          </w:tcPr>
          <w:p w:rsidR="00F54B3D" w:rsidRPr="00FE30C8" w:rsidRDefault="00F54B3D" w:rsidP="00E93EBE">
            <w:pPr>
              <w:spacing w:line="594" w:lineRule="exact"/>
              <w:jc w:val="center"/>
              <w:rPr>
                <w:rFonts w:ascii="方正仿宋_GBK" w:eastAsia="方正仿宋_GBK" w:hAnsi="宋体"/>
                <w:b/>
                <w:szCs w:val="21"/>
              </w:rPr>
            </w:pPr>
            <w:r>
              <w:rPr>
                <w:rFonts w:ascii="方正仿宋_GBK" w:eastAsia="方正仿宋_GBK" w:hAnsi="宋体" w:hint="eastAsia"/>
                <w:b/>
                <w:szCs w:val="21"/>
              </w:rPr>
              <w:t>价格</w:t>
            </w:r>
            <w:r w:rsidRPr="00FE30C8">
              <w:rPr>
                <w:rFonts w:ascii="方正仿宋_GBK" w:eastAsia="方正仿宋_GBK" w:hAnsi="宋体" w:hint="eastAsia"/>
                <w:b/>
                <w:szCs w:val="21"/>
              </w:rPr>
              <w:t>部分</w:t>
            </w:r>
          </w:p>
        </w:tc>
        <w:tc>
          <w:tcPr>
            <w:tcW w:w="2410" w:type="dxa"/>
            <w:shd w:val="clear" w:color="auto" w:fill="D9D9D9"/>
            <w:noWrap/>
            <w:vAlign w:val="center"/>
          </w:tcPr>
          <w:p w:rsidR="00F54B3D" w:rsidRPr="00FE30C8" w:rsidRDefault="00F54B3D" w:rsidP="00E93EBE">
            <w:pPr>
              <w:spacing w:line="594" w:lineRule="exact"/>
              <w:jc w:val="center"/>
              <w:rPr>
                <w:rFonts w:ascii="方正仿宋_GBK" w:eastAsia="方正仿宋_GBK" w:hAnsi="宋体"/>
                <w:b/>
                <w:szCs w:val="21"/>
              </w:rPr>
            </w:pPr>
            <w:r>
              <w:rPr>
                <w:rFonts w:ascii="方正仿宋_GBK" w:eastAsia="方正仿宋_GBK" w:hAnsi="宋体" w:hint="eastAsia"/>
                <w:b/>
                <w:szCs w:val="21"/>
              </w:rPr>
              <w:t>技术</w:t>
            </w:r>
            <w:r w:rsidRPr="00FE30C8">
              <w:rPr>
                <w:rFonts w:ascii="方正仿宋_GBK" w:eastAsia="方正仿宋_GBK" w:hAnsi="宋体" w:hint="eastAsia"/>
                <w:b/>
                <w:szCs w:val="21"/>
              </w:rPr>
              <w:t>部分</w:t>
            </w:r>
          </w:p>
        </w:tc>
        <w:tc>
          <w:tcPr>
            <w:tcW w:w="2662" w:type="dxa"/>
            <w:gridSpan w:val="2"/>
            <w:shd w:val="clear" w:color="auto" w:fill="D9D9D9"/>
            <w:noWrap/>
            <w:vAlign w:val="center"/>
          </w:tcPr>
          <w:p w:rsidR="00F54B3D" w:rsidRPr="00FE30C8" w:rsidRDefault="00F54B3D" w:rsidP="00E93EBE">
            <w:pPr>
              <w:spacing w:line="594" w:lineRule="exact"/>
              <w:jc w:val="center"/>
              <w:rPr>
                <w:rFonts w:ascii="方正仿宋_GBK" w:eastAsia="方正仿宋_GBK" w:hAnsi="宋体"/>
                <w:b/>
                <w:szCs w:val="21"/>
              </w:rPr>
            </w:pPr>
            <w:r w:rsidRPr="00FE30C8">
              <w:rPr>
                <w:rFonts w:ascii="方正仿宋_GBK" w:eastAsia="方正仿宋_GBK" w:hAnsi="宋体" w:hint="eastAsia"/>
                <w:b/>
                <w:szCs w:val="21"/>
              </w:rPr>
              <w:t>合计</w:t>
            </w:r>
          </w:p>
        </w:tc>
      </w:tr>
      <w:tr w:rsidR="00F54B3D" w:rsidRPr="00FE30C8" w:rsidTr="00E93EBE">
        <w:trPr>
          <w:gridAfter w:val="1"/>
          <w:wAfter w:w="31" w:type="dxa"/>
          <w:trHeight w:val="56"/>
          <w:jc w:val="center"/>
        </w:trPr>
        <w:tc>
          <w:tcPr>
            <w:tcW w:w="1905" w:type="dxa"/>
            <w:gridSpan w:val="3"/>
            <w:noWrap/>
            <w:vAlign w:val="center"/>
          </w:tcPr>
          <w:p w:rsidR="00F54B3D" w:rsidRPr="00FE30C8" w:rsidRDefault="00F54B3D" w:rsidP="00E93EBE">
            <w:pPr>
              <w:spacing w:line="594" w:lineRule="exact"/>
              <w:jc w:val="center"/>
              <w:rPr>
                <w:rFonts w:ascii="方正仿宋_GBK" w:eastAsia="方正仿宋_GBK" w:hAnsi="宋体"/>
                <w:sz w:val="22"/>
                <w:szCs w:val="22"/>
              </w:rPr>
            </w:pPr>
            <w:r w:rsidRPr="00FE30C8">
              <w:rPr>
                <w:rFonts w:ascii="方正仿宋_GBK" w:eastAsia="方正仿宋_GBK" w:hAnsi="宋体" w:hint="eastAsia"/>
                <w:sz w:val="22"/>
                <w:szCs w:val="22"/>
              </w:rPr>
              <w:t>分值</w:t>
            </w:r>
          </w:p>
        </w:tc>
        <w:tc>
          <w:tcPr>
            <w:tcW w:w="2467" w:type="dxa"/>
            <w:vAlign w:val="center"/>
          </w:tcPr>
          <w:p w:rsidR="00F54B3D" w:rsidRPr="00FE30C8" w:rsidRDefault="00F54B3D" w:rsidP="00E93EBE">
            <w:pPr>
              <w:spacing w:line="594" w:lineRule="exact"/>
              <w:jc w:val="center"/>
              <w:rPr>
                <w:rFonts w:ascii="方正仿宋_GBK" w:eastAsia="方正仿宋_GBK" w:hAnsi="宋体"/>
                <w:sz w:val="22"/>
                <w:szCs w:val="22"/>
              </w:rPr>
            </w:pPr>
            <w:r>
              <w:rPr>
                <w:rFonts w:ascii="方正仿宋_GBK" w:eastAsia="方正仿宋_GBK" w:hAnsi="宋体" w:hint="eastAsia"/>
                <w:sz w:val="22"/>
                <w:szCs w:val="22"/>
              </w:rPr>
              <w:t>80</w:t>
            </w:r>
          </w:p>
        </w:tc>
        <w:tc>
          <w:tcPr>
            <w:tcW w:w="2410" w:type="dxa"/>
            <w:noWrap/>
            <w:vAlign w:val="center"/>
          </w:tcPr>
          <w:p w:rsidR="00F54B3D" w:rsidRPr="00FE30C8" w:rsidRDefault="00F54B3D" w:rsidP="00E93EBE">
            <w:pPr>
              <w:spacing w:line="594" w:lineRule="exact"/>
              <w:jc w:val="center"/>
              <w:rPr>
                <w:rFonts w:ascii="方正仿宋_GBK" w:eastAsia="方正仿宋_GBK" w:hAnsi="宋体"/>
                <w:sz w:val="22"/>
                <w:szCs w:val="22"/>
              </w:rPr>
            </w:pPr>
            <w:r>
              <w:rPr>
                <w:rFonts w:ascii="方正仿宋_GBK" w:eastAsia="方正仿宋_GBK" w:hAnsi="宋体" w:hint="eastAsia"/>
                <w:sz w:val="22"/>
                <w:szCs w:val="22"/>
              </w:rPr>
              <w:t>20</w:t>
            </w:r>
          </w:p>
        </w:tc>
        <w:tc>
          <w:tcPr>
            <w:tcW w:w="2662" w:type="dxa"/>
            <w:gridSpan w:val="2"/>
            <w:noWrap/>
            <w:vAlign w:val="center"/>
          </w:tcPr>
          <w:p w:rsidR="00F54B3D" w:rsidRPr="00FE30C8" w:rsidRDefault="00F54B3D" w:rsidP="00E93EBE">
            <w:pPr>
              <w:spacing w:line="594" w:lineRule="exact"/>
              <w:jc w:val="center"/>
              <w:rPr>
                <w:rFonts w:ascii="方正仿宋_GBK" w:eastAsia="方正仿宋_GBK" w:hAnsi="宋体"/>
                <w:sz w:val="22"/>
                <w:szCs w:val="22"/>
              </w:rPr>
            </w:pPr>
            <w:r w:rsidRPr="00FE30C8">
              <w:rPr>
                <w:rFonts w:ascii="方正仿宋_GBK" w:eastAsia="方正仿宋_GBK" w:hAnsi="宋体" w:hint="eastAsia"/>
                <w:sz w:val="22"/>
                <w:szCs w:val="22"/>
              </w:rPr>
              <w:t>100</w:t>
            </w:r>
          </w:p>
        </w:tc>
      </w:tr>
      <w:tr w:rsidR="00575A10"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9475" w:type="dxa"/>
            <w:gridSpan w:val="8"/>
            <w:tcBorders>
              <w:top w:val="nil"/>
              <w:left w:val="nil"/>
              <w:bottom w:val="single" w:sz="4" w:space="0" w:color="auto"/>
              <w:right w:val="nil"/>
            </w:tcBorders>
            <w:noWrap/>
            <w:vAlign w:val="center"/>
          </w:tcPr>
          <w:p w:rsidR="00575A10" w:rsidRPr="00FE30C8" w:rsidRDefault="00575A10" w:rsidP="00E93EBE">
            <w:pPr>
              <w:widowControl/>
              <w:spacing w:line="594" w:lineRule="exact"/>
              <w:jc w:val="center"/>
              <w:rPr>
                <w:rFonts w:ascii="方正仿宋_GBK" w:eastAsia="方正仿宋_GBK" w:hAnsi="宋体" w:cs="宋体"/>
                <w:b/>
                <w:bCs/>
                <w:color w:val="000000"/>
                <w:kern w:val="0"/>
                <w:sz w:val="24"/>
              </w:rPr>
            </w:pPr>
            <w:r w:rsidRPr="00FE30C8">
              <w:rPr>
                <w:rFonts w:ascii="方正仿宋_GBK" w:eastAsia="方正仿宋_GBK" w:hAnsi="宋体" w:cs="宋体" w:hint="eastAsia"/>
                <w:b/>
                <w:bCs/>
                <w:color w:val="000000"/>
                <w:kern w:val="0"/>
                <w:sz w:val="24"/>
              </w:rPr>
              <w:t>表</w:t>
            </w:r>
            <w:r>
              <w:rPr>
                <w:rFonts w:ascii="方正仿宋_GBK" w:eastAsia="方正仿宋_GBK" w:hAnsi="宋体" w:cs="宋体" w:hint="eastAsia"/>
                <w:b/>
                <w:bCs/>
                <w:color w:val="000000"/>
                <w:kern w:val="0"/>
                <w:sz w:val="24"/>
              </w:rPr>
              <w:t>1</w:t>
            </w:r>
            <w:r w:rsidRPr="00FE30C8">
              <w:rPr>
                <w:rFonts w:ascii="方正仿宋_GBK" w:eastAsia="方正仿宋_GBK" w:hAnsi="宋体" w:cs="宋体" w:hint="eastAsia"/>
                <w:b/>
                <w:bCs/>
                <w:color w:val="000000"/>
                <w:kern w:val="0"/>
                <w:sz w:val="24"/>
              </w:rPr>
              <w:t>：价格评审表</w:t>
            </w:r>
          </w:p>
        </w:tc>
      </w:tr>
      <w:tr w:rsidR="00575A10"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0"/>
          <w:jc w:val="center"/>
        </w:trPr>
        <w:tc>
          <w:tcPr>
            <w:tcW w:w="600" w:type="dxa"/>
            <w:tcBorders>
              <w:top w:val="nil"/>
              <w:left w:val="single" w:sz="4" w:space="0" w:color="auto"/>
              <w:bottom w:val="single" w:sz="4" w:space="0" w:color="auto"/>
              <w:right w:val="single" w:sz="4" w:space="0" w:color="auto"/>
            </w:tcBorders>
            <w:noWrap/>
            <w:vAlign w:val="center"/>
          </w:tcPr>
          <w:p w:rsidR="00575A10" w:rsidRPr="00E93EBE" w:rsidRDefault="00575A10" w:rsidP="00E93EBE">
            <w:pPr>
              <w:spacing w:line="594" w:lineRule="exact"/>
              <w:jc w:val="center"/>
              <w:rPr>
                <w:rFonts w:ascii="方正仿宋_GBK" w:eastAsia="方正仿宋_GBK" w:hAnsi="宋体" w:cs="宋体"/>
                <w:kern w:val="0"/>
                <w:szCs w:val="21"/>
              </w:rPr>
            </w:pPr>
            <w:r w:rsidRPr="00E93EBE">
              <w:rPr>
                <w:rFonts w:ascii="方正仿宋_GBK" w:eastAsia="方正仿宋_GBK" w:hAnsi="宋体" w:cs="宋体" w:hint="eastAsia"/>
                <w:kern w:val="0"/>
                <w:szCs w:val="21"/>
              </w:rPr>
              <w:t>序号</w:t>
            </w:r>
          </w:p>
        </w:tc>
        <w:tc>
          <w:tcPr>
            <w:tcW w:w="1160" w:type="dxa"/>
            <w:tcBorders>
              <w:top w:val="nil"/>
              <w:left w:val="nil"/>
              <w:bottom w:val="single" w:sz="4" w:space="0" w:color="auto"/>
              <w:right w:val="single" w:sz="4" w:space="0" w:color="auto"/>
            </w:tcBorders>
            <w:noWrap/>
            <w:vAlign w:val="center"/>
          </w:tcPr>
          <w:p w:rsidR="00575A10" w:rsidRPr="00E93EBE" w:rsidRDefault="00575A10" w:rsidP="00E93EBE">
            <w:pPr>
              <w:spacing w:line="594" w:lineRule="exact"/>
              <w:jc w:val="center"/>
              <w:rPr>
                <w:rFonts w:ascii="方正仿宋_GBK" w:eastAsia="方正仿宋_GBK" w:hAnsi="宋体" w:cs="宋体"/>
                <w:kern w:val="0"/>
                <w:szCs w:val="21"/>
              </w:rPr>
            </w:pPr>
            <w:r w:rsidRPr="00E93EBE">
              <w:rPr>
                <w:rFonts w:ascii="方正仿宋_GBK" w:eastAsia="方正仿宋_GBK" w:hAnsi="宋体" w:cs="宋体" w:hint="eastAsia"/>
                <w:kern w:val="0"/>
                <w:szCs w:val="21"/>
              </w:rPr>
              <w:t>评审</w:t>
            </w:r>
            <w:r w:rsidRPr="00E93EBE">
              <w:rPr>
                <w:rFonts w:ascii="方正仿宋_GBK" w:eastAsia="方正仿宋_GBK" w:hAnsi="宋体" w:cs="宋体" w:hint="eastAsia"/>
                <w:kern w:val="0"/>
                <w:szCs w:val="21"/>
              </w:rPr>
              <w:br/>
              <w:t>项目</w:t>
            </w:r>
          </w:p>
        </w:tc>
        <w:tc>
          <w:tcPr>
            <w:tcW w:w="6935" w:type="dxa"/>
            <w:gridSpan w:val="4"/>
            <w:tcBorders>
              <w:top w:val="nil"/>
              <w:left w:val="nil"/>
              <w:bottom w:val="single" w:sz="4" w:space="0" w:color="auto"/>
              <w:right w:val="single" w:sz="4" w:space="0" w:color="auto"/>
            </w:tcBorders>
            <w:noWrap/>
            <w:vAlign w:val="center"/>
          </w:tcPr>
          <w:p w:rsidR="00575A10" w:rsidRPr="00E93EBE" w:rsidRDefault="00575A10" w:rsidP="00E93EBE">
            <w:pPr>
              <w:spacing w:line="594" w:lineRule="exact"/>
              <w:jc w:val="center"/>
              <w:rPr>
                <w:rFonts w:ascii="方正仿宋_GBK" w:eastAsia="方正仿宋_GBK" w:hAnsi="宋体" w:cs="宋体"/>
                <w:kern w:val="0"/>
                <w:szCs w:val="21"/>
              </w:rPr>
            </w:pPr>
            <w:r w:rsidRPr="00E93EBE">
              <w:rPr>
                <w:rFonts w:ascii="方正仿宋_GBK" w:eastAsia="方正仿宋_GBK" w:hAnsi="宋体" w:cs="宋体" w:hint="eastAsia"/>
                <w:kern w:val="0"/>
                <w:szCs w:val="21"/>
              </w:rPr>
              <w:t>评审内容及规则</w:t>
            </w:r>
          </w:p>
        </w:tc>
        <w:tc>
          <w:tcPr>
            <w:tcW w:w="780" w:type="dxa"/>
            <w:gridSpan w:val="2"/>
            <w:tcBorders>
              <w:top w:val="nil"/>
              <w:left w:val="nil"/>
              <w:bottom w:val="single" w:sz="4" w:space="0" w:color="auto"/>
              <w:right w:val="single" w:sz="4" w:space="0" w:color="auto"/>
            </w:tcBorders>
            <w:noWrap/>
            <w:vAlign w:val="center"/>
          </w:tcPr>
          <w:p w:rsidR="00575A10" w:rsidRPr="00E93EBE" w:rsidRDefault="00575A10" w:rsidP="00E93EBE">
            <w:pPr>
              <w:spacing w:line="594" w:lineRule="exact"/>
              <w:jc w:val="center"/>
              <w:rPr>
                <w:rFonts w:ascii="方正仿宋_GBK" w:eastAsia="方正仿宋_GBK" w:hAnsi="宋体" w:cs="宋体"/>
                <w:kern w:val="0"/>
                <w:szCs w:val="21"/>
              </w:rPr>
            </w:pPr>
            <w:r w:rsidRPr="00E93EBE">
              <w:rPr>
                <w:rFonts w:ascii="方正仿宋_GBK" w:eastAsia="方正仿宋_GBK" w:hAnsi="宋体" w:cs="宋体" w:hint="eastAsia"/>
                <w:kern w:val="0"/>
                <w:szCs w:val="21"/>
              </w:rPr>
              <w:t>标准</w:t>
            </w:r>
            <w:r w:rsidRPr="00E93EBE">
              <w:rPr>
                <w:rFonts w:ascii="方正仿宋_GBK" w:eastAsia="方正仿宋_GBK" w:hAnsi="宋体" w:cs="宋体" w:hint="eastAsia"/>
                <w:kern w:val="0"/>
                <w:szCs w:val="21"/>
              </w:rPr>
              <w:br/>
              <w:t>分值</w:t>
            </w:r>
          </w:p>
        </w:tc>
      </w:tr>
      <w:tr w:rsidR="00575A10"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jc w:val="center"/>
        </w:trPr>
        <w:tc>
          <w:tcPr>
            <w:tcW w:w="600" w:type="dxa"/>
            <w:tcBorders>
              <w:top w:val="single" w:sz="4" w:space="0" w:color="auto"/>
              <w:left w:val="single" w:sz="4" w:space="0" w:color="auto"/>
              <w:bottom w:val="single" w:sz="4" w:space="0" w:color="auto"/>
              <w:right w:val="single" w:sz="4" w:space="0" w:color="auto"/>
            </w:tcBorders>
            <w:noWrap/>
            <w:vAlign w:val="center"/>
          </w:tcPr>
          <w:p w:rsidR="00575A10" w:rsidRPr="00FE30C8" w:rsidRDefault="00783E5B" w:rsidP="00E93EBE">
            <w:pPr>
              <w:widowControl/>
              <w:spacing w:line="594" w:lineRule="exact"/>
              <w:jc w:val="center"/>
              <w:rPr>
                <w:rFonts w:ascii="方正仿宋_GBK" w:eastAsia="方正仿宋_GBK" w:hAnsi="宋体" w:cs="宋体"/>
                <w:color w:val="000000"/>
                <w:kern w:val="0"/>
                <w:sz w:val="22"/>
                <w:szCs w:val="22"/>
              </w:rPr>
            </w:pPr>
            <w:r>
              <w:rPr>
                <w:rFonts w:ascii="方正仿宋_GBK" w:eastAsia="方正仿宋_GBK" w:hAnsi="宋体" w:cs="宋体" w:hint="eastAsia"/>
                <w:color w:val="000000"/>
                <w:kern w:val="0"/>
                <w:sz w:val="22"/>
                <w:szCs w:val="22"/>
              </w:rPr>
              <w:lastRenderedPageBreak/>
              <w:t>1</w:t>
            </w:r>
          </w:p>
        </w:tc>
        <w:tc>
          <w:tcPr>
            <w:tcW w:w="1160" w:type="dxa"/>
            <w:tcBorders>
              <w:top w:val="single" w:sz="4" w:space="0" w:color="auto"/>
              <w:left w:val="nil"/>
              <w:bottom w:val="single" w:sz="4" w:space="0" w:color="auto"/>
              <w:right w:val="single" w:sz="4" w:space="0" w:color="auto"/>
            </w:tcBorders>
            <w:noWrap/>
            <w:vAlign w:val="center"/>
          </w:tcPr>
          <w:p w:rsidR="00575A10" w:rsidRPr="00FE30C8" w:rsidRDefault="00575A10" w:rsidP="00E93EBE">
            <w:pPr>
              <w:widowControl/>
              <w:spacing w:line="594" w:lineRule="exact"/>
              <w:jc w:val="center"/>
              <w:rPr>
                <w:rFonts w:ascii="方正仿宋_GBK" w:eastAsia="方正仿宋_GBK" w:hAnsi="宋体" w:cs="宋体"/>
                <w:color w:val="000000"/>
                <w:kern w:val="0"/>
                <w:sz w:val="22"/>
                <w:szCs w:val="22"/>
              </w:rPr>
            </w:pPr>
            <w:r w:rsidRPr="00E93EBE">
              <w:rPr>
                <w:rFonts w:ascii="方正仿宋_GBK" w:eastAsia="方正仿宋_GBK" w:hAnsi="宋体" w:cs="宋体" w:hint="eastAsia"/>
                <w:kern w:val="0"/>
                <w:szCs w:val="21"/>
              </w:rPr>
              <w:t>价格</w:t>
            </w:r>
          </w:p>
        </w:tc>
        <w:tc>
          <w:tcPr>
            <w:tcW w:w="6935" w:type="dxa"/>
            <w:gridSpan w:val="4"/>
            <w:tcBorders>
              <w:top w:val="single" w:sz="4" w:space="0" w:color="auto"/>
              <w:left w:val="nil"/>
              <w:bottom w:val="single" w:sz="4" w:space="0" w:color="auto"/>
              <w:right w:val="single" w:sz="4" w:space="0" w:color="auto"/>
            </w:tcBorders>
            <w:noWrap/>
            <w:vAlign w:val="center"/>
          </w:tcPr>
          <w:p w:rsidR="00575A10" w:rsidRPr="00E93EBE" w:rsidRDefault="00CC1DCE" w:rsidP="00E93EBE">
            <w:pPr>
              <w:spacing w:line="594" w:lineRule="exact"/>
              <w:jc w:val="left"/>
              <w:rPr>
                <w:rFonts w:ascii="方正仿宋_GBK" w:eastAsia="方正仿宋_GBK" w:hAnsi="宋体" w:cs="宋体"/>
                <w:kern w:val="0"/>
                <w:szCs w:val="21"/>
              </w:rPr>
            </w:pPr>
            <w:r w:rsidRPr="00E93EBE">
              <w:rPr>
                <w:rFonts w:ascii="方正仿宋_GBK" w:eastAsia="方正仿宋_GBK" w:hAnsi="宋体" w:cs="宋体" w:hint="eastAsia"/>
                <w:kern w:val="0"/>
                <w:szCs w:val="21"/>
              </w:rPr>
              <w:t>经初步审查合格的所有</w:t>
            </w:r>
            <w:r w:rsidR="00350406" w:rsidRPr="00E93EBE">
              <w:rPr>
                <w:rFonts w:ascii="方正仿宋_GBK" w:eastAsia="方正仿宋_GBK" w:hAnsi="宋体" w:cs="宋体" w:hint="eastAsia"/>
                <w:kern w:val="0"/>
                <w:szCs w:val="21"/>
              </w:rPr>
              <w:t>有效</w:t>
            </w:r>
            <w:r w:rsidRPr="00E93EBE">
              <w:rPr>
                <w:rFonts w:ascii="方正仿宋_GBK" w:eastAsia="方正仿宋_GBK" w:hAnsi="宋体" w:cs="宋体" w:hint="eastAsia"/>
                <w:kern w:val="0"/>
                <w:szCs w:val="21"/>
              </w:rPr>
              <w:t>投标</w:t>
            </w:r>
            <w:r w:rsidR="00350406" w:rsidRPr="00E93EBE">
              <w:rPr>
                <w:rFonts w:ascii="方正仿宋_GBK" w:eastAsia="方正仿宋_GBK" w:hAnsi="宋体" w:cs="宋体" w:hint="eastAsia"/>
                <w:kern w:val="0"/>
                <w:szCs w:val="21"/>
              </w:rPr>
              <w:t>人所投品种中</w:t>
            </w:r>
            <w:r w:rsidRPr="00E93EBE">
              <w:rPr>
                <w:rFonts w:ascii="方正仿宋_GBK" w:eastAsia="方正仿宋_GBK" w:hAnsi="宋体" w:cs="宋体" w:hint="eastAsia"/>
                <w:kern w:val="0"/>
                <w:szCs w:val="21"/>
              </w:rPr>
              <w:t>的</w:t>
            </w:r>
            <w:r w:rsidR="00350406" w:rsidRPr="00E93EBE">
              <w:rPr>
                <w:rFonts w:ascii="方正仿宋_GBK" w:eastAsia="方正仿宋_GBK" w:hAnsi="宋体" w:cs="宋体" w:hint="eastAsia"/>
                <w:kern w:val="0"/>
                <w:szCs w:val="21"/>
              </w:rPr>
              <w:t>共有品种总额比价，报价最低者为基准价，得</w:t>
            </w:r>
            <w:r w:rsidR="00F54B3D" w:rsidRPr="00E93EBE">
              <w:rPr>
                <w:rFonts w:ascii="方正仿宋_GBK" w:eastAsia="方正仿宋_GBK" w:hAnsi="宋体" w:cs="宋体" w:hint="eastAsia"/>
                <w:kern w:val="0"/>
                <w:szCs w:val="21"/>
              </w:rPr>
              <w:t>80</w:t>
            </w:r>
            <w:r w:rsidR="00350406" w:rsidRPr="00E93EBE">
              <w:rPr>
                <w:rFonts w:ascii="方正仿宋_GBK" w:eastAsia="方正仿宋_GBK" w:hAnsi="宋体" w:cs="宋体" w:hint="eastAsia"/>
                <w:kern w:val="0"/>
                <w:szCs w:val="21"/>
              </w:rPr>
              <w:t>分</w:t>
            </w:r>
            <w:r w:rsidRPr="00E93EBE">
              <w:rPr>
                <w:rFonts w:ascii="方正仿宋_GBK" w:eastAsia="方正仿宋_GBK" w:hAnsi="宋体" w:cs="宋体" w:hint="eastAsia"/>
                <w:kern w:val="0"/>
                <w:szCs w:val="21"/>
              </w:rPr>
              <w:t>。</w:t>
            </w:r>
            <w:r w:rsidR="006F459B" w:rsidRPr="00E93EBE">
              <w:rPr>
                <w:rFonts w:ascii="方正仿宋_GBK" w:eastAsia="方正仿宋_GBK" w:hAnsi="宋体" w:cs="宋体" w:hint="eastAsia"/>
                <w:kern w:val="0"/>
                <w:szCs w:val="21"/>
              </w:rPr>
              <w:t>与评标基准价相比，每上</w:t>
            </w:r>
            <w:r w:rsidR="00575A10" w:rsidRPr="00E93EBE">
              <w:rPr>
                <w:rFonts w:ascii="方正仿宋_GBK" w:eastAsia="方正仿宋_GBK" w:hAnsi="宋体" w:cs="宋体" w:hint="eastAsia"/>
                <w:kern w:val="0"/>
                <w:szCs w:val="21"/>
              </w:rPr>
              <w:t>浮</w:t>
            </w:r>
            <w:r w:rsidR="00DA0219" w:rsidRPr="00E93EBE">
              <w:rPr>
                <w:rFonts w:ascii="方正仿宋_GBK" w:eastAsia="方正仿宋_GBK" w:hAnsi="宋体" w:cs="宋体" w:hint="eastAsia"/>
                <w:kern w:val="0"/>
                <w:szCs w:val="21"/>
              </w:rPr>
              <w:t>1</w:t>
            </w:r>
            <w:r w:rsidR="00575A10" w:rsidRPr="00E93EBE">
              <w:rPr>
                <w:rFonts w:ascii="方正仿宋_GBK" w:eastAsia="方正仿宋_GBK" w:hAnsi="宋体" w:cs="宋体" w:hint="eastAsia"/>
                <w:kern w:val="0"/>
                <w:szCs w:val="21"/>
              </w:rPr>
              <w:t>%扣</w:t>
            </w:r>
            <w:r w:rsidR="00F54B3D" w:rsidRPr="00E93EBE">
              <w:rPr>
                <w:rFonts w:ascii="方正仿宋_GBK" w:eastAsia="方正仿宋_GBK" w:hAnsi="宋体" w:cs="宋体" w:hint="eastAsia"/>
                <w:kern w:val="0"/>
                <w:szCs w:val="21"/>
              </w:rPr>
              <w:t>1</w:t>
            </w:r>
            <w:r w:rsidR="00575A10" w:rsidRPr="00E93EBE">
              <w:rPr>
                <w:rFonts w:ascii="方正仿宋_GBK" w:eastAsia="方正仿宋_GBK" w:hAnsi="宋体" w:cs="宋体" w:hint="eastAsia"/>
                <w:kern w:val="0"/>
                <w:szCs w:val="21"/>
              </w:rPr>
              <w:t>分</w:t>
            </w:r>
            <w:r w:rsidR="00C6659A" w:rsidRPr="00E93EBE">
              <w:rPr>
                <w:rFonts w:ascii="方正仿宋_GBK" w:eastAsia="方正仿宋_GBK" w:hAnsi="宋体" w:cs="宋体" w:hint="eastAsia"/>
                <w:kern w:val="0"/>
                <w:szCs w:val="21"/>
              </w:rPr>
              <w:t>，扣完为止。</w:t>
            </w:r>
          </w:p>
        </w:tc>
        <w:tc>
          <w:tcPr>
            <w:tcW w:w="780" w:type="dxa"/>
            <w:gridSpan w:val="2"/>
            <w:tcBorders>
              <w:top w:val="single" w:sz="4" w:space="0" w:color="auto"/>
              <w:left w:val="nil"/>
              <w:bottom w:val="single" w:sz="4" w:space="0" w:color="auto"/>
              <w:right w:val="single" w:sz="4" w:space="0" w:color="auto"/>
            </w:tcBorders>
            <w:noWrap/>
            <w:vAlign w:val="center"/>
          </w:tcPr>
          <w:p w:rsidR="00575A10" w:rsidRPr="00FE30C8" w:rsidRDefault="00F54B3D" w:rsidP="00E93EBE">
            <w:pPr>
              <w:spacing w:line="594" w:lineRule="exact"/>
              <w:jc w:val="center"/>
              <w:rPr>
                <w:rFonts w:ascii="方正仿宋_GBK" w:eastAsia="方正仿宋_GBK" w:hAnsi="宋体" w:cs="宋体"/>
                <w:color w:val="000000"/>
                <w:kern w:val="0"/>
                <w:sz w:val="22"/>
                <w:szCs w:val="22"/>
              </w:rPr>
            </w:pPr>
            <w:r w:rsidRPr="00E93EBE">
              <w:rPr>
                <w:rFonts w:ascii="方正仿宋_GBK" w:eastAsia="方正仿宋_GBK" w:hAnsi="宋体" w:cs="宋体" w:hint="eastAsia"/>
                <w:kern w:val="0"/>
                <w:szCs w:val="21"/>
              </w:rPr>
              <w:t>80</w:t>
            </w:r>
          </w:p>
        </w:tc>
      </w:tr>
      <w:tr w:rsidR="00575A10"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jc w:val="center"/>
        </w:trPr>
        <w:tc>
          <w:tcPr>
            <w:tcW w:w="8695" w:type="dxa"/>
            <w:gridSpan w:val="6"/>
            <w:tcBorders>
              <w:top w:val="single" w:sz="4" w:space="0" w:color="auto"/>
              <w:left w:val="single" w:sz="4" w:space="0" w:color="auto"/>
              <w:bottom w:val="single" w:sz="4" w:space="0" w:color="auto"/>
              <w:right w:val="single" w:sz="4" w:space="0" w:color="auto"/>
            </w:tcBorders>
            <w:noWrap/>
            <w:vAlign w:val="center"/>
          </w:tcPr>
          <w:p w:rsidR="00575A10" w:rsidRPr="00FE30C8" w:rsidRDefault="00575A10" w:rsidP="00E93EBE">
            <w:pPr>
              <w:widowControl/>
              <w:spacing w:line="594" w:lineRule="exact"/>
              <w:jc w:val="center"/>
              <w:rPr>
                <w:rFonts w:ascii="方正仿宋_GBK" w:eastAsia="方正仿宋_GBK" w:hAnsi="宋体" w:cs="宋体"/>
                <w:b/>
                <w:color w:val="000000"/>
                <w:kern w:val="0"/>
                <w:sz w:val="22"/>
                <w:szCs w:val="22"/>
              </w:rPr>
            </w:pPr>
            <w:r w:rsidRPr="00FE30C8">
              <w:rPr>
                <w:rFonts w:ascii="方正仿宋_GBK" w:eastAsia="方正仿宋_GBK" w:hAnsi="宋体" w:cs="宋体" w:hint="eastAsia"/>
                <w:b/>
                <w:color w:val="000000"/>
                <w:kern w:val="0"/>
                <w:sz w:val="22"/>
                <w:szCs w:val="22"/>
              </w:rPr>
              <w:t xml:space="preserve">  合计</w:t>
            </w:r>
          </w:p>
        </w:tc>
        <w:tc>
          <w:tcPr>
            <w:tcW w:w="780" w:type="dxa"/>
            <w:gridSpan w:val="2"/>
            <w:tcBorders>
              <w:top w:val="single" w:sz="4" w:space="0" w:color="auto"/>
              <w:left w:val="nil"/>
              <w:bottom w:val="single" w:sz="4" w:space="0" w:color="auto"/>
              <w:right w:val="single" w:sz="4" w:space="0" w:color="auto"/>
            </w:tcBorders>
            <w:noWrap/>
            <w:vAlign w:val="center"/>
          </w:tcPr>
          <w:p w:rsidR="00575A10" w:rsidRPr="00FE30C8" w:rsidRDefault="00F54B3D" w:rsidP="00E93EBE">
            <w:pPr>
              <w:widowControl/>
              <w:spacing w:line="594" w:lineRule="exact"/>
              <w:jc w:val="center"/>
              <w:rPr>
                <w:rFonts w:ascii="方正仿宋_GBK" w:eastAsia="方正仿宋_GBK" w:hAnsi="宋体" w:cs="宋体"/>
                <w:b/>
                <w:color w:val="000000"/>
                <w:kern w:val="0"/>
                <w:sz w:val="22"/>
                <w:szCs w:val="22"/>
              </w:rPr>
            </w:pPr>
            <w:r>
              <w:rPr>
                <w:rFonts w:ascii="方正仿宋_GBK" w:eastAsia="方正仿宋_GBK" w:hAnsi="宋体" w:cs="宋体" w:hint="eastAsia"/>
                <w:b/>
                <w:color w:val="000000"/>
                <w:kern w:val="0"/>
                <w:sz w:val="22"/>
                <w:szCs w:val="22"/>
              </w:rPr>
              <w:t>80</w:t>
            </w:r>
          </w:p>
        </w:tc>
      </w:tr>
      <w:tr w:rsidR="009E5B23"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9475" w:type="dxa"/>
            <w:gridSpan w:val="8"/>
            <w:tcBorders>
              <w:top w:val="nil"/>
              <w:left w:val="nil"/>
              <w:bottom w:val="single" w:sz="4" w:space="0" w:color="auto"/>
              <w:right w:val="nil"/>
            </w:tcBorders>
            <w:noWrap/>
            <w:vAlign w:val="center"/>
          </w:tcPr>
          <w:p w:rsidR="009E5B23" w:rsidRPr="00FE30C8" w:rsidRDefault="00F54B3D" w:rsidP="00E93EBE">
            <w:pPr>
              <w:widowControl/>
              <w:spacing w:line="594" w:lineRule="exact"/>
              <w:jc w:val="center"/>
              <w:rPr>
                <w:rFonts w:ascii="方正仿宋_GBK" w:eastAsia="方正仿宋_GBK" w:hAnsi="宋体" w:cs="宋体"/>
                <w:b/>
                <w:bCs/>
                <w:color w:val="000000"/>
                <w:kern w:val="0"/>
                <w:sz w:val="24"/>
              </w:rPr>
            </w:pPr>
            <w:r w:rsidRPr="00FE30C8">
              <w:rPr>
                <w:rFonts w:ascii="方正仿宋_GBK" w:eastAsia="方正仿宋_GBK" w:hAnsi="宋体" w:cs="宋体" w:hint="eastAsia"/>
                <w:b/>
                <w:bCs/>
                <w:color w:val="000000"/>
                <w:kern w:val="0"/>
                <w:sz w:val="24"/>
              </w:rPr>
              <w:t>表</w:t>
            </w:r>
            <w:r>
              <w:rPr>
                <w:rFonts w:ascii="方正仿宋_GBK" w:eastAsia="方正仿宋_GBK" w:hAnsi="宋体" w:cs="宋体" w:hint="eastAsia"/>
                <w:b/>
                <w:bCs/>
                <w:color w:val="000000"/>
                <w:kern w:val="0"/>
                <w:sz w:val="24"/>
              </w:rPr>
              <w:t>2</w:t>
            </w:r>
            <w:r w:rsidRPr="00FE30C8">
              <w:rPr>
                <w:rFonts w:ascii="方正仿宋_GBK" w:eastAsia="方正仿宋_GBK" w:hAnsi="宋体" w:cs="宋体" w:hint="eastAsia"/>
                <w:b/>
                <w:bCs/>
                <w:color w:val="000000"/>
                <w:kern w:val="0"/>
                <w:sz w:val="24"/>
              </w:rPr>
              <w:t>：</w:t>
            </w:r>
            <w:r>
              <w:rPr>
                <w:rFonts w:ascii="方正仿宋_GBK" w:eastAsia="方正仿宋_GBK" w:hAnsi="宋体" w:cs="宋体" w:hint="eastAsia"/>
                <w:b/>
                <w:bCs/>
                <w:color w:val="000000"/>
                <w:kern w:val="0"/>
                <w:sz w:val="24"/>
              </w:rPr>
              <w:t>技术</w:t>
            </w:r>
            <w:r w:rsidRPr="00FE30C8">
              <w:rPr>
                <w:rFonts w:ascii="方正仿宋_GBK" w:eastAsia="方正仿宋_GBK" w:hAnsi="宋体" w:cs="宋体" w:hint="eastAsia"/>
                <w:b/>
                <w:bCs/>
                <w:color w:val="000000"/>
                <w:kern w:val="0"/>
                <w:sz w:val="24"/>
              </w:rPr>
              <w:t>评审表</w:t>
            </w:r>
          </w:p>
        </w:tc>
      </w:tr>
      <w:tr w:rsidR="009E5B23"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jc w:val="center"/>
        </w:trPr>
        <w:tc>
          <w:tcPr>
            <w:tcW w:w="600" w:type="dxa"/>
            <w:tcBorders>
              <w:top w:val="single" w:sz="4" w:space="0" w:color="auto"/>
              <w:left w:val="single" w:sz="4" w:space="0" w:color="auto"/>
              <w:bottom w:val="single" w:sz="4" w:space="0" w:color="auto"/>
              <w:right w:val="single" w:sz="4" w:space="0" w:color="auto"/>
            </w:tcBorders>
            <w:noWrap/>
            <w:vAlign w:val="center"/>
          </w:tcPr>
          <w:p w:rsidR="009E5B23" w:rsidRPr="00FE30C8" w:rsidRDefault="009E5B23" w:rsidP="00E93EBE">
            <w:pPr>
              <w:spacing w:line="594" w:lineRule="exact"/>
              <w:jc w:val="center"/>
              <w:rPr>
                <w:rFonts w:ascii="方正仿宋_GBK" w:eastAsia="方正仿宋_GBK" w:hAnsi="宋体" w:cs="宋体"/>
                <w:kern w:val="0"/>
                <w:szCs w:val="21"/>
              </w:rPr>
            </w:pPr>
            <w:r w:rsidRPr="00FE30C8">
              <w:rPr>
                <w:rFonts w:ascii="方正仿宋_GBK" w:eastAsia="方正仿宋_GBK" w:hAnsi="宋体" w:cs="宋体" w:hint="eastAsia"/>
                <w:kern w:val="0"/>
                <w:szCs w:val="21"/>
              </w:rPr>
              <w:t>序</w:t>
            </w:r>
            <w:r w:rsidRPr="00FE30C8">
              <w:rPr>
                <w:rFonts w:ascii="方正仿宋_GBK" w:eastAsia="方正仿宋_GBK" w:hAnsi="宋体" w:cs="宋体" w:hint="eastAsia"/>
                <w:kern w:val="0"/>
                <w:szCs w:val="21"/>
              </w:rPr>
              <w:br/>
              <w:t>号</w:t>
            </w:r>
          </w:p>
        </w:tc>
        <w:tc>
          <w:tcPr>
            <w:tcW w:w="1160" w:type="dxa"/>
            <w:tcBorders>
              <w:top w:val="single" w:sz="4" w:space="0" w:color="auto"/>
              <w:left w:val="nil"/>
              <w:bottom w:val="single" w:sz="4" w:space="0" w:color="auto"/>
              <w:right w:val="single" w:sz="4" w:space="0" w:color="auto"/>
            </w:tcBorders>
            <w:noWrap/>
            <w:vAlign w:val="center"/>
          </w:tcPr>
          <w:p w:rsidR="009E5B23" w:rsidRPr="00FE30C8" w:rsidRDefault="009E5B23" w:rsidP="00E93EBE">
            <w:pPr>
              <w:spacing w:line="594" w:lineRule="exact"/>
              <w:jc w:val="center"/>
              <w:rPr>
                <w:rFonts w:ascii="方正仿宋_GBK" w:eastAsia="方正仿宋_GBK" w:hAnsi="宋体" w:cs="宋体"/>
                <w:kern w:val="0"/>
                <w:szCs w:val="21"/>
              </w:rPr>
            </w:pPr>
            <w:r w:rsidRPr="00FE30C8">
              <w:rPr>
                <w:rFonts w:ascii="方正仿宋_GBK" w:eastAsia="方正仿宋_GBK" w:hAnsi="宋体" w:cs="宋体" w:hint="eastAsia"/>
                <w:kern w:val="0"/>
                <w:szCs w:val="21"/>
              </w:rPr>
              <w:t>评审</w:t>
            </w:r>
            <w:r w:rsidRPr="00FE30C8">
              <w:rPr>
                <w:rFonts w:ascii="方正仿宋_GBK" w:eastAsia="方正仿宋_GBK" w:hAnsi="宋体" w:cs="宋体" w:hint="eastAsia"/>
                <w:kern w:val="0"/>
                <w:szCs w:val="21"/>
              </w:rPr>
              <w:br/>
              <w:t>项目</w:t>
            </w:r>
          </w:p>
        </w:tc>
        <w:tc>
          <w:tcPr>
            <w:tcW w:w="6935" w:type="dxa"/>
            <w:gridSpan w:val="4"/>
            <w:tcBorders>
              <w:top w:val="single" w:sz="4" w:space="0" w:color="auto"/>
              <w:left w:val="nil"/>
              <w:bottom w:val="single" w:sz="4" w:space="0" w:color="auto"/>
              <w:right w:val="single" w:sz="4" w:space="0" w:color="auto"/>
            </w:tcBorders>
            <w:noWrap/>
            <w:vAlign w:val="center"/>
          </w:tcPr>
          <w:p w:rsidR="009E5B23" w:rsidRPr="00FE30C8" w:rsidRDefault="009E5B23" w:rsidP="00E93EBE">
            <w:pPr>
              <w:spacing w:line="594" w:lineRule="exact"/>
              <w:jc w:val="center"/>
              <w:rPr>
                <w:rFonts w:ascii="方正仿宋_GBK" w:eastAsia="方正仿宋_GBK" w:hAnsi="宋体" w:cs="宋体"/>
                <w:kern w:val="0"/>
                <w:szCs w:val="21"/>
              </w:rPr>
            </w:pPr>
            <w:r w:rsidRPr="00FE30C8">
              <w:rPr>
                <w:rFonts w:ascii="方正仿宋_GBK" w:eastAsia="方正仿宋_GBK" w:hAnsi="宋体" w:cs="宋体" w:hint="eastAsia"/>
                <w:kern w:val="0"/>
                <w:szCs w:val="21"/>
              </w:rPr>
              <w:t>评审内容及规则</w:t>
            </w:r>
          </w:p>
        </w:tc>
        <w:tc>
          <w:tcPr>
            <w:tcW w:w="780" w:type="dxa"/>
            <w:gridSpan w:val="2"/>
            <w:tcBorders>
              <w:top w:val="nil"/>
              <w:left w:val="nil"/>
              <w:bottom w:val="single" w:sz="4" w:space="0" w:color="auto"/>
              <w:right w:val="single" w:sz="4" w:space="0" w:color="auto"/>
            </w:tcBorders>
            <w:noWrap/>
            <w:vAlign w:val="center"/>
          </w:tcPr>
          <w:p w:rsidR="009E5B23" w:rsidRPr="00FE30C8" w:rsidRDefault="009E5B23" w:rsidP="00E93EBE">
            <w:pPr>
              <w:spacing w:line="594" w:lineRule="exact"/>
              <w:jc w:val="center"/>
              <w:rPr>
                <w:rFonts w:ascii="方正仿宋_GBK" w:eastAsia="方正仿宋_GBK" w:hAnsi="宋体" w:cs="宋体"/>
                <w:kern w:val="0"/>
                <w:szCs w:val="21"/>
              </w:rPr>
            </w:pPr>
            <w:r w:rsidRPr="00FE30C8">
              <w:rPr>
                <w:rFonts w:ascii="方正仿宋_GBK" w:eastAsia="方正仿宋_GBK" w:hAnsi="宋体" w:cs="宋体" w:hint="eastAsia"/>
                <w:kern w:val="0"/>
                <w:szCs w:val="21"/>
              </w:rPr>
              <w:t>标准</w:t>
            </w:r>
            <w:r w:rsidRPr="00FE30C8">
              <w:rPr>
                <w:rFonts w:ascii="方正仿宋_GBK" w:eastAsia="方正仿宋_GBK" w:hAnsi="宋体" w:cs="宋体" w:hint="eastAsia"/>
                <w:kern w:val="0"/>
                <w:szCs w:val="21"/>
              </w:rPr>
              <w:br/>
              <w:t>分值</w:t>
            </w:r>
          </w:p>
        </w:tc>
      </w:tr>
      <w:tr w:rsidR="009E5B23"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3"/>
          <w:jc w:val="center"/>
        </w:trPr>
        <w:tc>
          <w:tcPr>
            <w:tcW w:w="600" w:type="dxa"/>
            <w:tcBorders>
              <w:top w:val="single" w:sz="4" w:space="0" w:color="auto"/>
              <w:left w:val="single" w:sz="4" w:space="0" w:color="auto"/>
              <w:bottom w:val="single" w:sz="4" w:space="0" w:color="auto"/>
              <w:right w:val="single" w:sz="4" w:space="0" w:color="auto"/>
            </w:tcBorders>
            <w:noWrap/>
            <w:vAlign w:val="center"/>
          </w:tcPr>
          <w:p w:rsidR="009E5B23" w:rsidRPr="00FE30C8" w:rsidRDefault="00F54B3D" w:rsidP="00E93EBE">
            <w:pPr>
              <w:spacing w:line="594"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1</w:t>
            </w:r>
          </w:p>
        </w:tc>
        <w:tc>
          <w:tcPr>
            <w:tcW w:w="1160" w:type="dxa"/>
            <w:tcBorders>
              <w:top w:val="single" w:sz="4" w:space="0" w:color="auto"/>
              <w:left w:val="single" w:sz="4" w:space="0" w:color="auto"/>
              <w:bottom w:val="single" w:sz="4" w:space="0" w:color="auto"/>
              <w:right w:val="single" w:sz="4" w:space="0" w:color="auto"/>
            </w:tcBorders>
            <w:noWrap/>
            <w:vAlign w:val="center"/>
          </w:tcPr>
          <w:p w:rsidR="009E5B23" w:rsidRPr="00FE30C8" w:rsidRDefault="00F54B3D" w:rsidP="00E93EBE">
            <w:pPr>
              <w:spacing w:line="594"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产品质量</w:t>
            </w:r>
          </w:p>
        </w:tc>
        <w:tc>
          <w:tcPr>
            <w:tcW w:w="6935" w:type="dxa"/>
            <w:gridSpan w:val="4"/>
            <w:tcBorders>
              <w:top w:val="single" w:sz="4" w:space="0" w:color="auto"/>
              <w:left w:val="nil"/>
              <w:right w:val="single" w:sz="4" w:space="0" w:color="auto"/>
            </w:tcBorders>
            <w:noWrap/>
            <w:vAlign w:val="center"/>
          </w:tcPr>
          <w:p w:rsidR="009E5B23" w:rsidRPr="00FE30C8" w:rsidRDefault="009E5B23" w:rsidP="00E93EBE">
            <w:pPr>
              <w:spacing w:line="594" w:lineRule="exact"/>
              <w:jc w:val="left"/>
              <w:rPr>
                <w:rFonts w:ascii="方正仿宋_GBK" w:eastAsia="方正仿宋_GBK" w:hAnsi="宋体" w:cs="宋体"/>
                <w:kern w:val="0"/>
                <w:szCs w:val="21"/>
              </w:rPr>
            </w:pPr>
            <w:bookmarkStart w:id="3" w:name="_Hlk65655779"/>
            <w:r w:rsidRPr="00FE30C8">
              <w:rPr>
                <w:rFonts w:ascii="方正仿宋_GBK" w:eastAsia="方正仿宋_GBK" w:hAnsi="宋体" w:hint="eastAsia"/>
                <w:bCs/>
                <w:snapToGrid w:val="0"/>
                <w:kern w:val="0"/>
                <w:szCs w:val="21"/>
                <w:lang w:val="en-GB"/>
              </w:rPr>
              <w:t>提供投标人全产业溯源资料，扫描二维码可显示组方组成药品，单方信息包括产品基本信息、服药指南、溯源档案、生产工艺、质量检测。根据投标人提供二维码扫描后的信息截图评分，具有以上药品信息一项的得</w:t>
            </w:r>
            <w:r w:rsidR="00B41F51">
              <w:rPr>
                <w:rFonts w:ascii="方正仿宋_GBK" w:eastAsia="方正仿宋_GBK" w:hAnsi="宋体" w:hint="eastAsia"/>
                <w:bCs/>
                <w:snapToGrid w:val="0"/>
                <w:kern w:val="0"/>
                <w:szCs w:val="21"/>
                <w:lang w:val="en-GB"/>
              </w:rPr>
              <w:t>0.2</w:t>
            </w:r>
            <w:r w:rsidRPr="00FE30C8">
              <w:rPr>
                <w:rFonts w:ascii="方正仿宋_GBK" w:eastAsia="方正仿宋_GBK" w:hAnsi="宋体" w:hint="eastAsia"/>
                <w:bCs/>
                <w:snapToGrid w:val="0"/>
                <w:kern w:val="0"/>
                <w:szCs w:val="21"/>
                <w:lang w:val="en-GB"/>
              </w:rPr>
              <w:t>分，最高</w:t>
            </w:r>
            <w:r w:rsidR="00E93EBE">
              <w:rPr>
                <w:rFonts w:ascii="方正仿宋_GBK" w:eastAsia="方正仿宋_GBK" w:hAnsi="宋体" w:hint="eastAsia"/>
                <w:bCs/>
                <w:snapToGrid w:val="0"/>
                <w:kern w:val="0"/>
                <w:szCs w:val="21"/>
                <w:lang w:val="en-GB"/>
              </w:rPr>
              <w:t>4</w:t>
            </w:r>
            <w:r w:rsidRPr="00FE30C8">
              <w:rPr>
                <w:rFonts w:ascii="方正仿宋_GBK" w:eastAsia="方正仿宋_GBK" w:hAnsi="宋体" w:hint="eastAsia"/>
                <w:bCs/>
                <w:snapToGrid w:val="0"/>
                <w:kern w:val="0"/>
                <w:szCs w:val="21"/>
                <w:lang w:val="en-GB"/>
              </w:rPr>
              <w:t>分，未提供或提供资料不完整者得0分。</w:t>
            </w:r>
            <w:bookmarkEnd w:id="3"/>
          </w:p>
        </w:tc>
        <w:tc>
          <w:tcPr>
            <w:tcW w:w="780" w:type="dxa"/>
            <w:gridSpan w:val="2"/>
            <w:tcBorders>
              <w:top w:val="nil"/>
              <w:left w:val="nil"/>
              <w:bottom w:val="single" w:sz="4" w:space="0" w:color="auto"/>
              <w:right w:val="single" w:sz="4" w:space="0" w:color="auto"/>
            </w:tcBorders>
            <w:noWrap/>
            <w:vAlign w:val="center"/>
          </w:tcPr>
          <w:p w:rsidR="009E5B23" w:rsidRPr="00FE30C8" w:rsidRDefault="00F54B3D" w:rsidP="00E93EBE">
            <w:pPr>
              <w:spacing w:line="594"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4</w:t>
            </w:r>
          </w:p>
        </w:tc>
      </w:tr>
      <w:tr w:rsidR="009E5B23"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2"/>
          <w:jc w:val="center"/>
        </w:trPr>
        <w:tc>
          <w:tcPr>
            <w:tcW w:w="600" w:type="dxa"/>
            <w:tcBorders>
              <w:top w:val="single" w:sz="4" w:space="0" w:color="auto"/>
              <w:left w:val="single" w:sz="4" w:space="0" w:color="auto"/>
              <w:bottom w:val="single" w:sz="4" w:space="0" w:color="auto"/>
              <w:right w:val="single" w:sz="4" w:space="0" w:color="auto"/>
            </w:tcBorders>
            <w:noWrap/>
            <w:vAlign w:val="center"/>
          </w:tcPr>
          <w:p w:rsidR="009E5B23" w:rsidRPr="00FE30C8" w:rsidRDefault="00834B9E" w:rsidP="00E93EBE">
            <w:pPr>
              <w:spacing w:line="594"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2</w:t>
            </w:r>
          </w:p>
        </w:tc>
        <w:tc>
          <w:tcPr>
            <w:tcW w:w="1160" w:type="dxa"/>
            <w:tcBorders>
              <w:top w:val="single" w:sz="4" w:space="0" w:color="auto"/>
              <w:left w:val="single" w:sz="4" w:space="0" w:color="auto"/>
              <w:bottom w:val="single" w:sz="4" w:space="0" w:color="auto"/>
              <w:right w:val="single" w:sz="4" w:space="0" w:color="auto"/>
            </w:tcBorders>
            <w:noWrap/>
            <w:vAlign w:val="center"/>
          </w:tcPr>
          <w:p w:rsidR="009E5B23" w:rsidRPr="00FE30C8" w:rsidRDefault="009E5B23" w:rsidP="00E93EBE">
            <w:pPr>
              <w:spacing w:line="594" w:lineRule="exact"/>
              <w:jc w:val="center"/>
              <w:rPr>
                <w:rFonts w:ascii="方正仿宋_GBK" w:eastAsia="方正仿宋_GBK" w:hAnsi="宋体" w:cs="宋体"/>
                <w:kern w:val="0"/>
                <w:szCs w:val="21"/>
              </w:rPr>
            </w:pPr>
            <w:r w:rsidRPr="00FE30C8">
              <w:rPr>
                <w:rFonts w:ascii="方正仿宋_GBK" w:eastAsia="方正仿宋_GBK" w:hAnsi="宋体" w:cs="宋体" w:hint="eastAsia"/>
                <w:kern w:val="0"/>
                <w:szCs w:val="21"/>
              </w:rPr>
              <w:t>调配系统</w:t>
            </w:r>
          </w:p>
        </w:tc>
        <w:tc>
          <w:tcPr>
            <w:tcW w:w="6935" w:type="dxa"/>
            <w:gridSpan w:val="4"/>
            <w:tcBorders>
              <w:top w:val="single" w:sz="4" w:space="0" w:color="auto"/>
              <w:left w:val="nil"/>
              <w:right w:val="single" w:sz="4" w:space="0" w:color="auto"/>
            </w:tcBorders>
            <w:noWrap/>
            <w:vAlign w:val="center"/>
          </w:tcPr>
          <w:p w:rsidR="009E5B23" w:rsidRPr="00FE30C8" w:rsidRDefault="009E5B23" w:rsidP="00E93EBE">
            <w:pPr>
              <w:spacing w:line="594" w:lineRule="exact"/>
              <w:jc w:val="left"/>
              <w:rPr>
                <w:rFonts w:ascii="方正仿宋_GBK" w:eastAsia="方正仿宋_GBK" w:hAnsi="宋体" w:cs="宋体"/>
                <w:kern w:val="0"/>
                <w:szCs w:val="21"/>
              </w:rPr>
            </w:pPr>
            <w:r w:rsidRPr="00FE30C8">
              <w:rPr>
                <w:rFonts w:ascii="方正仿宋_GBK" w:eastAsia="方正仿宋_GBK" w:hAnsi="宋体" w:cs="宋体" w:hint="eastAsia"/>
                <w:kern w:val="0"/>
                <w:szCs w:val="21"/>
              </w:rPr>
              <w:t>产品生产企业所投产品调配系统能满足招标人需求，调剂速度快、便捷、安全、无药品交叉污染，能同时调剂两张或多张处方的，满足得</w:t>
            </w:r>
            <w:r w:rsidR="00E93EBE">
              <w:rPr>
                <w:rFonts w:ascii="方正仿宋_GBK" w:eastAsia="方正仿宋_GBK" w:hAnsi="宋体" w:cs="宋体" w:hint="eastAsia"/>
                <w:kern w:val="0"/>
                <w:szCs w:val="21"/>
              </w:rPr>
              <w:t>4</w:t>
            </w:r>
            <w:r w:rsidRPr="00FE30C8">
              <w:rPr>
                <w:rFonts w:ascii="方正仿宋_GBK" w:eastAsia="方正仿宋_GBK" w:hAnsi="宋体" w:cs="宋体" w:hint="eastAsia"/>
                <w:kern w:val="0"/>
                <w:szCs w:val="21"/>
              </w:rPr>
              <w:t>分，不满足0分。</w:t>
            </w:r>
          </w:p>
        </w:tc>
        <w:tc>
          <w:tcPr>
            <w:tcW w:w="780" w:type="dxa"/>
            <w:gridSpan w:val="2"/>
            <w:tcBorders>
              <w:top w:val="single" w:sz="4" w:space="0" w:color="auto"/>
              <w:left w:val="nil"/>
              <w:bottom w:val="single" w:sz="4" w:space="0" w:color="auto"/>
              <w:right w:val="single" w:sz="4" w:space="0" w:color="auto"/>
            </w:tcBorders>
            <w:noWrap/>
            <w:vAlign w:val="center"/>
          </w:tcPr>
          <w:p w:rsidR="009E5B23" w:rsidRPr="00FE30C8" w:rsidRDefault="00F54B3D" w:rsidP="00E93EBE">
            <w:pPr>
              <w:spacing w:line="594"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4</w:t>
            </w:r>
          </w:p>
        </w:tc>
      </w:tr>
      <w:tr w:rsidR="009E5B23"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4"/>
          <w:jc w:val="center"/>
        </w:trPr>
        <w:tc>
          <w:tcPr>
            <w:tcW w:w="600" w:type="dxa"/>
            <w:tcBorders>
              <w:top w:val="single" w:sz="4" w:space="0" w:color="auto"/>
              <w:left w:val="single" w:sz="4" w:space="0" w:color="auto"/>
              <w:bottom w:val="single" w:sz="4" w:space="0" w:color="auto"/>
              <w:right w:val="single" w:sz="4" w:space="0" w:color="auto"/>
            </w:tcBorders>
            <w:noWrap/>
            <w:vAlign w:val="center"/>
          </w:tcPr>
          <w:p w:rsidR="009E5B23" w:rsidRPr="00FE30C8" w:rsidRDefault="00834B9E" w:rsidP="00E93EBE">
            <w:pPr>
              <w:spacing w:line="594"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3</w:t>
            </w:r>
          </w:p>
        </w:tc>
        <w:tc>
          <w:tcPr>
            <w:tcW w:w="1160" w:type="dxa"/>
            <w:tcBorders>
              <w:top w:val="single" w:sz="4" w:space="0" w:color="auto"/>
              <w:left w:val="nil"/>
              <w:bottom w:val="single" w:sz="4" w:space="0" w:color="auto"/>
              <w:right w:val="single" w:sz="4" w:space="0" w:color="auto"/>
            </w:tcBorders>
            <w:noWrap/>
            <w:vAlign w:val="center"/>
          </w:tcPr>
          <w:p w:rsidR="009E5B23" w:rsidRPr="00FE30C8" w:rsidRDefault="009E5B23" w:rsidP="00E93EBE">
            <w:pPr>
              <w:spacing w:line="594" w:lineRule="exact"/>
              <w:jc w:val="center"/>
              <w:rPr>
                <w:rFonts w:ascii="方正仿宋_GBK" w:eastAsia="方正仿宋_GBK" w:hAnsi="宋体" w:cs="宋体"/>
                <w:kern w:val="0"/>
                <w:szCs w:val="21"/>
              </w:rPr>
            </w:pPr>
            <w:r w:rsidRPr="00FE30C8">
              <w:rPr>
                <w:rFonts w:ascii="方正仿宋_GBK" w:eastAsia="方正仿宋_GBK" w:hAnsi="宋体" w:cs="宋体" w:hint="eastAsia"/>
                <w:kern w:val="0"/>
                <w:szCs w:val="21"/>
              </w:rPr>
              <w:t>样品</w:t>
            </w:r>
          </w:p>
        </w:tc>
        <w:tc>
          <w:tcPr>
            <w:tcW w:w="6935" w:type="dxa"/>
            <w:gridSpan w:val="4"/>
            <w:tcBorders>
              <w:top w:val="single" w:sz="4" w:space="0" w:color="auto"/>
              <w:left w:val="nil"/>
              <w:bottom w:val="single" w:sz="4" w:space="0" w:color="auto"/>
              <w:right w:val="single" w:sz="4" w:space="0" w:color="auto"/>
            </w:tcBorders>
            <w:noWrap/>
            <w:vAlign w:val="center"/>
          </w:tcPr>
          <w:p w:rsidR="009E5B23" w:rsidRPr="00FE30C8" w:rsidRDefault="009E5B23" w:rsidP="00E93EBE">
            <w:pPr>
              <w:spacing w:line="594" w:lineRule="exact"/>
              <w:jc w:val="left"/>
              <w:rPr>
                <w:rFonts w:ascii="方正仿宋_GBK" w:eastAsia="方正仿宋_GBK" w:hAnsi="宋体" w:cs="宋体"/>
                <w:kern w:val="0"/>
                <w:szCs w:val="21"/>
              </w:rPr>
            </w:pPr>
            <w:r w:rsidRPr="00FE30C8">
              <w:rPr>
                <w:rFonts w:ascii="方正仿宋_GBK" w:eastAsia="方正仿宋_GBK" w:hAnsi="宋体" w:cs="宋体" w:hint="eastAsia"/>
                <w:kern w:val="0"/>
                <w:szCs w:val="21"/>
              </w:rPr>
              <w:t>根据提供的样品从外观质量、包装等方面进行查看，颗粒剂是否干燥、均匀、要求色泽一致，无吸潮，软化，结块，潮解等现象，质量最优的得</w:t>
            </w:r>
            <w:r w:rsidR="00B41F51">
              <w:rPr>
                <w:rFonts w:ascii="方正仿宋_GBK" w:eastAsia="方正仿宋_GBK" w:hAnsi="宋体" w:cs="宋体" w:hint="eastAsia"/>
                <w:kern w:val="0"/>
                <w:szCs w:val="21"/>
              </w:rPr>
              <w:t>2</w:t>
            </w:r>
            <w:r w:rsidRPr="00FE30C8">
              <w:rPr>
                <w:rFonts w:ascii="方正仿宋_GBK" w:eastAsia="方正仿宋_GBK" w:hAnsi="宋体" w:cs="宋体" w:hint="eastAsia"/>
                <w:kern w:val="0"/>
                <w:szCs w:val="21"/>
              </w:rPr>
              <w:t>分，其余依次递减</w:t>
            </w:r>
            <w:r w:rsidR="00B41F51">
              <w:rPr>
                <w:rFonts w:ascii="方正仿宋_GBK" w:eastAsia="方正仿宋_GBK" w:hAnsi="宋体" w:cs="宋体" w:hint="eastAsia"/>
                <w:kern w:val="0"/>
                <w:szCs w:val="21"/>
              </w:rPr>
              <w:t>0.2</w:t>
            </w:r>
            <w:r w:rsidRPr="00FE30C8">
              <w:rPr>
                <w:rFonts w:ascii="方正仿宋_GBK" w:eastAsia="方正仿宋_GBK" w:hAnsi="宋体" w:cs="宋体" w:hint="eastAsia"/>
                <w:kern w:val="0"/>
                <w:szCs w:val="21"/>
              </w:rPr>
              <w:t>分，最低得0分。</w:t>
            </w:r>
          </w:p>
        </w:tc>
        <w:tc>
          <w:tcPr>
            <w:tcW w:w="780" w:type="dxa"/>
            <w:gridSpan w:val="2"/>
            <w:tcBorders>
              <w:top w:val="single" w:sz="4" w:space="0" w:color="auto"/>
              <w:left w:val="nil"/>
              <w:bottom w:val="single" w:sz="4" w:space="0" w:color="auto"/>
              <w:right w:val="single" w:sz="4" w:space="0" w:color="auto"/>
            </w:tcBorders>
            <w:noWrap/>
            <w:vAlign w:val="center"/>
          </w:tcPr>
          <w:p w:rsidR="009E5B23" w:rsidRPr="00FE30C8" w:rsidRDefault="001D18EE" w:rsidP="00E93EBE">
            <w:pPr>
              <w:spacing w:line="594"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2</w:t>
            </w:r>
          </w:p>
        </w:tc>
      </w:tr>
      <w:tr w:rsidR="00A53C2D"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jc w:val="center"/>
        </w:trPr>
        <w:tc>
          <w:tcPr>
            <w:tcW w:w="600" w:type="dxa"/>
            <w:vMerge w:val="restart"/>
            <w:tcBorders>
              <w:top w:val="single" w:sz="4" w:space="0" w:color="auto"/>
              <w:left w:val="single" w:sz="4" w:space="0" w:color="auto"/>
              <w:right w:val="single" w:sz="4" w:space="0" w:color="auto"/>
            </w:tcBorders>
            <w:noWrap/>
            <w:vAlign w:val="center"/>
          </w:tcPr>
          <w:p w:rsidR="00A53C2D" w:rsidRPr="00FE30C8" w:rsidRDefault="00A53C2D" w:rsidP="00E93EBE">
            <w:pPr>
              <w:spacing w:line="594"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4</w:t>
            </w:r>
          </w:p>
          <w:p w:rsidR="00A53C2D" w:rsidRPr="00FE30C8" w:rsidRDefault="00A53C2D" w:rsidP="00E93EBE">
            <w:pPr>
              <w:spacing w:line="594" w:lineRule="exact"/>
              <w:jc w:val="center"/>
              <w:rPr>
                <w:rFonts w:ascii="方正仿宋_GBK" w:eastAsia="方正仿宋_GBK" w:hAnsi="宋体" w:cs="宋体"/>
                <w:kern w:val="0"/>
                <w:szCs w:val="21"/>
              </w:rPr>
            </w:pPr>
          </w:p>
        </w:tc>
        <w:tc>
          <w:tcPr>
            <w:tcW w:w="1160" w:type="dxa"/>
            <w:vMerge w:val="restart"/>
            <w:tcBorders>
              <w:top w:val="single" w:sz="4" w:space="0" w:color="auto"/>
              <w:left w:val="nil"/>
              <w:right w:val="single" w:sz="4" w:space="0" w:color="auto"/>
            </w:tcBorders>
            <w:noWrap/>
            <w:vAlign w:val="center"/>
          </w:tcPr>
          <w:p w:rsidR="00A53C2D" w:rsidRPr="00FE30C8" w:rsidRDefault="00A53C2D" w:rsidP="00E93EBE">
            <w:pPr>
              <w:spacing w:line="594" w:lineRule="exact"/>
              <w:jc w:val="center"/>
              <w:rPr>
                <w:rFonts w:ascii="方正仿宋_GBK" w:eastAsia="方正仿宋_GBK" w:hAnsi="宋体" w:cs="宋体"/>
                <w:kern w:val="0"/>
                <w:szCs w:val="21"/>
              </w:rPr>
            </w:pPr>
            <w:r w:rsidRPr="00FE30C8">
              <w:rPr>
                <w:rFonts w:ascii="方正仿宋_GBK" w:eastAsia="方正仿宋_GBK" w:hAnsi="宋体" w:cs="宋体" w:hint="eastAsia"/>
                <w:kern w:val="0"/>
                <w:szCs w:val="21"/>
              </w:rPr>
              <w:t>服务</w:t>
            </w:r>
          </w:p>
        </w:tc>
        <w:tc>
          <w:tcPr>
            <w:tcW w:w="6935" w:type="dxa"/>
            <w:gridSpan w:val="4"/>
            <w:tcBorders>
              <w:top w:val="single" w:sz="4" w:space="0" w:color="auto"/>
              <w:left w:val="nil"/>
              <w:bottom w:val="single" w:sz="4" w:space="0" w:color="auto"/>
              <w:right w:val="single" w:sz="4" w:space="0" w:color="auto"/>
            </w:tcBorders>
            <w:noWrap/>
            <w:vAlign w:val="center"/>
          </w:tcPr>
          <w:p w:rsidR="00A53C2D" w:rsidRPr="00FE30C8" w:rsidRDefault="00A53C2D" w:rsidP="00E93EBE">
            <w:pPr>
              <w:spacing w:line="594" w:lineRule="exact"/>
              <w:rPr>
                <w:rFonts w:ascii="方正仿宋_GBK" w:eastAsia="方正仿宋_GBK" w:hAnsi="宋体" w:cs="宋体"/>
                <w:kern w:val="0"/>
                <w:szCs w:val="21"/>
              </w:rPr>
            </w:pPr>
            <w:r w:rsidRPr="00FE30C8">
              <w:rPr>
                <w:rFonts w:ascii="方正仿宋_GBK" w:eastAsia="方正仿宋_GBK" w:hint="eastAsia"/>
                <w:szCs w:val="21"/>
              </w:rPr>
              <w:t>根据履约进度计划、配送方案、应急方案等服务内容打分，</w:t>
            </w:r>
            <w:r w:rsidRPr="00FE30C8">
              <w:rPr>
                <w:rFonts w:ascii="方正仿宋_GBK" w:eastAsia="方正仿宋_GBK" w:hAnsi="宋体" w:cs="宋体" w:hint="eastAsia"/>
                <w:kern w:val="0"/>
                <w:szCs w:val="21"/>
              </w:rPr>
              <w:t>横向比较：综合评价优</w:t>
            </w:r>
            <w:r>
              <w:rPr>
                <w:rFonts w:ascii="方正仿宋_GBK" w:eastAsia="方正仿宋_GBK" w:hAnsi="宋体" w:cs="宋体" w:hint="eastAsia"/>
                <w:kern w:val="0"/>
                <w:szCs w:val="21"/>
              </w:rPr>
              <w:t>2</w:t>
            </w:r>
            <w:r w:rsidRPr="00FE30C8">
              <w:rPr>
                <w:rFonts w:ascii="方正仿宋_GBK" w:eastAsia="方正仿宋_GBK" w:hAnsi="宋体" w:cs="宋体" w:hint="eastAsia"/>
                <w:kern w:val="0"/>
                <w:szCs w:val="21"/>
              </w:rPr>
              <w:t>分，综合评价良</w:t>
            </w:r>
            <w:r>
              <w:rPr>
                <w:rFonts w:ascii="方正仿宋_GBK" w:eastAsia="方正仿宋_GBK" w:hAnsi="宋体" w:cs="宋体" w:hint="eastAsia"/>
                <w:kern w:val="0"/>
                <w:szCs w:val="21"/>
              </w:rPr>
              <w:t>1</w:t>
            </w:r>
            <w:r w:rsidRPr="00FE30C8">
              <w:rPr>
                <w:rFonts w:ascii="方正仿宋_GBK" w:eastAsia="方正仿宋_GBK" w:hAnsi="宋体" w:cs="宋体" w:hint="eastAsia"/>
                <w:kern w:val="0"/>
                <w:szCs w:val="21"/>
              </w:rPr>
              <w:t>分，综合评价差0分</w:t>
            </w:r>
          </w:p>
        </w:tc>
        <w:tc>
          <w:tcPr>
            <w:tcW w:w="780" w:type="dxa"/>
            <w:gridSpan w:val="2"/>
            <w:tcBorders>
              <w:top w:val="nil"/>
              <w:left w:val="nil"/>
              <w:bottom w:val="single" w:sz="4" w:space="0" w:color="auto"/>
              <w:right w:val="single" w:sz="4" w:space="0" w:color="auto"/>
            </w:tcBorders>
            <w:noWrap/>
            <w:vAlign w:val="center"/>
          </w:tcPr>
          <w:p w:rsidR="00A53C2D" w:rsidRPr="00FE30C8" w:rsidRDefault="00A53C2D" w:rsidP="00E93EBE">
            <w:pPr>
              <w:spacing w:line="594"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2</w:t>
            </w:r>
          </w:p>
        </w:tc>
      </w:tr>
      <w:tr w:rsidR="00A53C2D"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2"/>
          <w:jc w:val="center"/>
        </w:trPr>
        <w:tc>
          <w:tcPr>
            <w:tcW w:w="600" w:type="dxa"/>
            <w:vMerge/>
            <w:tcBorders>
              <w:left w:val="single" w:sz="4" w:space="0" w:color="auto"/>
              <w:right w:val="single" w:sz="4" w:space="0" w:color="auto"/>
            </w:tcBorders>
            <w:noWrap/>
            <w:vAlign w:val="center"/>
          </w:tcPr>
          <w:p w:rsidR="00A53C2D" w:rsidRPr="00FE30C8" w:rsidRDefault="00A53C2D" w:rsidP="00E93EBE">
            <w:pPr>
              <w:spacing w:line="594" w:lineRule="exact"/>
              <w:jc w:val="center"/>
              <w:rPr>
                <w:rFonts w:ascii="方正仿宋_GBK" w:eastAsia="方正仿宋_GBK" w:hAnsi="宋体" w:cs="宋体"/>
                <w:kern w:val="0"/>
                <w:szCs w:val="21"/>
              </w:rPr>
            </w:pPr>
          </w:p>
        </w:tc>
        <w:tc>
          <w:tcPr>
            <w:tcW w:w="1160" w:type="dxa"/>
            <w:vMerge/>
            <w:tcBorders>
              <w:left w:val="nil"/>
              <w:right w:val="single" w:sz="4" w:space="0" w:color="auto"/>
            </w:tcBorders>
            <w:noWrap/>
            <w:vAlign w:val="center"/>
          </w:tcPr>
          <w:p w:rsidR="00A53C2D" w:rsidRPr="00FE30C8" w:rsidRDefault="00A53C2D" w:rsidP="00E93EBE">
            <w:pPr>
              <w:spacing w:line="594" w:lineRule="exact"/>
              <w:jc w:val="center"/>
              <w:rPr>
                <w:rFonts w:ascii="方正仿宋_GBK" w:eastAsia="方正仿宋_GBK" w:hAnsi="宋体" w:cs="宋体"/>
                <w:kern w:val="0"/>
                <w:szCs w:val="21"/>
              </w:rPr>
            </w:pPr>
          </w:p>
        </w:tc>
        <w:tc>
          <w:tcPr>
            <w:tcW w:w="6935" w:type="dxa"/>
            <w:gridSpan w:val="4"/>
            <w:tcBorders>
              <w:top w:val="single" w:sz="4" w:space="0" w:color="auto"/>
              <w:left w:val="nil"/>
              <w:bottom w:val="single" w:sz="4" w:space="0" w:color="auto"/>
              <w:right w:val="single" w:sz="4" w:space="0" w:color="auto"/>
            </w:tcBorders>
            <w:noWrap/>
            <w:vAlign w:val="center"/>
          </w:tcPr>
          <w:p w:rsidR="00A53C2D" w:rsidRPr="00FE30C8" w:rsidRDefault="00A53C2D" w:rsidP="00E93EBE">
            <w:pPr>
              <w:spacing w:line="594" w:lineRule="exact"/>
              <w:jc w:val="left"/>
              <w:rPr>
                <w:rFonts w:ascii="方正仿宋_GBK" w:eastAsia="方正仿宋_GBK" w:hAnsi="宋体" w:cs="宋体"/>
                <w:kern w:val="0"/>
                <w:szCs w:val="21"/>
              </w:rPr>
            </w:pPr>
            <w:r w:rsidRPr="00FE30C8">
              <w:rPr>
                <w:rFonts w:ascii="方正仿宋_GBK" w:eastAsia="方正仿宋_GBK" w:hAnsi="宋体" w:cs="宋体" w:hint="eastAsia"/>
                <w:kern w:val="0"/>
                <w:szCs w:val="21"/>
              </w:rPr>
              <w:t>投标人承诺在招标人发出通知起，药品能</w:t>
            </w:r>
            <w:r w:rsidR="00F54B3D">
              <w:rPr>
                <w:rFonts w:ascii="方正仿宋_GBK" w:eastAsia="方正仿宋_GBK" w:hAnsi="宋体" w:cs="宋体" w:hint="eastAsia"/>
                <w:kern w:val="0"/>
                <w:szCs w:val="21"/>
              </w:rPr>
              <w:t>24</w:t>
            </w:r>
            <w:r w:rsidRPr="00FE30C8">
              <w:rPr>
                <w:rFonts w:ascii="方正仿宋_GBK" w:eastAsia="方正仿宋_GBK" w:hAnsi="宋体" w:cs="宋体" w:hint="eastAsia"/>
                <w:kern w:val="0"/>
                <w:szCs w:val="21"/>
              </w:rPr>
              <w:t>小时内（紧急用药6小时）配送到位者得</w:t>
            </w:r>
            <w:r w:rsidR="00E93EBE">
              <w:rPr>
                <w:rFonts w:ascii="方正仿宋_GBK" w:eastAsia="方正仿宋_GBK" w:hAnsi="宋体" w:cs="宋体" w:hint="eastAsia"/>
                <w:kern w:val="0"/>
                <w:szCs w:val="21"/>
              </w:rPr>
              <w:t>2</w:t>
            </w:r>
            <w:r w:rsidRPr="00FE30C8">
              <w:rPr>
                <w:rFonts w:ascii="方正仿宋_GBK" w:eastAsia="方正仿宋_GBK" w:hAnsi="宋体" w:cs="宋体" w:hint="eastAsia"/>
                <w:kern w:val="0"/>
                <w:szCs w:val="21"/>
              </w:rPr>
              <w:t>分，否则得0分（提供承诺函）；不提供承诺函不得分。</w:t>
            </w:r>
          </w:p>
        </w:tc>
        <w:tc>
          <w:tcPr>
            <w:tcW w:w="780" w:type="dxa"/>
            <w:gridSpan w:val="2"/>
            <w:vMerge w:val="restart"/>
            <w:tcBorders>
              <w:left w:val="nil"/>
              <w:right w:val="single" w:sz="4" w:space="0" w:color="auto"/>
            </w:tcBorders>
            <w:noWrap/>
            <w:vAlign w:val="center"/>
          </w:tcPr>
          <w:p w:rsidR="00A53C2D" w:rsidRPr="00FE30C8" w:rsidRDefault="00E93EBE" w:rsidP="00E93EBE">
            <w:pPr>
              <w:spacing w:line="594"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4</w:t>
            </w:r>
          </w:p>
        </w:tc>
      </w:tr>
      <w:tr w:rsidR="00A53C2D"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2"/>
          <w:jc w:val="center"/>
        </w:trPr>
        <w:tc>
          <w:tcPr>
            <w:tcW w:w="600" w:type="dxa"/>
            <w:vMerge/>
            <w:tcBorders>
              <w:left w:val="single" w:sz="4" w:space="0" w:color="auto"/>
              <w:bottom w:val="single" w:sz="4" w:space="0" w:color="auto"/>
              <w:right w:val="single" w:sz="4" w:space="0" w:color="auto"/>
            </w:tcBorders>
            <w:noWrap/>
            <w:vAlign w:val="center"/>
          </w:tcPr>
          <w:p w:rsidR="00A53C2D" w:rsidRPr="00FE30C8" w:rsidRDefault="00A53C2D" w:rsidP="00E93EBE">
            <w:pPr>
              <w:spacing w:line="594" w:lineRule="exact"/>
              <w:jc w:val="center"/>
              <w:rPr>
                <w:rFonts w:ascii="方正仿宋_GBK" w:eastAsia="方正仿宋_GBK" w:hAnsi="宋体" w:cs="宋体"/>
                <w:kern w:val="0"/>
                <w:szCs w:val="21"/>
              </w:rPr>
            </w:pPr>
          </w:p>
        </w:tc>
        <w:tc>
          <w:tcPr>
            <w:tcW w:w="1160" w:type="dxa"/>
            <w:vMerge/>
            <w:tcBorders>
              <w:left w:val="nil"/>
              <w:bottom w:val="single" w:sz="4" w:space="0" w:color="auto"/>
              <w:right w:val="single" w:sz="4" w:space="0" w:color="auto"/>
            </w:tcBorders>
            <w:noWrap/>
            <w:vAlign w:val="center"/>
          </w:tcPr>
          <w:p w:rsidR="00A53C2D" w:rsidRPr="00FE30C8" w:rsidRDefault="00A53C2D" w:rsidP="00E93EBE">
            <w:pPr>
              <w:spacing w:line="594" w:lineRule="exact"/>
              <w:jc w:val="center"/>
              <w:rPr>
                <w:rFonts w:ascii="方正仿宋_GBK" w:eastAsia="方正仿宋_GBK" w:hAnsi="宋体" w:cs="宋体"/>
                <w:kern w:val="0"/>
                <w:szCs w:val="21"/>
              </w:rPr>
            </w:pPr>
          </w:p>
        </w:tc>
        <w:tc>
          <w:tcPr>
            <w:tcW w:w="6935" w:type="dxa"/>
            <w:gridSpan w:val="4"/>
            <w:tcBorders>
              <w:top w:val="single" w:sz="4" w:space="0" w:color="auto"/>
              <w:left w:val="nil"/>
              <w:bottom w:val="single" w:sz="4" w:space="0" w:color="auto"/>
              <w:right w:val="single" w:sz="4" w:space="0" w:color="auto"/>
            </w:tcBorders>
            <w:noWrap/>
            <w:vAlign w:val="center"/>
          </w:tcPr>
          <w:p w:rsidR="00A53C2D" w:rsidRPr="00FE30C8" w:rsidRDefault="00A53C2D" w:rsidP="00E93EBE">
            <w:pPr>
              <w:spacing w:line="594" w:lineRule="exact"/>
              <w:jc w:val="left"/>
              <w:rPr>
                <w:rFonts w:ascii="方正仿宋_GBK" w:eastAsia="方正仿宋_GBK" w:hAnsi="宋体" w:cs="宋体"/>
                <w:kern w:val="0"/>
                <w:szCs w:val="21"/>
              </w:rPr>
            </w:pPr>
            <w:r w:rsidRPr="00FE30C8">
              <w:rPr>
                <w:rFonts w:ascii="方正仿宋_GBK" w:eastAsia="方正仿宋_GBK" w:hAnsi="宋体" w:cs="宋体" w:hint="eastAsia"/>
                <w:kern w:val="0"/>
                <w:szCs w:val="21"/>
              </w:rPr>
              <w:t>投标人承诺免费、及时退换货得</w:t>
            </w:r>
            <w:r w:rsidR="00E93EBE">
              <w:rPr>
                <w:rFonts w:ascii="方正仿宋_GBK" w:eastAsia="方正仿宋_GBK" w:hAnsi="宋体" w:cs="宋体" w:hint="eastAsia"/>
                <w:kern w:val="0"/>
                <w:szCs w:val="21"/>
              </w:rPr>
              <w:t>2</w:t>
            </w:r>
            <w:r w:rsidRPr="00FE30C8">
              <w:rPr>
                <w:rFonts w:ascii="方正仿宋_GBK" w:eastAsia="方正仿宋_GBK" w:hAnsi="宋体" w:cs="宋体" w:hint="eastAsia"/>
                <w:kern w:val="0"/>
                <w:szCs w:val="21"/>
              </w:rPr>
              <w:t>分，否则得0分（提供承诺函）；不提供承诺函不得分。</w:t>
            </w:r>
          </w:p>
        </w:tc>
        <w:tc>
          <w:tcPr>
            <w:tcW w:w="780" w:type="dxa"/>
            <w:gridSpan w:val="2"/>
            <w:vMerge/>
            <w:tcBorders>
              <w:left w:val="nil"/>
              <w:bottom w:val="single" w:sz="4" w:space="0" w:color="auto"/>
              <w:right w:val="single" w:sz="4" w:space="0" w:color="auto"/>
            </w:tcBorders>
            <w:noWrap/>
            <w:vAlign w:val="center"/>
          </w:tcPr>
          <w:p w:rsidR="00A53C2D" w:rsidRPr="00FE30C8" w:rsidRDefault="00A53C2D" w:rsidP="00E93EBE">
            <w:pPr>
              <w:spacing w:line="594" w:lineRule="exact"/>
              <w:jc w:val="center"/>
              <w:rPr>
                <w:rFonts w:ascii="方正仿宋_GBK" w:eastAsia="方正仿宋_GBK" w:hAnsi="宋体" w:cs="宋体"/>
                <w:kern w:val="0"/>
                <w:szCs w:val="21"/>
              </w:rPr>
            </w:pPr>
          </w:p>
        </w:tc>
      </w:tr>
      <w:tr w:rsidR="009E5B23"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2"/>
          <w:jc w:val="center"/>
        </w:trPr>
        <w:tc>
          <w:tcPr>
            <w:tcW w:w="600" w:type="dxa"/>
            <w:tcBorders>
              <w:top w:val="single" w:sz="4" w:space="0" w:color="auto"/>
              <w:left w:val="single" w:sz="4" w:space="0" w:color="auto"/>
              <w:bottom w:val="single" w:sz="4" w:space="0" w:color="auto"/>
              <w:right w:val="single" w:sz="4" w:space="0" w:color="auto"/>
            </w:tcBorders>
            <w:noWrap/>
            <w:vAlign w:val="center"/>
          </w:tcPr>
          <w:p w:rsidR="009E5B23" w:rsidRPr="00FE30C8" w:rsidRDefault="00AB1B16" w:rsidP="00E93EBE">
            <w:pPr>
              <w:spacing w:line="594"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5</w:t>
            </w:r>
          </w:p>
        </w:tc>
        <w:tc>
          <w:tcPr>
            <w:tcW w:w="1160" w:type="dxa"/>
            <w:tcBorders>
              <w:top w:val="single" w:sz="4" w:space="0" w:color="auto"/>
              <w:left w:val="nil"/>
              <w:bottom w:val="single" w:sz="4" w:space="0" w:color="auto"/>
              <w:right w:val="single" w:sz="4" w:space="0" w:color="auto"/>
            </w:tcBorders>
            <w:noWrap/>
            <w:vAlign w:val="center"/>
          </w:tcPr>
          <w:p w:rsidR="009E5B23" w:rsidRPr="00FE30C8" w:rsidRDefault="006519FA" w:rsidP="00E93EBE">
            <w:pPr>
              <w:spacing w:line="594"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所投产品数量</w:t>
            </w:r>
          </w:p>
        </w:tc>
        <w:tc>
          <w:tcPr>
            <w:tcW w:w="6935" w:type="dxa"/>
            <w:gridSpan w:val="4"/>
            <w:tcBorders>
              <w:top w:val="single" w:sz="4" w:space="0" w:color="auto"/>
              <w:left w:val="nil"/>
              <w:bottom w:val="single" w:sz="4" w:space="0" w:color="auto"/>
              <w:right w:val="single" w:sz="4" w:space="0" w:color="auto"/>
            </w:tcBorders>
            <w:noWrap/>
            <w:vAlign w:val="center"/>
          </w:tcPr>
          <w:p w:rsidR="009E5B23" w:rsidRPr="00FE30C8" w:rsidRDefault="006519FA" w:rsidP="00E93EBE">
            <w:pPr>
              <w:spacing w:line="594" w:lineRule="exact"/>
              <w:jc w:val="left"/>
              <w:rPr>
                <w:rFonts w:ascii="方正仿宋_GBK" w:eastAsia="方正仿宋_GBK" w:hAnsi="宋体" w:cs="宋体"/>
                <w:kern w:val="0"/>
                <w:szCs w:val="21"/>
              </w:rPr>
            </w:pPr>
            <w:r>
              <w:rPr>
                <w:rFonts w:ascii="方正仿宋_GBK" w:eastAsia="方正仿宋_GBK" w:hAnsi="宋体" w:cs="宋体" w:hint="eastAsia"/>
                <w:kern w:val="0"/>
                <w:szCs w:val="21"/>
              </w:rPr>
              <w:t>全部包含需方产品目录得2分。每少10%，扣0.5分，扣完为止。</w:t>
            </w:r>
          </w:p>
        </w:tc>
        <w:tc>
          <w:tcPr>
            <w:tcW w:w="780" w:type="dxa"/>
            <w:gridSpan w:val="2"/>
            <w:tcBorders>
              <w:top w:val="single" w:sz="4" w:space="0" w:color="auto"/>
              <w:left w:val="nil"/>
              <w:bottom w:val="single" w:sz="4" w:space="0" w:color="auto"/>
              <w:right w:val="single" w:sz="4" w:space="0" w:color="auto"/>
            </w:tcBorders>
            <w:noWrap/>
            <w:vAlign w:val="center"/>
          </w:tcPr>
          <w:p w:rsidR="009E5B23" w:rsidRPr="00FE30C8" w:rsidRDefault="00E93EBE" w:rsidP="00E93EBE">
            <w:pPr>
              <w:spacing w:line="594"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4</w:t>
            </w:r>
          </w:p>
        </w:tc>
      </w:tr>
      <w:tr w:rsidR="009E5B23" w:rsidRPr="00FE30C8" w:rsidTr="00F54B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jc w:val="center"/>
        </w:trPr>
        <w:tc>
          <w:tcPr>
            <w:tcW w:w="8695" w:type="dxa"/>
            <w:gridSpan w:val="6"/>
            <w:tcBorders>
              <w:top w:val="single" w:sz="4" w:space="0" w:color="auto"/>
              <w:left w:val="single" w:sz="4" w:space="0" w:color="auto"/>
              <w:bottom w:val="single" w:sz="4" w:space="0" w:color="auto"/>
              <w:right w:val="single" w:sz="4" w:space="0" w:color="auto"/>
            </w:tcBorders>
            <w:noWrap/>
            <w:vAlign w:val="center"/>
          </w:tcPr>
          <w:p w:rsidR="009E5B23" w:rsidRPr="00FE30C8" w:rsidRDefault="009E5B23" w:rsidP="00E93EBE">
            <w:pPr>
              <w:widowControl/>
              <w:spacing w:line="594" w:lineRule="exact"/>
              <w:jc w:val="center"/>
              <w:rPr>
                <w:rFonts w:ascii="方正仿宋_GBK" w:eastAsia="方正仿宋_GBK" w:hAnsi="宋体" w:cs="宋体"/>
                <w:b/>
                <w:color w:val="000000"/>
                <w:kern w:val="0"/>
                <w:sz w:val="22"/>
                <w:szCs w:val="22"/>
              </w:rPr>
            </w:pPr>
            <w:r w:rsidRPr="00FE30C8">
              <w:rPr>
                <w:rFonts w:ascii="方正仿宋_GBK" w:eastAsia="方正仿宋_GBK" w:hAnsi="宋体" w:cs="宋体" w:hint="eastAsia"/>
                <w:b/>
                <w:color w:val="000000"/>
                <w:kern w:val="0"/>
                <w:sz w:val="22"/>
                <w:szCs w:val="22"/>
              </w:rPr>
              <w:t>合计</w:t>
            </w:r>
          </w:p>
        </w:tc>
        <w:tc>
          <w:tcPr>
            <w:tcW w:w="780" w:type="dxa"/>
            <w:gridSpan w:val="2"/>
            <w:tcBorders>
              <w:top w:val="single" w:sz="4" w:space="0" w:color="auto"/>
              <w:left w:val="single" w:sz="4" w:space="0" w:color="auto"/>
              <w:bottom w:val="single" w:sz="4" w:space="0" w:color="auto"/>
              <w:right w:val="single" w:sz="4" w:space="0" w:color="auto"/>
            </w:tcBorders>
            <w:noWrap/>
            <w:vAlign w:val="center"/>
          </w:tcPr>
          <w:p w:rsidR="009E5B23" w:rsidRPr="00FE30C8" w:rsidRDefault="00575A10" w:rsidP="00E93EBE">
            <w:pPr>
              <w:widowControl/>
              <w:spacing w:line="594" w:lineRule="exact"/>
              <w:jc w:val="center"/>
              <w:rPr>
                <w:rFonts w:ascii="方正仿宋_GBK" w:eastAsia="方正仿宋_GBK" w:hAnsi="宋体" w:cs="宋体"/>
                <w:b/>
                <w:color w:val="000000"/>
                <w:kern w:val="0"/>
                <w:sz w:val="22"/>
                <w:szCs w:val="22"/>
              </w:rPr>
            </w:pPr>
            <w:r>
              <w:rPr>
                <w:rFonts w:ascii="方正仿宋_GBK" w:eastAsia="方正仿宋_GBK" w:hAnsi="宋体" w:cs="宋体" w:hint="eastAsia"/>
                <w:b/>
                <w:color w:val="000000"/>
                <w:kern w:val="0"/>
                <w:sz w:val="22"/>
                <w:szCs w:val="22"/>
              </w:rPr>
              <w:t>20</w:t>
            </w:r>
          </w:p>
        </w:tc>
      </w:tr>
    </w:tbl>
    <w:p w:rsidR="009E5B23" w:rsidRDefault="009E5B23" w:rsidP="00D25D2E">
      <w:pPr>
        <w:spacing w:line="594" w:lineRule="exact"/>
        <w:ind w:firstLineChars="200" w:firstLine="595"/>
        <w:rPr>
          <w:rFonts w:ascii="方正小标宋_GBK" w:eastAsia="方正小标宋_GBK"/>
          <w:sz w:val="32"/>
          <w:szCs w:val="32"/>
        </w:rPr>
      </w:pPr>
    </w:p>
    <w:p w:rsidR="00E76464" w:rsidRDefault="00E45705"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八</w:t>
      </w:r>
      <w:r w:rsidR="00E76464">
        <w:rPr>
          <w:rFonts w:ascii="方正小标宋_GBK" w:eastAsia="方正小标宋_GBK" w:hint="eastAsia"/>
          <w:sz w:val="32"/>
          <w:szCs w:val="32"/>
        </w:rPr>
        <w:t>、采购异议处理</w:t>
      </w:r>
    </w:p>
    <w:p w:rsidR="00E76464" w:rsidRDefault="00BC7ED9"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供应商对采购过程中有异议的，应及时向采购人提出</w:t>
      </w:r>
      <w:r w:rsidR="00E76464">
        <w:rPr>
          <w:rFonts w:ascii="方正仿宋_GBK" w:eastAsia="方正仿宋_GBK" w:hint="eastAsia"/>
          <w:sz w:val="32"/>
          <w:szCs w:val="32"/>
        </w:rPr>
        <w:t>。</w:t>
      </w:r>
    </w:p>
    <w:p w:rsidR="00E76464" w:rsidRDefault="00E45705"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t>九</w:t>
      </w:r>
      <w:r w:rsidR="00E76464">
        <w:rPr>
          <w:rFonts w:ascii="方正小标宋_GBK" w:eastAsia="方正小标宋_GBK" w:hint="eastAsia"/>
          <w:sz w:val="32"/>
          <w:szCs w:val="32"/>
        </w:rPr>
        <w:t>、其他事项</w:t>
      </w:r>
    </w:p>
    <w:p w:rsidR="008052D6" w:rsidRDefault="008052D6" w:rsidP="00D25D2E">
      <w:pPr>
        <w:pStyle w:val="2"/>
        <w:spacing w:after="0" w:line="594" w:lineRule="exact"/>
        <w:ind w:leftChars="0" w:left="0" w:firstLineChars="200" w:firstLine="595"/>
        <w:rPr>
          <w:rFonts w:ascii="方正仿宋_GBK" w:eastAsia="方正仿宋_GBK"/>
          <w:sz w:val="32"/>
          <w:szCs w:val="32"/>
        </w:rPr>
      </w:pPr>
      <w:bookmarkStart w:id="4" w:name="_Toc43738749"/>
      <w:r>
        <w:rPr>
          <w:rFonts w:ascii="方正仿宋_GBK" w:eastAsia="方正仿宋_GBK" w:hint="eastAsia"/>
          <w:sz w:val="32"/>
          <w:szCs w:val="32"/>
        </w:rPr>
        <w:t>1.在合同期内，如遇中标品种在药交所挂牌交易，则该品种须按不高于中标价在药交所采购。</w:t>
      </w:r>
    </w:p>
    <w:p w:rsidR="00E76464" w:rsidRDefault="008052D6"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2</w:t>
      </w:r>
      <w:r w:rsidR="00E76464">
        <w:rPr>
          <w:rFonts w:ascii="方正仿宋_GBK" w:eastAsia="方正仿宋_GBK" w:hint="eastAsia"/>
          <w:sz w:val="32"/>
          <w:szCs w:val="32"/>
        </w:rPr>
        <w:t>.其他未尽事宜由中标人与采购人在签约合同中进行约定。</w:t>
      </w:r>
    </w:p>
    <w:p w:rsidR="00E76464" w:rsidRDefault="008052D6" w:rsidP="00D25D2E">
      <w:pPr>
        <w:pStyle w:val="2"/>
        <w:spacing w:after="0" w:line="594" w:lineRule="exact"/>
        <w:ind w:leftChars="0" w:left="0" w:firstLineChars="200" w:firstLine="595"/>
        <w:rPr>
          <w:rFonts w:ascii="方正仿宋_GBK" w:eastAsia="方正仿宋_GBK"/>
          <w:sz w:val="32"/>
          <w:szCs w:val="32"/>
        </w:rPr>
      </w:pPr>
      <w:r>
        <w:rPr>
          <w:rFonts w:ascii="方正仿宋_GBK" w:eastAsia="方正仿宋_GBK" w:hint="eastAsia"/>
          <w:sz w:val="32"/>
          <w:szCs w:val="32"/>
        </w:rPr>
        <w:t>3</w:t>
      </w:r>
      <w:r w:rsidR="00E76464">
        <w:rPr>
          <w:rFonts w:ascii="方正仿宋_GBK" w:eastAsia="方正仿宋_GBK" w:hint="eastAsia"/>
          <w:sz w:val="32"/>
          <w:szCs w:val="32"/>
        </w:rPr>
        <w:t>.中标人所投标产品或服务技术要求与投标文件不符，存在虚假投标情形的，将取消其中标资格。</w:t>
      </w:r>
    </w:p>
    <w:p w:rsidR="00E76464" w:rsidRDefault="008052D6"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4</w:t>
      </w:r>
      <w:r w:rsidR="00E76464">
        <w:rPr>
          <w:rFonts w:ascii="方正仿宋_GBK" w:eastAsia="方正仿宋_GBK" w:hint="eastAsia"/>
          <w:sz w:val="32"/>
          <w:szCs w:val="32"/>
        </w:rPr>
        <w:t>.参加本次</w:t>
      </w:r>
      <w:r w:rsidR="007E2838">
        <w:rPr>
          <w:rFonts w:ascii="方正仿宋_GBK" w:eastAsia="方正仿宋_GBK" w:hint="eastAsia"/>
          <w:sz w:val="32"/>
          <w:szCs w:val="32"/>
        </w:rPr>
        <w:t>招标</w:t>
      </w:r>
      <w:r w:rsidR="00E76464">
        <w:rPr>
          <w:rFonts w:ascii="方正仿宋_GBK" w:eastAsia="方正仿宋_GBK" w:hint="eastAsia"/>
          <w:sz w:val="32"/>
          <w:szCs w:val="32"/>
        </w:rPr>
        <w:t>的供应商，对项目</w:t>
      </w:r>
      <w:r w:rsidR="007E2838">
        <w:rPr>
          <w:rFonts w:ascii="方正仿宋_GBK" w:eastAsia="方正仿宋_GBK" w:hint="eastAsia"/>
          <w:sz w:val="32"/>
          <w:szCs w:val="32"/>
        </w:rPr>
        <w:t>招标</w:t>
      </w:r>
      <w:r w:rsidR="00E76464">
        <w:rPr>
          <w:rFonts w:ascii="方正仿宋_GBK" w:eastAsia="方正仿宋_GBK" w:hint="eastAsia"/>
          <w:sz w:val="32"/>
          <w:szCs w:val="32"/>
        </w:rPr>
        <w:t>文件、补遗文件等资料</w:t>
      </w:r>
      <w:r w:rsidR="00E76464">
        <w:rPr>
          <w:rFonts w:ascii="方正仿宋_GBK" w:eastAsia="方正仿宋_GBK"/>
          <w:sz w:val="32"/>
          <w:szCs w:val="32"/>
        </w:rPr>
        <w:t>无论下载查看与否，均视为</w:t>
      </w:r>
      <w:r w:rsidR="00E76464">
        <w:rPr>
          <w:rFonts w:ascii="方正仿宋_GBK" w:eastAsia="方正仿宋_GBK" w:hint="eastAsia"/>
          <w:sz w:val="32"/>
          <w:szCs w:val="32"/>
        </w:rPr>
        <w:t>全部知晓</w:t>
      </w:r>
      <w:r w:rsidR="007E2838">
        <w:rPr>
          <w:rFonts w:ascii="方正仿宋_GBK" w:eastAsia="方正仿宋_GBK" w:hint="eastAsia"/>
          <w:sz w:val="32"/>
          <w:szCs w:val="32"/>
        </w:rPr>
        <w:t>招标</w:t>
      </w:r>
      <w:r w:rsidR="00E76464">
        <w:rPr>
          <w:rFonts w:ascii="方正仿宋_GBK" w:eastAsia="方正仿宋_GBK" w:hint="eastAsia"/>
          <w:sz w:val="32"/>
          <w:szCs w:val="32"/>
        </w:rPr>
        <w:t>项目文件的</w:t>
      </w:r>
      <w:r w:rsidR="00E76464">
        <w:rPr>
          <w:rFonts w:ascii="方正仿宋_GBK" w:eastAsia="方正仿宋_GBK"/>
          <w:sz w:val="32"/>
          <w:szCs w:val="32"/>
        </w:rPr>
        <w:t>实质性要求内容</w:t>
      </w:r>
      <w:r w:rsidR="00E76464">
        <w:rPr>
          <w:rFonts w:ascii="方正仿宋_GBK" w:eastAsia="方正仿宋_GBK" w:hint="eastAsia"/>
          <w:sz w:val="32"/>
          <w:szCs w:val="32"/>
        </w:rPr>
        <w:t>。</w:t>
      </w:r>
    </w:p>
    <w:p w:rsidR="00E76464" w:rsidRDefault="008052D6" w:rsidP="00D25D2E">
      <w:pPr>
        <w:snapToGrid w:val="0"/>
        <w:spacing w:line="594" w:lineRule="exact"/>
        <w:ind w:firstLineChars="200" w:firstLine="595"/>
        <w:rPr>
          <w:rFonts w:ascii="方正仿宋_GBK" w:eastAsia="方正仿宋_GBK"/>
          <w:sz w:val="32"/>
          <w:szCs w:val="32"/>
        </w:rPr>
      </w:pPr>
      <w:r>
        <w:rPr>
          <w:rFonts w:ascii="方正仿宋_GBK" w:eastAsia="方正仿宋_GBK" w:hint="eastAsia"/>
          <w:sz w:val="32"/>
          <w:szCs w:val="32"/>
        </w:rPr>
        <w:t>5</w:t>
      </w:r>
      <w:r w:rsidR="00E76464">
        <w:rPr>
          <w:rFonts w:ascii="方正仿宋_GBK" w:eastAsia="方正仿宋_GBK" w:hint="eastAsia"/>
          <w:sz w:val="32"/>
          <w:szCs w:val="32"/>
        </w:rPr>
        <w:t>.如</w:t>
      </w:r>
      <w:r w:rsidR="00E76464">
        <w:rPr>
          <w:rFonts w:ascii="方正仿宋_GBK" w:eastAsia="方正仿宋_GBK"/>
          <w:sz w:val="32"/>
          <w:szCs w:val="32"/>
        </w:rPr>
        <w:t>投标人违反《中华人民共和国政府采购法》、《中华人民共和国政府采购实施条例》等相关规定，</w:t>
      </w:r>
      <w:r w:rsidR="00E76464">
        <w:rPr>
          <w:rFonts w:ascii="方正仿宋_GBK" w:eastAsia="方正仿宋_GBK" w:hint="eastAsia"/>
          <w:sz w:val="32"/>
          <w:szCs w:val="32"/>
        </w:rPr>
        <w:t>采购人</w:t>
      </w:r>
      <w:r w:rsidR="00E76464">
        <w:rPr>
          <w:rFonts w:ascii="方正仿宋_GBK" w:eastAsia="方正仿宋_GBK"/>
          <w:sz w:val="32"/>
          <w:szCs w:val="32"/>
        </w:rPr>
        <w:t>将按规定追究投标人法律责任。</w:t>
      </w:r>
    </w:p>
    <w:p w:rsidR="00E76464" w:rsidRDefault="00E76464" w:rsidP="00D25D2E">
      <w:pPr>
        <w:spacing w:line="594" w:lineRule="exact"/>
        <w:ind w:firstLineChars="200" w:firstLine="595"/>
        <w:rPr>
          <w:rFonts w:ascii="方正小标宋_GBK" w:eastAsia="方正小标宋_GBK"/>
          <w:sz w:val="32"/>
          <w:szCs w:val="32"/>
        </w:rPr>
      </w:pPr>
      <w:r>
        <w:rPr>
          <w:rFonts w:ascii="方正小标宋_GBK" w:eastAsia="方正小标宋_GBK" w:hint="eastAsia"/>
          <w:sz w:val="32"/>
          <w:szCs w:val="32"/>
        </w:rPr>
        <w:lastRenderedPageBreak/>
        <w:t>十、附件/响应文件格式</w:t>
      </w:r>
      <w:bookmarkEnd w:id="4"/>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附件一：封面</w:t>
      </w:r>
    </w:p>
    <w:p w:rsidR="00573AF5" w:rsidRPr="005965EE" w:rsidRDefault="00573AF5" w:rsidP="00573AF5">
      <w:pPr>
        <w:tabs>
          <w:tab w:val="left" w:pos="6300"/>
        </w:tabs>
        <w:snapToGrid w:val="0"/>
        <w:spacing w:line="530" w:lineRule="exact"/>
        <w:ind w:firstLineChars="200" w:firstLine="595"/>
        <w:rPr>
          <w:rFonts w:ascii="方正仿宋_GBK" w:eastAsia="方正仿宋_GBK"/>
          <w:sz w:val="32"/>
          <w:szCs w:val="32"/>
        </w:rPr>
      </w:pPr>
      <w:r>
        <w:rPr>
          <w:rFonts w:ascii="方正仿宋_GBK" w:eastAsia="方正仿宋_GBK" w:hint="eastAsia"/>
          <w:sz w:val="32"/>
          <w:szCs w:val="32"/>
        </w:rPr>
        <w:t>附件二：</w:t>
      </w:r>
      <w:r w:rsidRPr="005965EE">
        <w:rPr>
          <w:rFonts w:ascii="方正仿宋_GBK" w:eastAsia="方正仿宋_GBK" w:hint="eastAsia"/>
          <w:sz w:val="32"/>
          <w:szCs w:val="32"/>
        </w:rPr>
        <w:t>基本资格条件承诺函</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三</w:t>
      </w:r>
      <w:r>
        <w:rPr>
          <w:rFonts w:ascii="方正仿宋_GBK" w:eastAsia="方正仿宋_GBK" w:hint="eastAsia"/>
          <w:sz w:val="32"/>
          <w:szCs w:val="32"/>
        </w:rPr>
        <w:t>:  技术要求对照表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四</w:t>
      </w:r>
      <w:r>
        <w:rPr>
          <w:rFonts w:ascii="方正仿宋_GBK" w:eastAsia="方正仿宋_GBK" w:hint="eastAsia"/>
          <w:sz w:val="32"/>
          <w:szCs w:val="32"/>
        </w:rPr>
        <w:t>：商务要求对照表</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五</w:t>
      </w:r>
      <w:r>
        <w:rPr>
          <w:rFonts w:ascii="方正仿宋_GBK" w:eastAsia="方正仿宋_GBK" w:hint="eastAsia"/>
          <w:sz w:val="32"/>
          <w:szCs w:val="32"/>
        </w:rPr>
        <w:t>：法定代表人授权委托书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六</w:t>
      </w:r>
      <w:r>
        <w:rPr>
          <w:rFonts w:ascii="方正仿宋_GBK" w:eastAsia="方正仿宋_GBK" w:hint="eastAsia"/>
          <w:sz w:val="32"/>
          <w:szCs w:val="32"/>
        </w:rPr>
        <w:t>：法定代表人身份证明书</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七</w:t>
      </w:r>
      <w:r>
        <w:rPr>
          <w:rFonts w:ascii="方正仿宋_GBK" w:eastAsia="方正仿宋_GBK" w:hint="eastAsia"/>
          <w:sz w:val="32"/>
          <w:szCs w:val="32"/>
        </w:rPr>
        <w:t>：质保及售后服务承诺</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八</w:t>
      </w:r>
      <w:r>
        <w:rPr>
          <w:rFonts w:ascii="方正仿宋_GBK" w:eastAsia="方正仿宋_GBK" w:hint="eastAsia"/>
          <w:sz w:val="32"/>
          <w:szCs w:val="32"/>
        </w:rPr>
        <w:t>：诚信声明</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九</w:t>
      </w:r>
      <w:r>
        <w:rPr>
          <w:rFonts w:ascii="方正仿宋_GBK" w:eastAsia="方正仿宋_GBK" w:hint="eastAsia"/>
          <w:sz w:val="32"/>
          <w:szCs w:val="32"/>
        </w:rPr>
        <w:t>：中标承诺书</w:t>
      </w:r>
    </w:p>
    <w:p w:rsidR="00DB221D" w:rsidRDefault="00767A45" w:rsidP="00DB221D">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附件</w:t>
      </w:r>
      <w:r w:rsidR="00573AF5">
        <w:rPr>
          <w:rFonts w:ascii="方正仿宋_GBK" w:eastAsia="方正仿宋_GBK" w:hint="eastAsia"/>
          <w:sz w:val="32"/>
          <w:szCs w:val="32"/>
        </w:rPr>
        <w:t>十</w:t>
      </w:r>
      <w:r>
        <w:rPr>
          <w:rFonts w:ascii="方正仿宋_GBK" w:eastAsia="方正仿宋_GBK" w:hint="eastAsia"/>
          <w:sz w:val="32"/>
          <w:szCs w:val="32"/>
        </w:rPr>
        <w:t>：</w:t>
      </w:r>
      <w:r w:rsidR="00DB221D">
        <w:rPr>
          <w:rFonts w:ascii="方正仿宋_GBK" w:eastAsia="方正仿宋_GBK" w:hint="eastAsia"/>
          <w:sz w:val="32"/>
          <w:szCs w:val="32"/>
        </w:rPr>
        <w:t>项目报价表</w:t>
      </w:r>
    </w:p>
    <w:p w:rsidR="00E76464" w:rsidRDefault="00E76464">
      <w:pPr>
        <w:spacing w:line="594" w:lineRule="exact"/>
        <w:rPr>
          <w:rFonts w:ascii="方正仿宋_GBK" w:eastAsia="方正仿宋_GBK"/>
          <w:sz w:val="32"/>
          <w:szCs w:val="32"/>
        </w:rPr>
        <w:sectPr w:rsidR="00E76464">
          <w:footerReference w:type="first" r:id="rId13"/>
          <w:pgSz w:w="11907" w:h="16840"/>
          <w:pgMar w:top="1928" w:right="1446" w:bottom="1644" w:left="1446" w:header="964" w:footer="992" w:gutter="0"/>
          <w:pgNumType w:fmt="numberInDash" w:start="1"/>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附件一</w:t>
      </w:r>
    </w:p>
    <w:p w:rsidR="00E76464" w:rsidRDefault="00E76464">
      <w:pPr>
        <w:spacing w:line="594" w:lineRule="exact"/>
        <w:rPr>
          <w:rFonts w:ascii="方正仿宋_GBK" w:eastAsia="方正仿宋_GBK"/>
          <w:sz w:val="44"/>
          <w:szCs w:val="44"/>
        </w:rPr>
      </w:pPr>
      <w:r>
        <w:rPr>
          <w:rFonts w:ascii="方正小标宋_GBK" w:eastAsia="方正小标宋_GBK" w:hAnsi="方正小标宋_GBK" w:cs="方正小标宋_GBK" w:hint="eastAsia"/>
          <w:sz w:val="44"/>
          <w:szCs w:val="44"/>
        </w:rPr>
        <w:t>致：</w:t>
      </w:r>
      <w:r>
        <w:rPr>
          <w:rFonts w:ascii="方正仿宋_GBK" w:eastAsia="方正仿宋_GBK" w:hint="eastAsia"/>
          <w:sz w:val="44"/>
          <w:szCs w:val="44"/>
        </w:rPr>
        <w:t>重庆市</w:t>
      </w:r>
      <w:r w:rsidR="00BC7ED9">
        <w:rPr>
          <w:rFonts w:ascii="方正仿宋_GBK" w:eastAsia="方正仿宋_GBK" w:hint="eastAsia"/>
          <w:sz w:val="44"/>
          <w:szCs w:val="44"/>
        </w:rPr>
        <w:t>中医骨科</w:t>
      </w:r>
      <w:r>
        <w:rPr>
          <w:rFonts w:ascii="方正仿宋_GBK" w:eastAsia="方正仿宋_GBK" w:hint="eastAsia"/>
          <w:sz w:val="44"/>
          <w:szCs w:val="44"/>
        </w:rPr>
        <w:t xml:space="preserve">医院                 </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投</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文</w:t>
      </w: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p>
    <w:p w:rsidR="00E76464" w:rsidRDefault="00E76464" w:rsidP="00D25D2E">
      <w:pPr>
        <w:spacing w:line="594" w:lineRule="exact"/>
        <w:ind w:firstLineChars="200" w:firstLine="995"/>
        <w:jc w:val="center"/>
        <w:rPr>
          <w:rFonts w:ascii="方正小标宋_GBK" w:eastAsia="方正小标宋_GBK" w:hAnsi="方正小标宋_GBK" w:cs="方正小标宋_GBK"/>
          <w:sz w:val="52"/>
          <w:szCs w:val="52"/>
        </w:rPr>
      </w:pPr>
      <w:r>
        <w:rPr>
          <w:rFonts w:ascii="方正小标宋_GBK" w:eastAsia="方正小标宋_GBK" w:hAnsi="方正小标宋_GBK" w:cs="方正小标宋_GBK" w:hint="eastAsia"/>
          <w:sz w:val="52"/>
          <w:szCs w:val="52"/>
        </w:rPr>
        <w:t>件</w:t>
      </w: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rsidP="00D25D2E">
      <w:pPr>
        <w:spacing w:line="594" w:lineRule="exact"/>
        <w:ind w:firstLineChars="200" w:firstLine="835"/>
        <w:jc w:val="center"/>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投标项目名称：</w:t>
      </w:r>
    </w:p>
    <w:p w:rsidR="00E76464" w:rsidRDefault="00E76464">
      <w:pPr>
        <w:pStyle w:val="2"/>
        <w:spacing w:line="594" w:lineRule="exact"/>
        <w:ind w:leftChars="0" w:left="0"/>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投标单位名称(盖章)：</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pPr>
      <w:r>
        <w:rPr>
          <w:rFonts w:ascii="方正仿宋_GBK" w:eastAsia="方正仿宋_GBK" w:hint="eastAsia"/>
          <w:sz w:val="44"/>
          <w:szCs w:val="44"/>
        </w:rPr>
        <w:t>联系人：</w:t>
      </w:r>
    </w:p>
    <w:p w:rsidR="00E76464" w:rsidRDefault="00E76464" w:rsidP="00D25D2E">
      <w:pPr>
        <w:spacing w:line="594" w:lineRule="exact"/>
        <w:ind w:firstLineChars="200" w:firstLine="835"/>
        <w:rPr>
          <w:rFonts w:ascii="方正仿宋_GBK" w:eastAsia="方正仿宋_GBK"/>
          <w:sz w:val="44"/>
          <w:szCs w:val="44"/>
        </w:rPr>
      </w:pPr>
    </w:p>
    <w:p w:rsidR="00E76464" w:rsidRDefault="00E76464">
      <w:pPr>
        <w:spacing w:line="594" w:lineRule="exact"/>
        <w:rPr>
          <w:rFonts w:ascii="方正仿宋_GBK" w:eastAsia="方正仿宋_GBK"/>
          <w:sz w:val="44"/>
          <w:szCs w:val="44"/>
        </w:rPr>
        <w:sectPr w:rsidR="00E76464">
          <w:footerReference w:type="first" r:id="rId14"/>
          <w:pgSz w:w="11907" w:h="16840"/>
          <w:pgMar w:top="1928" w:right="1446" w:bottom="1644" w:left="1446" w:header="964" w:footer="992" w:gutter="0"/>
          <w:pgNumType w:fmt="numberInDash"/>
          <w:cols w:space="720"/>
          <w:titlePg/>
          <w:docGrid w:type="linesAndChars" w:linePitch="390" w:charSpace="-4594"/>
        </w:sectPr>
      </w:pPr>
      <w:r>
        <w:rPr>
          <w:rFonts w:ascii="方正仿宋_GBK" w:eastAsia="方正仿宋_GBK" w:hint="eastAsia"/>
          <w:sz w:val="44"/>
          <w:szCs w:val="44"/>
        </w:rPr>
        <w:t>联系电话：</w:t>
      </w:r>
    </w:p>
    <w:p w:rsidR="00573AF5" w:rsidRPr="005965EE" w:rsidRDefault="00573AF5" w:rsidP="00573AF5">
      <w:pPr>
        <w:widowControl/>
        <w:spacing w:line="530" w:lineRule="exact"/>
        <w:jc w:val="left"/>
        <w:rPr>
          <w:rFonts w:ascii="方正仿宋_GBK" w:eastAsia="方正仿宋_GBK"/>
          <w:sz w:val="32"/>
          <w:szCs w:val="32"/>
        </w:rPr>
      </w:pPr>
      <w:r w:rsidRPr="005965EE">
        <w:rPr>
          <w:rFonts w:ascii="方正仿宋_GBK" w:eastAsia="方正仿宋_GBK" w:hint="eastAsia"/>
          <w:sz w:val="32"/>
          <w:szCs w:val="32"/>
        </w:rPr>
        <w:lastRenderedPageBreak/>
        <w:t>附件</w:t>
      </w:r>
      <w:r>
        <w:rPr>
          <w:rFonts w:ascii="方正仿宋_GBK" w:eastAsia="方正仿宋_GBK" w:hint="eastAsia"/>
          <w:sz w:val="32"/>
          <w:szCs w:val="32"/>
        </w:rPr>
        <w:t>二</w:t>
      </w:r>
    </w:p>
    <w:p w:rsidR="00573AF5" w:rsidRPr="005965EE" w:rsidRDefault="00573AF5" w:rsidP="00573AF5">
      <w:pPr>
        <w:widowControl/>
        <w:spacing w:line="530" w:lineRule="exact"/>
        <w:jc w:val="left"/>
        <w:rPr>
          <w:rFonts w:ascii="方正仿宋_GBK" w:eastAsia="方正仿宋_GBK"/>
          <w:sz w:val="32"/>
          <w:szCs w:val="32"/>
        </w:rPr>
      </w:pPr>
    </w:p>
    <w:p w:rsidR="00573AF5" w:rsidRPr="005965EE" w:rsidRDefault="00573AF5" w:rsidP="00573AF5">
      <w:pPr>
        <w:tabs>
          <w:tab w:val="left" w:pos="6300"/>
        </w:tabs>
        <w:snapToGrid w:val="0"/>
        <w:spacing w:line="530" w:lineRule="exact"/>
        <w:jc w:val="center"/>
        <w:rPr>
          <w:rFonts w:ascii="方正仿宋_GBK" w:eastAsia="方正仿宋_GBK"/>
          <w:sz w:val="32"/>
          <w:szCs w:val="32"/>
        </w:rPr>
      </w:pPr>
      <w:bookmarkStart w:id="5" w:name="_GoBack"/>
      <w:r w:rsidRPr="005965EE">
        <w:rPr>
          <w:rFonts w:ascii="方正仿宋_GBK" w:eastAsia="方正仿宋_GBK" w:hint="eastAsia"/>
          <w:sz w:val="32"/>
          <w:szCs w:val="32"/>
        </w:rPr>
        <w:t>基本资格条件承诺函</w:t>
      </w:r>
      <w:bookmarkEnd w:id="5"/>
    </w:p>
    <w:p w:rsidR="00573AF5" w:rsidRPr="005965EE" w:rsidRDefault="00573AF5" w:rsidP="00573AF5">
      <w:pPr>
        <w:tabs>
          <w:tab w:val="left" w:pos="6300"/>
        </w:tabs>
        <w:snapToGrid w:val="0"/>
        <w:spacing w:line="530" w:lineRule="exact"/>
        <w:rPr>
          <w:rFonts w:ascii="方正仿宋_GBK" w:eastAsia="方正仿宋_GBK"/>
          <w:sz w:val="32"/>
          <w:szCs w:val="32"/>
        </w:rPr>
      </w:pPr>
    </w:p>
    <w:p w:rsidR="00573AF5" w:rsidRPr="005965EE" w:rsidRDefault="00573AF5" w:rsidP="00573AF5">
      <w:pPr>
        <w:tabs>
          <w:tab w:val="left" w:pos="6300"/>
        </w:tabs>
        <w:snapToGrid w:val="0"/>
        <w:spacing w:line="530" w:lineRule="exact"/>
        <w:rPr>
          <w:rFonts w:ascii="方正仿宋_GBK" w:eastAsia="方正仿宋_GBK"/>
          <w:sz w:val="32"/>
          <w:szCs w:val="32"/>
        </w:rPr>
      </w:pPr>
      <w:r w:rsidRPr="005965EE">
        <w:rPr>
          <w:rFonts w:ascii="方正仿宋_GBK" w:eastAsia="方正仿宋_GBK" w:hint="eastAsia"/>
          <w:sz w:val="32"/>
          <w:szCs w:val="32"/>
        </w:rPr>
        <w:t>致</w:t>
      </w:r>
      <w:r>
        <w:rPr>
          <w:rFonts w:ascii="方正仿宋_GBK" w:eastAsia="方正仿宋_GBK" w:hint="eastAsia"/>
          <w:sz w:val="32"/>
          <w:szCs w:val="32"/>
        </w:rPr>
        <w:t>________________</w:t>
      </w:r>
      <w:r w:rsidRPr="005965EE">
        <w:rPr>
          <w:rFonts w:ascii="方正仿宋_GBK" w:eastAsia="方正仿宋_GBK" w:hint="eastAsia"/>
          <w:sz w:val="32"/>
          <w:szCs w:val="32"/>
        </w:rPr>
        <w:t xml:space="preserve">    （采购代理机构名称）：</w:t>
      </w:r>
    </w:p>
    <w:p w:rsidR="00573AF5" w:rsidRPr="005965EE" w:rsidRDefault="00573AF5" w:rsidP="00573AF5">
      <w:pPr>
        <w:tabs>
          <w:tab w:val="left" w:pos="6300"/>
        </w:tabs>
        <w:snapToGrid w:val="0"/>
        <w:spacing w:line="530" w:lineRule="exact"/>
        <w:ind w:firstLineChars="100" w:firstLine="298"/>
        <w:rPr>
          <w:rFonts w:ascii="方正仿宋_GBK" w:eastAsia="方正仿宋_GBK"/>
          <w:sz w:val="32"/>
          <w:szCs w:val="32"/>
        </w:rPr>
      </w:pPr>
      <w:r>
        <w:rPr>
          <w:rFonts w:ascii="方正仿宋_GBK" w:eastAsia="方正仿宋_GBK" w:hint="eastAsia"/>
          <w:sz w:val="32"/>
          <w:szCs w:val="32"/>
        </w:rPr>
        <w:t>________________</w:t>
      </w:r>
      <w:r w:rsidRPr="005965EE">
        <w:rPr>
          <w:rFonts w:ascii="方正仿宋_GBK" w:eastAsia="方正仿宋_GBK" w:hint="eastAsia"/>
          <w:sz w:val="32"/>
          <w:szCs w:val="32"/>
        </w:rPr>
        <w:t xml:space="preserve">    （投标人名称）郑重承诺：</w:t>
      </w:r>
    </w:p>
    <w:p w:rsidR="00573AF5" w:rsidRPr="005965EE" w:rsidRDefault="00573AF5" w:rsidP="00573AF5">
      <w:pPr>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rsidR="00573AF5" w:rsidRPr="005965EE" w:rsidRDefault="00573AF5" w:rsidP="00573AF5">
      <w:pPr>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2.我方未列入在信用中国网站（</w:t>
      </w:r>
      <w:proofErr w:type="spellStart"/>
      <w:r w:rsidRPr="005965EE">
        <w:rPr>
          <w:rFonts w:ascii="方正仿宋_GBK" w:eastAsia="方正仿宋_GBK" w:hint="eastAsia"/>
          <w:sz w:val="32"/>
          <w:szCs w:val="32"/>
        </w:rPr>
        <w:t>www.creditchina.gov.cn</w:t>
      </w:r>
      <w:proofErr w:type="spellEnd"/>
      <w:r w:rsidRPr="005965EE">
        <w:rPr>
          <w:rFonts w:ascii="方正仿宋_GBK" w:eastAsia="方正仿宋_GBK" w:hint="eastAsia"/>
          <w:sz w:val="32"/>
          <w:szCs w:val="32"/>
        </w:rPr>
        <w:t>）“失信被执行人”、“重大税收违法案件当事人名单”中，也未列入中国政府采购网（</w:t>
      </w:r>
      <w:proofErr w:type="spellStart"/>
      <w:r w:rsidRPr="005965EE">
        <w:rPr>
          <w:rFonts w:ascii="方正仿宋_GBK" w:eastAsia="方正仿宋_GBK" w:hint="eastAsia"/>
          <w:sz w:val="32"/>
          <w:szCs w:val="32"/>
        </w:rPr>
        <w:t>www.ccgp.gov.cn</w:t>
      </w:r>
      <w:proofErr w:type="spellEnd"/>
      <w:r w:rsidRPr="005965EE">
        <w:rPr>
          <w:rFonts w:ascii="方正仿宋_GBK" w:eastAsia="方正仿宋_GBK" w:hint="eastAsia"/>
          <w:sz w:val="32"/>
          <w:szCs w:val="32"/>
        </w:rPr>
        <w:t>）“政府采购严重违法失信行为记录名单”中。</w:t>
      </w:r>
    </w:p>
    <w:p w:rsidR="00573AF5" w:rsidRPr="005965EE" w:rsidRDefault="00573AF5" w:rsidP="00573AF5">
      <w:pPr>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3.我方在采购项目评审（评标）环节结束后，随时接受采购人、采购代理机构的检查验证，配合提供相关证明材料，证明符合《中华人民共和国政府采购法》规定的投标人基本资格条件。</w:t>
      </w:r>
    </w:p>
    <w:p w:rsidR="00573AF5" w:rsidRPr="005965EE" w:rsidRDefault="00573AF5" w:rsidP="00573AF5">
      <w:pPr>
        <w:tabs>
          <w:tab w:val="left" w:pos="6300"/>
        </w:tabs>
        <w:snapToGrid w:val="0"/>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我方对以上承诺负全部法律责任。</w:t>
      </w:r>
    </w:p>
    <w:p w:rsidR="00573AF5" w:rsidRPr="005965EE" w:rsidRDefault="00573AF5" w:rsidP="00573AF5">
      <w:pPr>
        <w:tabs>
          <w:tab w:val="left" w:pos="6300"/>
        </w:tabs>
        <w:snapToGrid w:val="0"/>
        <w:spacing w:line="530" w:lineRule="exact"/>
        <w:ind w:firstLineChars="200" w:firstLine="595"/>
        <w:rPr>
          <w:rFonts w:ascii="方正仿宋_GBK" w:eastAsia="方正仿宋_GBK"/>
          <w:sz w:val="32"/>
          <w:szCs w:val="32"/>
        </w:rPr>
      </w:pPr>
      <w:r w:rsidRPr="005965EE">
        <w:rPr>
          <w:rFonts w:ascii="方正仿宋_GBK" w:eastAsia="方正仿宋_GBK" w:hint="eastAsia"/>
          <w:sz w:val="32"/>
          <w:szCs w:val="32"/>
        </w:rPr>
        <w:t>特此承诺。</w:t>
      </w:r>
    </w:p>
    <w:p w:rsidR="00573AF5" w:rsidRPr="005965EE" w:rsidRDefault="00573AF5" w:rsidP="00573AF5">
      <w:pPr>
        <w:tabs>
          <w:tab w:val="left" w:pos="6300"/>
        </w:tabs>
        <w:snapToGrid w:val="0"/>
        <w:spacing w:line="530" w:lineRule="exact"/>
        <w:rPr>
          <w:rFonts w:ascii="方正仿宋_GBK" w:eastAsia="方正仿宋_GBK"/>
          <w:sz w:val="32"/>
          <w:szCs w:val="32"/>
        </w:rPr>
      </w:pPr>
    </w:p>
    <w:p w:rsidR="00573AF5" w:rsidRPr="005965EE" w:rsidRDefault="00573AF5" w:rsidP="00573AF5">
      <w:pPr>
        <w:tabs>
          <w:tab w:val="left" w:pos="6300"/>
        </w:tabs>
        <w:snapToGrid w:val="0"/>
        <w:spacing w:line="530" w:lineRule="exact"/>
        <w:ind w:right="424" w:firstLine="570"/>
        <w:jc w:val="right"/>
        <w:rPr>
          <w:rFonts w:ascii="方正仿宋_GBK" w:eastAsia="方正仿宋_GBK"/>
          <w:sz w:val="32"/>
          <w:szCs w:val="32"/>
        </w:rPr>
      </w:pPr>
      <w:r w:rsidRPr="005965EE">
        <w:rPr>
          <w:rFonts w:ascii="方正仿宋_GBK" w:eastAsia="方正仿宋_GBK" w:hint="eastAsia"/>
          <w:sz w:val="32"/>
          <w:szCs w:val="32"/>
        </w:rPr>
        <w:t>（投标人公章）</w:t>
      </w:r>
    </w:p>
    <w:p w:rsidR="00573AF5" w:rsidRPr="005965EE" w:rsidRDefault="00573AF5" w:rsidP="00573AF5">
      <w:pPr>
        <w:tabs>
          <w:tab w:val="left" w:pos="6300"/>
        </w:tabs>
        <w:snapToGrid w:val="0"/>
        <w:spacing w:line="530" w:lineRule="exact"/>
        <w:ind w:right="480" w:firstLine="570"/>
        <w:jc w:val="right"/>
        <w:rPr>
          <w:rFonts w:ascii="方正仿宋_GBK" w:eastAsia="方正仿宋_GBK"/>
          <w:sz w:val="32"/>
          <w:szCs w:val="32"/>
        </w:rPr>
      </w:pPr>
      <w:r w:rsidRPr="005965EE">
        <w:rPr>
          <w:rFonts w:ascii="方正仿宋_GBK" w:eastAsia="方正仿宋_GBK" w:hint="eastAsia"/>
          <w:sz w:val="32"/>
          <w:szCs w:val="32"/>
        </w:rPr>
        <w:t>年   月   日</w:t>
      </w:r>
    </w:p>
    <w:p w:rsidR="00573AF5" w:rsidRDefault="00573AF5" w:rsidP="00573AF5">
      <w:pPr>
        <w:spacing w:line="594" w:lineRule="exact"/>
        <w:rPr>
          <w:rFonts w:ascii="方正仿宋_GBK" w:eastAsia="方正仿宋_GBK"/>
          <w:sz w:val="32"/>
          <w:szCs w:val="32"/>
        </w:rPr>
      </w:pPr>
    </w:p>
    <w:p w:rsidR="00573AF5" w:rsidRDefault="00573AF5" w:rsidP="00573AF5">
      <w:pPr>
        <w:spacing w:line="594" w:lineRule="exact"/>
        <w:rPr>
          <w:rFonts w:ascii="方正仿宋_GBK" w:eastAsia="方正仿宋_GBK"/>
          <w:sz w:val="32"/>
          <w:szCs w:val="32"/>
        </w:rPr>
      </w:pPr>
    </w:p>
    <w:p w:rsidR="00573AF5" w:rsidRDefault="00573AF5" w:rsidP="00573AF5">
      <w:pPr>
        <w:spacing w:line="594" w:lineRule="exact"/>
        <w:rPr>
          <w:rFonts w:ascii="方正仿宋_GBK" w:eastAsia="方正仿宋_GBK"/>
          <w:sz w:val="32"/>
          <w:szCs w:val="32"/>
        </w:rPr>
      </w:pPr>
    </w:p>
    <w:p w:rsidR="00573AF5" w:rsidRDefault="00573AF5">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三</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技术要求对照表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 xml:space="preserve">（投标人公章）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824"/>
        <w:gridCol w:w="3686"/>
        <w:gridCol w:w="2126"/>
      </w:tblGrid>
      <w:tr w:rsidR="00E76464">
        <w:trPr>
          <w:trHeight w:val="1000"/>
        </w:trPr>
        <w:tc>
          <w:tcPr>
            <w:tcW w:w="108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序号</w:t>
            </w:r>
          </w:p>
        </w:tc>
        <w:tc>
          <w:tcPr>
            <w:tcW w:w="2824" w:type="dxa"/>
            <w:vAlign w:val="center"/>
          </w:tcPr>
          <w:p w:rsidR="00E76464" w:rsidRDefault="007E2838">
            <w:pPr>
              <w:spacing w:line="594" w:lineRule="exact"/>
              <w:jc w:val="center"/>
              <w:rPr>
                <w:rFonts w:ascii="方正仿宋_GBK" w:eastAsia="方正仿宋_GBK"/>
                <w:sz w:val="32"/>
                <w:szCs w:val="32"/>
              </w:rPr>
            </w:pPr>
            <w:r>
              <w:rPr>
                <w:rFonts w:ascii="方正仿宋_GBK" w:eastAsia="方正仿宋_GBK" w:hint="eastAsia"/>
                <w:sz w:val="32"/>
                <w:szCs w:val="32"/>
              </w:rPr>
              <w:t>招标</w:t>
            </w:r>
            <w:r w:rsidR="00E76464">
              <w:rPr>
                <w:rFonts w:ascii="方正仿宋_GBK" w:eastAsia="方正仿宋_GBK" w:hint="eastAsia"/>
                <w:sz w:val="32"/>
                <w:szCs w:val="32"/>
              </w:rPr>
              <w:t>文件详细要求</w:t>
            </w:r>
          </w:p>
        </w:tc>
        <w:tc>
          <w:tcPr>
            <w:tcW w:w="368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126"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9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02"/>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72"/>
        </w:trPr>
        <w:tc>
          <w:tcPr>
            <w:tcW w:w="1080" w:type="dxa"/>
            <w:vAlign w:val="center"/>
          </w:tcPr>
          <w:p w:rsidR="00E76464" w:rsidRDefault="00E76464" w:rsidP="00D25D2E">
            <w:pPr>
              <w:spacing w:line="594" w:lineRule="exact"/>
              <w:ind w:firstLineChars="200" w:firstLine="595"/>
              <w:jc w:val="center"/>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pPr>
              <w:spacing w:line="594" w:lineRule="exact"/>
              <w:rPr>
                <w:rFonts w:ascii="方正仿宋_GBK" w:eastAsia="方正仿宋_GBK"/>
                <w:sz w:val="32"/>
                <w:szCs w:val="32"/>
              </w:rPr>
            </w:pPr>
          </w:p>
        </w:tc>
        <w:tc>
          <w:tcPr>
            <w:tcW w:w="2824" w:type="dxa"/>
            <w:vAlign w:val="center"/>
          </w:tcPr>
          <w:p w:rsidR="00E76464" w:rsidRDefault="00E76464">
            <w:pPr>
              <w:spacing w:line="594" w:lineRule="exact"/>
              <w:rPr>
                <w:rFonts w:ascii="方正仿宋_GBK" w:eastAsia="方正仿宋_GBK"/>
                <w:sz w:val="32"/>
                <w:szCs w:val="32"/>
              </w:rPr>
            </w:pPr>
          </w:p>
        </w:tc>
        <w:tc>
          <w:tcPr>
            <w:tcW w:w="3686" w:type="dxa"/>
            <w:vAlign w:val="center"/>
          </w:tcPr>
          <w:p w:rsidR="00E76464" w:rsidRDefault="00E76464">
            <w:pPr>
              <w:spacing w:line="594" w:lineRule="exact"/>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60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r w:rsidR="00E76464">
        <w:trPr>
          <w:trHeight w:val="750"/>
        </w:trPr>
        <w:tc>
          <w:tcPr>
            <w:tcW w:w="1080"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824"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3686" w:type="dxa"/>
            <w:vAlign w:val="center"/>
          </w:tcPr>
          <w:p w:rsidR="00E76464" w:rsidRDefault="00E76464" w:rsidP="00D25D2E">
            <w:pPr>
              <w:spacing w:line="594" w:lineRule="exact"/>
              <w:ind w:firstLineChars="200" w:firstLine="595"/>
              <w:rPr>
                <w:rFonts w:ascii="方正仿宋_GBK" w:eastAsia="方正仿宋_GBK"/>
                <w:sz w:val="32"/>
                <w:szCs w:val="32"/>
              </w:rPr>
            </w:pPr>
          </w:p>
        </w:tc>
        <w:tc>
          <w:tcPr>
            <w:tcW w:w="2126" w:type="dxa"/>
            <w:vAlign w:val="center"/>
          </w:tcPr>
          <w:p w:rsidR="00E76464" w:rsidRDefault="00E76464" w:rsidP="00D25D2E">
            <w:pPr>
              <w:spacing w:line="594" w:lineRule="exact"/>
              <w:ind w:firstLineChars="200" w:firstLine="595"/>
              <w:rPr>
                <w:rFonts w:ascii="方正仿宋_GBK" w:eastAsia="方正仿宋_GBK"/>
                <w:sz w:val="32"/>
                <w:szCs w:val="32"/>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备注：对照表内容应包含“采购项目明细及技术要求”中的全部内容；此表可增减。</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5"/>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四</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商务要求对照表</w:t>
      </w:r>
    </w:p>
    <w:p w:rsidR="00E76464" w:rsidRDefault="00E76464">
      <w:pPr>
        <w:spacing w:line="594" w:lineRule="exact"/>
        <w:jc w:val="left"/>
        <w:rPr>
          <w:rFonts w:ascii="方正仿宋_GBK" w:eastAsia="方正仿宋_GBK"/>
          <w:sz w:val="32"/>
          <w:szCs w:val="32"/>
        </w:rPr>
      </w:pPr>
      <w:r>
        <w:rPr>
          <w:rFonts w:ascii="方正仿宋_GBK" w:eastAsia="方正仿宋_GBK" w:hint="eastAsia"/>
          <w:sz w:val="32"/>
          <w:szCs w:val="32"/>
        </w:rPr>
        <w:t>（投标人公章）</w:t>
      </w:r>
    </w:p>
    <w:tbl>
      <w:tblPr>
        <w:tblW w:w="97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3402"/>
        <w:gridCol w:w="3260"/>
        <w:gridCol w:w="2053"/>
      </w:tblGrid>
      <w:tr w:rsidR="00E76464">
        <w:trPr>
          <w:trHeight w:val="1000"/>
        </w:trPr>
        <w:tc>
          <w:tcPr>
            <w:tcW w:w="1020" w:type="dxa"/>
            <w:vAlign w:val="center"/>
          </w:tcPr>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类别</w:t>
            </w:r>
          </w:p>
        </w:tc>
        <w:tc>
          <w:tcPr>
            <w:tcW w:w="3402" w:type="dxa"/>
            <w:vAlign w:val="center"/>
          </w:tcPr>
          <w:p w:rsidR="00E76464" w:rsidRDefault="007E2838">
            <w:pPr>
              <w:spacing w:line="594" w:lineRule="exact"/>
              <w:jc w:val="center"/>
              <w:rPr>
                <w:rFonts w:ascii="方正仿宋_GBK" w:eastAsia="方正仿宋_GBK"/>
                <w:sz w:val="32"/>
                <w:szCs w:val="32"/>
              </w:rPr>
            </w:pPr>
            <w:r>
              <w:rPr>
                <w:rFonts w:ascii="方正仿宋_GBK" w:eastAsia="方正仿宋_GBK" w:hint="eastAsia"/>
                <w:sz w:val="32"/>
                <w:szCs w:val="32"/>
              </w:rPr>
              <w:t>招标</w:t>
            </w:r>
            <w:r w:rsidR="00E76464">
              <w:rPr>
                <w:rFonts w:ascii="方正仿宋_GBK" w:eastAsia="方正仿宋_GBK" w:hint="eastAsia"/>
                <w:sz w:val="32"/>
                <w:szCs w:val="32"/>
              </w:rPr>
              <w:t>文件详细要求</w:t>
            </w:r>
          </w:p>
        </w:tc>
        <w:tc>
          <w:tcPr>
            <w:tcW w:w="3260"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响应文件具体响应情况</w:t>
            </w:r>
          </w:p>
        </w:tc>
        <w:tc>
          <w:tcPr>
            <w:tcW w:w="2053" w:type="dxa"/>
            <w:vAlign w:val="center"/>
          </w:tcPr>
          <w:p w:rsidR="00E76464" w:rsidRDefault="00E76464">
            <w:pPr>
              <w:spacing w:line="594" w:lineRule="exact"/>
              <w:jc w:val="center"/>
              <w:rPr>
                <w:rFonts w:ascii="方正仿宋_GBK" w:eastAsia="方正仿宋_GBK"/>
                <w:sz w:val="32"/>
                <w:szCs w:val="32"/>
              </w:rPr>
            </w:pPr>
            <w:r>
              <w:rPr>
                <w:rFonts w:ascii="方正仿宋_GBK" w:eastAsia="方正仿宋_GBK" w:hint="eastAsia"/>
                <w:sz w:val="32"/>
                <w:szCs w:val="32"/>
              </w:rPr>
              <w:t>是否偏离（正或负或无）</w:t>
            </w:r>
          </w:p>
        </w:tc>
      </w:tr>
      <w:tr w:rsidR="00E76464">
        <w:trPr>
          <w:trHeight w:val="741"/>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交货时间及地点</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rsidP="00D25D2E">
            <w:pPr>
              <w:spacing w:line="500"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983"/>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付 款</w:t>
            </w:r>
          </w:p>
          <w:p w:rsidR="00E76464" w:rsidRDefault="00E76464">
            <w:pPr>
              <w:spacing w:line="500" w:lineRule="exact"/>
              <w:rPr>
                <w:rFonts w:ascii="方正仿宋_GBK" w:eastAsia="方正仿宋_GBK"/>
                <w:szCs w:val="28"/>
              </w:rPr>
            </w:pPr>
            <w:r>
              <w:rPr>
                <w:rFonts w:ascii="方正仿宋_GBK" w:eastAsia="方正仿宋_GBK" w:hint="eastAsia"/>
                <w:szCs w:val="28"/>
              </w:rPr>
              <w:t>方 式</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92"/>
        </w:trPr>
        <w:tc>
          <w:tcPr>
            <w:tcW w:w="1020" w:type="dxa"/>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合 同</w:t>
            </w:r>
          </w:p>
          <w:p w:rsidR="00E76464" w:rsidRDefault="00E76464">
            <w:pPr>
              <w:spacing w:line="500" w:lineRule="exact"/>
              <w:rPr>
                <w:rFonts w:ascii="方正仿宋_GBK" w:eastAsia="方正仿宋_GBK"/>
                <w:szCs w:val="28"/>
              </w:rPr>
            </w:pPr>
            <w:r>
              <w:rPr>
                <w:rFonts w:ascii="方正仿宋_GBK" w:eastAsia="方正仿宋_GBK" w:hint="eastAsia"/>
                <w:szCs w:val="28"/>
              </w:rPr>
              <w:t>签 订</w:t>
            </w: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1026"/>
        </w:trPr>
        <w:tc>
          <w:tcPr>
            <w:tcW w:w="1020" w:type="dxa"/>
            <w:vAlign w:val="center"/>
          </w:tcPr>
          <w:p w:rsidR="00E76464" w:rsidRDefault="009D7D94">
            <w:pPr>
              <w:spacing w:line="500" w:lineRule="exact"/>
              <w:rPr>
                <w:rFonts w:ascii="方正仿宋_GBK" w:eastAsia="方正仿宋_GBK"/>
                <w:szCs w:val="28"/>
              </w:rPr>
            </w:pPr>
            <w:r>
              <w:rPr>
                <w:rFonts w:ascii="方正仿宋_GBK" w:eastAsia="方正仿宋_GBK" w:hint="eastAsia"/>
                <w:szCs w:val="28"/>
              </w:rPr>
              <w:t>验收</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质 量</w:t>
            </w:r>
          </w:p>
          <w:p w:rsidR="00E76464" w:rsidRDefault="00E76464">
            <w:pPr>
              <w:spacing w:line="500" w:lineRule="exact"/>
              <w:rPr>
                <w:rFonts w:ascii="方正仿宋_GBK" w:eastAsia="方正仿宋_GBK"/>
                <w:szCs w:val="28"/>
              </w:rPr>
            </w:pPr>
            <w:r>
              <w:rPr>
                <w:rFonts w:ascii="方正仿宋_GBK" w:eastAsia="方正仿宋_GBK" w:hint="eastAsia"/>
                <w:szCs w:val="28"/>
              </w:rPr>
              <w:t>保 证</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ign w:val="center"/>
          </w:tcPr>
          <w:p w:rsidR="00E76464" w:rsidRDefault="00E76464">
            <w:pPr>
              <w:spacing w:line="500" w:lineRule="exact"/>
              <w:rPr>
                <w:rFonts w:ascii="方正仿宋_GBK" w:eastAsia="方正仿宋_GBK"/>
                <w:szCs w:val="28"/>
              </w:rPr>
            </w:pP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600"/>
        </w:trPr>
        <w:tc>
          <w:tcPr>
            <w:tcW w:w="1020" w:type="dxa"/>
            <w:vMerge w:val="restart"/>
            <w:vAlign w:val="center"/>
          </w:tcPr>
          <w:p w:rsidR="00E76464" w:rsidRDefault="00E76464">
            <w:pPr>
              <w:spacing w:line="500" w:lineRule="exact"/>
              <w:rPr>
                <w:rFonts w:ascii="方正仿宋_GBK" w:eastAsia="方正仿宋_GBK"/>
                <w:szCs w:val="28"/>
              </w:rPr>
            </w:pPr>
            <w:r>
              <w:rPr>
                <w:rFonts w:ascii="方正仿宋_GBK" w:eastAsia="方正仿宋_GBK" w:hint="eastAsia"/>
                <w:szCs w:val="28"/>
              </w:rPr>
              <w:t>售 后</w:t>
            </w:r>
          </w:p>
          <w:p w:rsidR="00E76464" w:rsidRDefault="00E76464">
            <w:pPr>
              <w:spacing w:line="500" w:lineRule="exact"/>
              <w:rPr>
                <w:rFonts w:ascii="方正仿宋_GBK" w:eastAsia="方正仿宋_GBK"/>
                <w:szCs w:val="28"/>
              </w:rPr>
            </w:pPr>
            <w:r>
              <w:rPr>
                <w:rFonts w:ascii="方正仿宋_GBK" w:eastAsia="方正仿宋_GBK" w:hint="eastAsia"/>
                <w:szCs w:val="28"/>
              </w:rPr>
              <w:t>服 务</w:t>
            </w:r>
          </w:p>
        </w:tc>
        <w:tc>
          <w:tcPr>
            <w:tcW w:w="3402" w:type="dxa"/>
            <w:vAlign w:val="center"/>
          </w:tcPr>
          <w:p w:rsidR="00E76464" w:rsidRDefault="00E76464">
            <w:pPr>
              <w:spacing w:line="594" w:lineRule="exact"/>
              <w:rPr>
                <w:rFonts w:ascii="方正仿宋_GBK" w:eastAsia="方正仿宋_GBK"/>
                <w:szCs w:val="28"/>
              </w:rPr>
            </w:pPr>
          </w:p>
        </w:tc>
        <w:tc>
          <w:tcPr>
            <w:tcW w:w="3260" w:type="dxa"/>
            <w:vAlign w:val="center"/>
          </w:tcPr>
          <w:p w:rsidR="00E76464" w:rsidRDefault="00E76464">
            <w:pPr>
              <w:spacing w:line="594" w:lineRule="exact"/>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r w:rsidR="00E76464">
        <w:trPr>
          <w:trHeight w:val="725"/>
        </w:trPr>
        <w:tc>
          <w:tcPr>
            <w:tcW w:w="1020" w:type="dxa"/>
            <w:vMerge/>
            <w:vAlign w:val="center"/>
          </w:tcPr>
          <w:p w:rsidR="00E76464" w:rsidRDefault="00E76464" w:rsidP="00D25D2E">
            <w:pPr>
              <w:spacing w:line="594" w:lineRule="exact"/>
              <w:ind w:firstLineChars="200" w:firstLine="515"/>
              <w:rPr>
                <w:rFonts w:ascii="方正仿宋_GBK" w:eastAsia="方正仿宋_GBK"/>
                <w:szCs w:val="28"/>
              </w:rPr>
            </w:pPr>
          </w:p>
        </w:tc>
        <w:tc>
          <w:tcPr>
            <w:tcW w:w="3402" w:type="dxa"/>
            <w:vAlign w:val="center"/>
          </w:tcPr>
          <w:p w:rsidR="00E76464" w:rsidRDefault="00E76464" w:rsidP="00D25D2E">
            <w:pPr>
              <w:spacing w:line="594" w:lineRule="exact"/>
              <w:ind w:firstLineChars="200" w:firstLine="515"/>
              <w:rPr>
                <w:rFonts w:ascii="方正仿宋_GBK" w:eastAsia="方正仿宋_GBK"/>
                <w:szCs w:val="28"/>
              </w:rPr>
            </w:pPr>
          </w:p>
        </w:tc>
        <w:tc>
          <w:tcPr>
            <w:tcW w:w="3260" w:type="dxa"/>
            <w:vAlign w:val="center"/>
          </w:tcPr>
          <w:p w:rsidR="00E76464" w:rsidRDefault="00E76464" w:rsidP="00D25D2E">
            <w:pPr>
              <w:spacing w:line="594" w:lineRule="exact"/>
              <w:ind w:firstLineChars="200" w:firstLine="515"/>
              <w:rPr>
                <w:rFonts w:ascii="方正仿宋_GBK" w:eastAsia="方正仿宋_GBK"/>
                <w:szCs w:val="28"/>
              </w:rPr>
            </w:pPr>
          </w:p>
        </w:tc>
        <w:tc>
          <w:tcPr>
            <w:tcW w:w="2053" w:type="dxa"/>
            <w:vAlign w:val="center"/>
          </w:tcPr>
          <w:p w:rsidR="00E76464" w:rsidRDefault="00E76464" w:rsidP="00D25D2E">
            <w:pPr>
              <w:spacing w:line="594" w:lineRule="exact"/>
              <w:ind w:firstLineChars="200" w:firstLine="515"/>
              <w:rPr>
                <w:rFonts w:ascii="方正仿宋_GBK" w:eastAsia="方正仿宋_GBK"/>
                <w:szCs w:val="28"/>
              </w:rPr>
            </w:pPr>
          </w:p>
        </w:tc>
      </w:tr>
    </w:tbl>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备注：对照表内容应包含“商务要求”中的全部内容；此表可增减。</w:t>
      </w:r>
    </w:p>
    <w:p w:rsidR="00E76464" w:rsidRDefault="00E76464" w:rsidP="00D25D2E">
      <w:pPr>
        <w:spacing w:line="594" w:lineRule="exact"/>
        <w:ind w:firstLineChars="200" w:firstLine="595"/>
        <w:rPr>
          <w:rFonts w:ascii="方正仿宋_GBK" w:eastAsia="方正仿宋_GBK"/>
          <w:sz w:val="32"/>
          <w:szCs w:val="32"/>
        </w:rPr>
        <w:sectPr w:rsidR="00E76464">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五</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法定代表人授权委托书</w:t>
      </w:r>
    </w:p>
    <w:p w:rsidR="00E76464" w:rsidRDefault="00E76464" w:rsidP="00D25D2E">
      <w:pPr>
        <w:spacing w:line="594" w:lineRule="exact"/>
        <w:ind w:firstLineChars="200" w:firstLine="675"/>
        <w:jc w:val="center"/>
        <w:rPr>
          <w:rFonts w:ascii="方正仿宋_GBK" w:eastAsia="方正仿宋_GBK"/>
          <w:sz w:val="36"/>
          <w:szCs w:val="36"/>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__________（投标人法定代表人名称）是______________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（投标人名称）的法定代表人，特授权_____________________（被授权人姓名及身份证代码）代表我单位全权办理上述项目的投标、谈判、签约等具体工作，并签署全部有关文件、协议及合同。</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我单位对被授权人的签名负全部责任。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在撤消授权的书面通知以前，本授权书一直有效。被授权人在授权书有效期内签署的所有文件不因授权的撤消而失效。</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被授权人签名 ：              投标人法定代表人签名：        </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（附：被授权人身份证复印件）                                         </w:t>
      </w:r>
    </w:p>
    <w:p w:rsidR="00E76464" w:rsidRDefault="00E76464" w:rsidP="00D25D2E">
      <w:pPr>
        <w:spacing w:line="594" w:lineRule="exact"/>
        <w:ind w:firstLineChars="2000" w:firstLine="5951"/>
        <w:rPr>
          <w:rFonts w:ascii="方正仿宋_GBK" w:eastAsia="方正仿宋_GBK"/>
          <w:sz w:val="32"/>
          <w:szCs w:val="32"/>
        </w:rPr>
      </w:pPr>
    </w:p>
    <w:p w:rsidR="00E76464" w:rsidRDefault="00E76464" w:rsidP="00D25D2E">
      <w:pPr>
        <w:spacing w:line="594" w:lineRule="exact"/>
        <w:ind w:firstLineChars="2000" w:firstLine="5951"/>
        <w:rPr>
          <w:rFonts w:ascii="方正仿宋_GBK" w:eastAsia="方正仿宋_GBK"/>
          <w:sz w:val="32"/>
          <w:szCs w:val="32"/>
        </w:rPr>
      </w:pPr>
      <w:r>
        <w:rPr>
          <w:rFonts w:ascii="方正仿宋_GBK" w:eastAsia="方正仿宋_GBK" w:hint="eastAsia"/>
          <w:sz w:val="32"/>
          <w:szCs w:val="32"/>
        </w:rPr>
        <w:t>（投标人公章）</w:t>
      </w:r>
    </w:p>
    <w:p w:rsidR="00E76464" w:rsidRDefault="00E76464" w:rsidP="00D25D2E">
      <w:pPr>
        <w:spacing w:line="594" w:lineRule="exact"/>
        <w:ind w:firstLineChars="2150" w:firstLine="6398"/>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sectPr w:rsidR="00E76464">
          <w:footerReference w:type="first" r:id="rId16"/>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六</w:t>
      </w:r>
    </w:p>
    <w:p w:rsidR="00E76464" w:rsidRDefault="00E76464">
      <w:pPr>
        <w:spacing w:line="594" w:lineRule="exact"/>
        <w:jc w:val="center"/>
        <w:rPr>
          <w:rFonts w:ascii="方正仿宋_GBK" w:eastAsia="方正仿宋_GBK"/>
          <w:sz w:val="44"/>
          <w:szCs w:val="44"/>
        </w:rPr>
      </w:pPr>
      <w:r>
        <w:rPr>
          <w:rFonts w:ascii="方正仿宋_GBK" w:eastAsia="方正仿宋_GBK" w:hint="eastAsia"/>
          <w:sz w:val="44"/>
          <w:szCs w:val="44"/>
        </w:rPr>
        <w:t>法定代表人身份证明书</w:t>
      </w: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重庆市</w:t>
      </w:r>
      <w:r w:rsidR="00BC7ED9">
        <w:rPr>
          <w:rFonts w:ascii="方正仿宋_GBK" w:eastAsia="方正仿宋_GBK" w:hint="eastAsia"/>
          <w:sz w:val="32"/>
          <w:szCs w:val="32"/>
          <w:u w:val="single"/>
        </w:rPr>
        <w:t>中医骨科</w:t>
      </w:r>
      <w:r>
        <w:rPr>
          <w:rFonts w:ascii="方正仿宋_GBK" w:eastAsia="方正仿宋_GBK" w:hint="eastAsia"/>
          <w:sz w:val="32"/>
          <w:szCs w:val="32"/>
          <w:u w:val="single"/>
        </w:rPr>
        <w:t>医院</w:t>
      </w:r>
      <w:r>
        <w:rPr>
          <w:rFonts w:ascii="方正仿宋_GBK" w:eastAsia="方正仿宋_GBK" w:hint="eastAsia"/>
          <w:sz w:val="32"/>
          <w:szCs w:val="32"/>
        </w:rPr>
        <w:t>：</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___________（法定代表人姓名）在____________               （投标人名称）任____________（职务名称）职务，是（投标人名称___________________的法定代表人。</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特此证明。</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（附：法定代表人身份证复印件）</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年   月   日   </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7"/>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七</w:t>
      </w:r>
    </w:p>
    <w:p w:rsidR="00E76464" w:rsidRDefault="00E76464">
      <w:pPr>
        <w:spacing w:line="594" w:lineRule="exact"/>
        <w:jc w:val="center"/>
        <w:rPr>
          <w:rFonts w:ascii="方正仿宋_GBK" w:eastAsia="方正仿宋_GBK"/>
          <w:sz w:val="36"/>
          <w:szCs w:val="36"/>
        </w:rPr>
      </w:pPr>
      <w:r>
        <w:rPr>
          <w:rFonts w:ascii="方正仿宋_GBK" w:eastAsia="方正仿宋_GBK" w:hint="eastAsia"/>
          <w:sz w:val="44"/>
          <w:szCs w:val="44"/>
        </w:rPr>
        <w:t>质保及售后服务承诺</w:t>
      </w:r>
    </w:p>
    <w:p w:rsidR="00E76464" w:rsidRPr="00BC7ED9" w:rsidRDefault="00E76464" w:rsidP="00D25D2E">
      <w:pPr>
        <w:spacing w:line="594" w:lineRule="exact"/>
        <w:ind w:firstLineChars="200" w:firstLine="595"/>
        <w:rPr>
          <w:rFonts w:ascii="方正仿宋_GBK" w:eastAsia="方正仿宋_GBK"/>
          <w:color w:val="FF0000"/>
          <w:sz w:val="32"/>
          <w:szCs w:val="32"/>
        </w:rPr>
      </w:pPr>
      <w:r w:rsidRPr="00BC7ED9">
        <w:rPr>
          <w:rFonts w:ascii="方正仿宋_GBK" w:eastAsia="方正仿宋_GBK" w:hint="eastAsia"/>
          <w:color w:val="FF0000"/>
          <w:sz w:val="32"/>
          <w:szCs w:val="32"/>
        </w:rPr>
        <w:t>（主要包括质保期、售后服务网点、响应时间、培训计划等）</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sectPr w:rsidR="00E76464">
          <w:footerReference w:type="first" r:id="rId18"/>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八</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诚信声明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E76464" w:rsidRDefault="00E76464" w:rsidP="00D25D2E">
      <w:pPr>
        <w:spacing w:line="594" w:lineRule="exact"/>
        <w:ind w:firstLineChars="200" w:firstLine="595"/>
        <w:jc w:val="right"/>
        <w:rPr>
          <w:rFonts w:ascii="方正仿宋_GBK" w:eastAsia="方正仿宋_GBK"/>
          <w:sz w:val="32"/>
          <w:szCs w:val="32"/>
        </w:rPr>
      </w:pPr>
    </w:p>
    <w:p w:rsidR="00E76464" w:rsidRDefault="00E76464" w:rsidP="00D25D2E">
      <w:pPr>
        <w:spacing w:line="594" w:lineRule="exact"/>
        <w:ind w:firstLineChars="200" w:firstLine="595"/>
        <w:jc w:val="right"/>
        <w:rPr>
          <w:rFonts w:ascii="方正仿宋_GBK" w:eastAsia="方正仿宋_GBK"/>
          <w:sz w:val="32"/>
          <w:szCs w:val="32"/>
        </w:rPr>
        <w:sectPr w:rsidR="00E76464">
          <w:footerReference w:type="first" r:id="rId19"/>
          <w:pgSz w:w="11907" w:h="16840"/>
          <w:pgMar w:top="1928" w:right="1446" w:bottom="1644" w:left="1446" w:header="964" w:footer="992" w:gutter="0"/>
          <w:pgNumType w:fmt="numberInDash"/>
          <w:cols w:space="720"/>
          <w:titlePg/>
          <w:docGrid w:type="linesAndChars" w:linePitch="390" w:charSpace="-4594"/>
        </w:sectPr>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九</w:t>
      </w:r>
    </w:p>
    <w:p w:rsidR="00E76464" w:rsidRDefault="00E76464" w:rsidP="00D25D2E">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中标承诺书</w:t>
      </w:r>
    </w:p>
    <w:p w:rsidR="00E76464" w:rsidRDefault="00E76464" w:rsidP="00D25D2E">
      <w:pPr>
        <w:pStyle w:val="2"/>
        <w:ind w:left="515"/>
      </w:pP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采购项目名称：</w:t>
      </w:r>
    </w:p>
    <w:p w:rsidR="00E76464" w:rsidRDefault="00E76464">
      <w:pPr>
        <w:spacing w:line="594" w:lineRule="exact"/>
        <w:rPr>
          <w:rFonts w:ascii="方正仿宋_GBK" w:eastAsia="方正仿宋_GBK"/>
          <w:sz w:val="32"/>
          <w:szCs w:val="32"/>
        </w:rPr>
      </w:pPr>
      <w:r>
        <w:rPr>
          <w:rFonts w:ascii="方正仿宋_GBK" w:eastAsia="方正仿宋_GBK" w:hint="eastAsia"/>
          <w:sz w:val="32"/>
          <w:szCs w:val="32"/>
        </w:rPr>
        <w:t>重庆市</w:t>
      </w:r>
      <w:r w:rsidR="00BC7ED9">
        <w:rPr>
          <w:rFonts w:ascii="方正仿宋_GBK" w:eastAsia="方正仿宋_GBK" w:hint="eastAsia"/>
          <w:sz w:val="32"/>
          <w:szCs w:val="32"/>
        </w:rPr>
        <w:t>中医骨科</w:t>
      </w:r>
      <w:r>
        <w:rPr>
          <w:rFonts w:ascii="方正仿宋_GBK" w:eastAsia="方正仿宋_GBK" w:hint="eastAsia"/>
          <w:sz w:val="32"/>
          <w:szCs w:val="32"/>
        </w:rPr>
        <w:t>医院：</w:t>
      </w:r>
    </w:p>
    <w:p w:rsidR="00E76464" w:rsidRDefault="00E76464" w:rsidP="00D25D2E">
      <w:pPr>
        <w:spacing w:line="594" w:lineRule="exact"/>
        <w:ind w:firstLineChars="200" w:firstLine="595"/>
        <w:rPr>
          <w:rFonts w:ascii="方正仿宋_GBK" w:eastAsia="方正仿宋_GBK"/>
          <w:sz w:val="32"/>
          <w:szCs w:val="32"/>
        </w:rPr>
      </w:pPr>
      <w:r w:rsidRPr="00BC7ED9">
        <w:rPr>
          <w:rFonts w:ascii="方正仿宋_GBK" w:eastAsia="方正仿宋_GBK" w:hint="eastAsia"/>
          <w:color w:val="FF0000"/>
          <w:sz w:val="32"/>
          <w:szCs w:val="32"/>
        </w:rPr>
        <w:t>（供应商名称）</w:t>
      </w:r>
      <w:r>
        <w:rPr>
          <w:rFonts w:ascii="方正仿宋_GBK" w:eastAsia="方正仿宋_GBK" w:hint="eastAsia"/>
          <w:sz w:val="32"/>
          <w:szCs w:val="32"/>
        </w:rPr>
        <w:t>郑重声明，我公司如果中标后放弃中标项目，无正当理由不与采购人签订合同，或者在签订合同时向采购人提出附加条件或者更改合同实质性内容，同意采购人取消其中标资格，并承担采购人损失的赔偿责任。</w:t>
      </w:r>
    </w:p>
    <w:p w:rsidR="00E76464" w:rsidRDefault="00E76464" w:rsidP="00D25D2E">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特此声明。</w:t>
      </w:r>
    </w:p>
    <w:p w:rsidR="00E76464" w:rsidRDefault="00E76464" w:rsidP="00D25D2E">
      <w:pPr>
        <w:spacing w:line="594" w:lineRule="exact"/>
        <w:ind w:firstLineChars="200" w:firstLine="595"/>
        <w:rPr>
          <w:rFonts w:ascii="方正仿宋_GBK" w:eastAsia="方正仿宋_GBK"/>
          <w:sz w:val="32"/>
          <w:szCs w:val="32"/>
        </w:rPr>
      </w:pPr>
    </w:p>
    <w:p w:rsidR="00E76464" w:rsidRDefault="00E76464" w:rsidP="00D25D2E">
      <w:pPr>
        <w:spacing w:line="594" w:lineRule="exact"/>
        <w:ind w:firstLineChars="200" w:firstLine="595"/>
        <w:rPr>
          <w:rFonts w:ascii="方正仿宋_GBK" w:eastAsia="方正仿宋_GBK"/>
          <w:sz w:val="32"/>
          <w:szCs w:val="32"/>
        </w:rPr>
      </w:pPr>
    </w:p>
    <w:p w:rsidR="00E76464" w:rsidRPr="00BC7ED9" w:rsidRDefault="00E76464" w:rsidP="00D25D2E">
      <w:pPr>
        <w:spacing w:line="594" w:lineRule="exact"/>
        <w:ind w:firstLineChars="200" w:firstLine="595"/>
        <w:jc w:val="right"/>
        <w:rPr>
          <w:rFonts w:ascii="方正仿宋_GBK" w:eastAsia="方正仿宋_GBK"/>
          <w:color w:val="FF0000"/>
          <w:sz w:val="32"/>
          <w:szCs w:val="32"/>
        </w:rPr>
      </w:pPr>
      <w:r w:rsidRPr="00BC7ED9">
        <w:rPr>
          <w:rFonts w:ascii="方正仿宋_GBK" w:eastAsia="方正仿宋_GBK" w:hint="eastAsia"/>
          <w:color w:val="FF0000"/>
          <w:sz w:val="32"/>
          <w:szCs w:val="32"/>
        </w:rPr>
        <w:t>（供应商公章）</w:t>
      </w:r>
    </w:p>
    <w:p w:rsidR="00E76464" w:rsidRDefault="00E76464" w:rsidP="00D25D2E">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t>年   月   日</w:t>
      </w: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361CA0" w:rsidRDefault="00361CA0" w:rsidP="00361CA0">
      <w:pPr>
        <w:pStyle w:val="2"/>
        <w:ind w:left="515"/>
      </w:pPr>
    </w:p>
    <w:p w:rsidR="00A92F98" w:rsidRDefault="00A92F98" w:rsidP="00A92F98">
      <w:pPr>
        <w:spacing w:line="594" w:lineRule="exact"/>
        <w:rPr>
          <w:rFonts w:ascii="方正仿宋_GBK" w:eastAsia="方正仿宋_GBK"/>
          <w:sz w:val="32"/>
          <w:szCs w:val="32"/>
        </w:rPr>
      </w:pPr>
      <w:r>
        <w:rPr>
          <w:rFonts w:ascii="方正仿宋_GBK" w:eastAsia="方正仿宋_GBK" w:hint="eastAsia"/>
          <w:sz w:val="32"/>
          <w:szCs w:val="32"/>
        </w:rPr>
        <w:lastRenderedPageBreak/>
        <w:t>附件</w:t>
      </w:r>
      <w:r w:rsidR="00573AF5">
        <w:rPr>
          <w:rFonts w:ascii="方正仿宋_GBK" w:eastAsia="方正仿宋_GBK" w:hint="eastAsia"/>
          <w:sz w:val="32"/>
          <w:szCs w:val="32"/>
        </w:rPr>
        <w:t>十</w:t>
      </w:r>
      <w:r>
        <w:rPr>
          <w:rFonts w:ascii="方正仿宋_GBK" w:eastAsia="方正仿宋_GBK" w:hint="eastAsia"/>
          <w:sz w:val="32"/>
          <w:szCs w:val="32"/>
        </w:rPr>
        <w:t xml:space="preserve">                         </w:t>
      </w:r>
    </w:p>
    <w:p w:rsidR="00A92F98" w:rsidRDefault="00A92F98" w:rsidP="00A92F98">
      <w:pPr>
        <w:spacing w:line="594" w:lineRule="exact"/>
        <w:ind w:firstLineChars="200" w:firstLine="835"/>
        <w:jc w:val="center"/>
        <w:rPr>
          <w:rFonts w:ascii="方正仿宋_GBK" w:eastAsia="方正仿宋_GBK"/>
          <w:sz w:val="44"/>
          <w:szCs w:val="44"/>
        </w:rPr>
      </w:pPr>
      <w:r>
        <w:rPr>
          <w:rFonts w:ascii="方正仿宋_GBK" w:eastAsia="方正仿宋_GBK" w:hint="eastAsia"/>
          <w:sz w:val="44"/>
          <w:szCs w:val="44"/>
        </w:rPr>
        <w:t>项目报价表</w:t>
      </w:r>
    </w:p>
    <w:p w:rsidR="00A92F98" w:rsidRDefault="007E2838" w:rsidP="00AF1189">
      <w:pPr>
        <w:spacing w:line="594" w:lineRule="exact"/>
        <w:rPr>
          <w:rFonts w:ascii="方正仿宋_GBK" w:eastAsia="方正仿宋_GBK"/>
          <w:sz w:val="32"/>
          <w:szCs w:val="32"/>
        </w:rPr>
      </w:pPr>
      <w:r>
        <w:rPr>
          <w:rFonts w:ascii="方正仿宋_GBK" w:eastAsia="方正仿宋_GBK" w:hint="eastAsia"/>
          <w:sz w:val="32"/>
          <w:szCs w:val="32"/>
        </w:rPr>
        <w:t>招标</w:t>
      </w:r>
      <w:r w:rsidR="00A92F98">
        <w:rPr>
          <w:rFonts w:ascii="方正仿宋_GBK" w:eastAsia="方正仿宋_GBK" w:hint="eastAsia"/>
          <w:sz w:val="32"/>
          <w:szCs w:val="32"/>
        </w:rPr>
        <w:t xml:space="preserve">项目名称：   </w:t>
      </w:r>
    </w:p>
    <w:p w:rsidR="00AF1189" w:rsidRPr="005B6563" w:rsidRDefault="00AF1189" w:rsidP="00AF1189">
      <w:pPr>
        <w:pStyle w:val="2"/>
        <w:ind w:left="515"/>
      </w:pPr>
      <w:r>
        <w:rPr>
          <w:rFonts w:hint="eastAsia"/>
        </w:rPr>
        <w:t>1.</w:t>
      </w:r>
      <w:r>
        <w:rPr>
          <w:rFonts w:hint="eastAsia"/>
        </w:rPr>
        <w:t>国标目录</w:t>
      </w:r>
    </w:p>
    <w:tbl>
      <w:tblPr>
        <w:tblW w:w="9137" w:type="dxa"/>
        <w:tblInd w:w="94" w:type="dxa"/>
        <w:tblLook w:val="04A0"/>
      </w:tblPr>
      <w:tblGrid>
        <w:gridCol w:w="721"/>
        <w:gridCol w:w="660"/>
        <w:gridCol w:w="2035"/>
        <w:gridCol w:w="1029"/>
        <w:gridCol w:w="1013"/>
        <w:gridCol w:w="1031"/>
        <w:gridCol w:w="1022"/>
        <w:gridCol w:w="994"/>
        <w:gridCol w:w="632"/>
      </w:tblGrid>
      <w:tr w:rsidR="00AF1189" w:rsidRPr="005B6563" w:rsidTr="009025A7">
        <w:trPr>
          <w:trHeight w:val="150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189" w:rsidRPr="005B6563" w:rsidRDefault="00AF1189" w:rsidP="00F24DFD">
            <w:pPr>
              <w:widowControl/>
              <w:jc w:val="center"/>
              <w:rPr>
                <w:rFonts w:ascii="宋体" w:hAnsi="宋体" w:cs="宋体"/>
                <w:b/>
                <w:bCs/>
                <w:color w:val="000000"/>
                <w:kern w:val="0"/>
                <w:sz w:val="22"/>
                <w:szCs w:val="22"/>
              </w:rPr>
            </w:pPr>
            <w:r w:rsidRPr="005B6563">
              <w:rPr>
                <w:rFonts w:ascii="宋体" w:hAnsi="宋体" w:cs="宋体" w:hint="eastAsia"/>
                <w:b/>
                <w:bCs/>
                <w:color w:val="000000"/>
                <w:kern w:val="0"/>
                <w:sz w:val="22"/>
                <w:szCs w:val="22"/>
              </w:rPr>
              <w:t>序号</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AF1189" w:rsidRPr="005B6563" w:rsidRDefault="00AF1189" w:rsidP="00F24DFD">
            <w:pPr>
              <w:widowControl/>
              <w:jc w:val="center"/>
              <w:rPr>
                <w:rFonts w:ascii="宋体" w:hAnsi="宋体" w:cs="宋体"/>
                <w:b/>
                <w:bCs/>
                <w:color w:val="000000"/>
                <w:kern w:val="0"/>
                <w:sz w:val="22"/>
                <w:szCs w:val="22"/>
              </w:rPr>
            </w:pPr>
            <w:r w:rsidRPr="005B6563">
              <w:rPr>
                <w:rFonts w:ascii="宋体" w:hAnsi="宋体" w:cs="宋体" w:hint="eastAsia"/>
                <w:b/>
                <w:bCs/>
                <w:color w:val="000000"/>
                <w:kern w:val="0"/>
                <w:sz w:val="22"/>
                <w:szCs w:val="22"/>
              </w:rPr>
              <w:t>标识</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rsidR="00AF1189" w:rsidRPr="005B6563" w:rsidRDefault="00AF1189" w:rsidP="00F24DFD">
            <w:pPr>
              <w:widowControl/>
              <w:jc w:val="center"/>
              <w:rPr>
                <w:rFonts w:ascii="宋体" w:hAnsi="宋体" w:cs="宋体"/>
                <w:b/>
                <w:bCs/>
                <w:color w:val="000000"/>
                <w:kern w:val="0"/>
                <w:sz w:val="22"/>
                <w:szCs w:val="22"/>
              </w:rPr>
            </w:pPr>
            <w:r w:rsidRPr="005B6563">
              <w:rPr>
                <w:rFonts w:ascii="宋体" w:hAnsi="宋体" w:cs="宋体" w:hint="eastAsia"/>
                <w:b/>
                <w:bCs/>
                <w:color w:val="000000"/>
                <w:kern w:val="0"/>
                <w:sz w:val="22"/>
                <w:szCs w:val="22"/>
              </w:rPr>
              <w:t>品名</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AF1189" w:rsidRPr="005B6563" w:rsidRDefault="00AF1189" w:rsidP="00F24DFD">
            <w:pPr>
              <w:widowControl/>
              <w:jc w:val="center"/>
              <w:rPr>
                <w:rFonts w:ascii="宋体" w:hAnsi="宋体" w:cs="宋体"/>
                <w:b/>
                <w:bCs/>
                <w:color w:val="000000"/>
                <w:kern w:val="0"/>
                <w:sz w:val="22"/>
                <w:szCs w:val="22"/>
              </w:rPr>
            </w:pPr>
            <w:r w:rsidRPr="005B6563">
              <w:rPr>
                <w:rFonts w:ascii="宋体" w:hAnsi="宋体" w:cs="宋体" w:hint="eastAsia"/>
                <w:b/>
                <w:bCs/>
                <w:color w:val="000000"/>
                <w:kern w:val="0"/>
                <w:sz w:val="22"/>
                <w:szCs w:val="22"/>
              </w:rPr>
              <w:t>每1克颗粒相当</w:t>
            </w:r>
            <w:r w:rsidRPr="005B6563">
              <w:rPr>
                <w:rFonts w:ascii="宋体" w:hAnsi="宋体" w:cs="宋体" w:hint="eastAsia"/>
                <w:b/>
                <w:bCs/>
                <w:color w:val="000000"/>
                <w:kern w:val="0"/>
                <w:sz w:val="22"/>
                <w:szCs w:val="22"/>
              </w:rPr>
              <w:br/>
              <w:t>于饮片量(克)</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AF1189" w:rsidRPr="005B6563" w:rsidRDefault="00AF1189" w:rsidP="00F24DFD">
            <w:pPr>
              <w:widowControl/>
              <w:jc w:val="center"/>
              <w:rPr>
                <w:rFonts w:ascii="宋体" w:hAnsi="宋体" w:cs="宋体"/>
                <w:b/>
                <w:bCs/>
                <w:kern w:val="0"/>
                <w:sz w:val="22"/>
                <w:szCs w:val="22"/>
              </w:rPr>
            </w:pPr>
            <w:r w:rsidRPr="005B6563">
              <w:rPr>
                <w:rFonts w:ascii="宋体" w:hAnsi="宋体" w:cs="宋体" w:hint="eastAsia"/>
                <w:b/>
                <w:bCs/>
                <w:kern w:val="0"/>
                <w:sz w:val="22"/>
                <w:szCs w:val="22"/>
              </w:rPr>
              <w:t>重庆备案情况</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AF1189" w:rsidRPr="005B6563" w:rsidRDefault="00AF1189" w:rsidP="00F24DFD">
            <w:pPr>
              <w:widowControl/>
              <w:jc w:val="center"/>
              <w:rPr>
                <w:rFonts w:ascii="宋体" w:hAnsi="宋体" w:cs="宋体"/>
                <w:b/>
                <w:bCs/>
                <w:color w:val="000000"/>
                <w:kern w:val="0"/>
                <w:sz w:val="22"/>
                <w:szCs w:val="22"/>
              </w:rPr>
            </w:pPr>
            <w:r w:rsidRPr="005B6563">
              <w:rPr>
                <w:rFonts w:ascii="宋体" w:hAnsi="宋体" w:cs="宋体" w:hint="eastAsia"/>
                <w:b/>
                <w:bCs/>
                <w:color w:val="000000"/>
                <w:kern w:val="0"/>
                <w:sz w:val="22"/>
                <w:szCs w:val="22"/>
              </w:rPr>
              <w:t>执行标准</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AF1189" w:rsidRPr="005B6563" w:rsidRDefault="00AF1189" w:rsidP="00F24DFD">
            <w:pPr>
              <w:widowControl/>
              <w:jc w:val="center"/>
              <w:rPr>
                <w:rFonts w:ascii="宋体" w:hAnsi="宋体" w:cs="宋体"/>
                <w:b/>
                <w:bCs/>
                <w:kern w:val="0"/>
                <w:sz w:val="22"/>
                <w:szCs w:val="22"/>
              </w:rPr>
            </w:pPr>
            <w:r w:rsidRPr="005B6563">
              <w:rPr>
                <w:rFonts w:ascii="宋体" w:hAnsi="宋体" w:cs="宋体" w:hint="eastAsia"/>
                <w:b/>
                <w:bCs/>
                <w:kern w:val="0"/>
                <w:sz w:val="22"/>
                <w:szCs w:val="22"/>
              </w:rPr>
              <w:t>折合饮片供货价</w:t>
            </w:r>
            <w:r w:rsidRPr="005B6563">
              <w:rPr>
                <w:rFonts w:ascii="宋体" w:hAnsi="宋体" w:cs="宋体" w:hint="eastAsia"/>
                <w:b/>
                <w:bCs/>
                <w:kern w:val="0"/>
                <w:sz w:val="22"/>
                <w:szCs w:val="22"/>
              </w:rPr>
              <w:br/>
              <w:t>(元/克)</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AF1189" w:rsidRPr="005B6563" w:rsidRDefault="00AF1189" w:rsidP="00AF1189">
            <w:pPr>
              <w:widowControl/>
              <w:jc w:val="center"/>
              <w:rPr>
                <w:rFonts w:ascii="宋体" w:hAnsi="宋体" w:cs="宋体"/>
                <w:b/>
                <w:bCs/>
                <w:color w:val="000000"/>
                <w:kern w:val="0"/>
                <w:sz w:val="22"/>
                <w:szCs w:val="22"/>
              </w:rPr>
            </w:pPr>
            <w:r w:rsidRPr="005B6563">
              <w:rPr>
                <w:rFonts w:ascii="宋体" w:hAnsi="宋体" w:cs="宋体" w:hint="eastAsia"/>
                <w:b/>
                <w:bCs/>
                <w:color w:val="000000"/>
                <w:kern w:val="0"/>
                <w:sz w:val="22"/>
                <w:szCs w:val="22"/>
              </w:rPr>
              <w:t>供应情况（可/否）</w:t>
            </w:r>
          </w:p>
        </w:tc>
        <w:tc>
          <w:tcPr>
            <w:tcW w:w="632" w:type="dxa"/>
            <w:tcBorders>
              <w:top w:val="single" w:sz="4" w:space="0" w:color="auto"/>
              <w:left w:val="nil"/>
              <w:bottom w:val="single" w:sz="4" w:space="0" w:color="auto"/>
              <w:right w:val="single" w:sz="4" w:space="0" w:color="auto"/>
            </w:tcBorders>
          </w:tcPr>
          <w:p w:rsidR="00AF1189" w:rsidRDefault="00AF1189" w:rsidP="00AF1189">
            <w:pPr>
              <w:widowControl/>
              <w:jc w:val="center"/>
              <w:rPr>
                <w:rFonts w:ascii="宋体" w:hAnsi="宋体" w:cs="宋体"/>
                <w:b/>
                <w:bCs/>
                <w:color w:val="000000"/>
                <w:kern w:val="0"/>
                <w:sz w:val="22"/>
                <w:szCs w:val="22"/>
              </w:rPr>
            </w:pPr>
          </w:p>
          <w:p w:rsidR="00AF1189" w:rsidRDefault="00AF1189" w:rsidP="00AF1189">
            <w:pPr>
              <w:widowControl/>
              <w:jc w:val="center"/>
              <w:rPr>
                <w:rFonts w:ascii="宋体" w:hAnsi="宋体" w:cs="宋体"/>
                <w:b/>
                <w:bCs/>
                <w:color w:val="000000"/>
                <w:kern w:val="0"/>
                <w:sz w:val="22"/>
                <w:szCs w:val="22"/>
              </w:rPr>
            </w:pPr>
          </w:p>
          <w:p w:rsidR="00AF1189" w:rsidRPr="005B6563" w:rsidRDefault="00AF1189" w:rsidP="00AF118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报价</w:t>
            </w:r>
          </w:p>
        </w:tc>
      </w:tr>
      <w:tr w:rsidR="00AF1189" w:rsidRPr="005B6563" w:rsidTr="009025A7">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F1189" w:rsidRPr="005B6563" w:rsidRDefault="00AF1189" w:rsidP="00F24DFD">
            <w:pPr>
              <w:widowControl/>
              <w:jc w:val="center"/>
              <w:rPr>
                <w:rFonts w:ascii="宋体" w:hAnsi="宋体" w:cs="宋体"/>
                <w:color w:val="000000"/>
                <w:kern w:val="0"/>
                <w:sz w:val="22"/>
                <w:szCs w:val="22"/>
              </w:rPr>
            </w:pPr>
            <w:r w:rsidRPr="005B6563">
              <w:rPr>
                <w:rFonts w:ascii="宋体" w:hAnsi="宋体" w:cs="宋体" w:hint="eastAsia"/>
                <w:color w:val="000000"/>
                <w:kern w:val="0"/>
                <w:sz w:val="22"/>
                <w:szCs w:val="22"/>
              </w:rPr>
              <w:t>1</w:t>
            </w:r>
          </w:p>
        </w:tc>
        <w:tc>
          <w:tcPr>
            <w:tcW w:w="660" w:type="dxa"/>
            <w:tcBorders>
              <w:top w:val="nil"/>
              <w:left w:val="nil"/>
              <w:bottom w:val="single" w:sz="4" w:space="0" w:color="auto"/>
              <w:right w:val="single" w:sz="4" w:space="0" w:color="auto"/>
            </w:tcBorders>
            <w:shd w:val="clear" w:color="auto" w:fill="auto"/>
            <w:noWrap/>
            <w:vAlign w:val="center"/>
            <w:hideMark/>
          </w:tcPr>
          <w:p w:rsidR="00AF1189" w:rsidRPr="005B6563" w:rsidRDefault="00AF1189" w:rsidP="00F24DFD">
            <w:pPr>
              <w:widowControl/>
              <w:jc w:val="center"/>
              <w:rPr>
                <w:rFonts w:ascii="宋体" w:hAnsi="宋体" w:cs="宋体"/>
                <w:color w:val="000000"/>
                <w:kern w:val="0"/>
                <w:sz w:val="22"/>
                <w:szCs w:val="22"/>
              </w:rPr>
            </w:pPr>
            <w:r w:rsidRPr="005B6563">
              <w:rPr>
                <w:rFonts w:ascii="宋体" w:hAnsi="宋体" w:cs="宋体" w:hint="eastAsia"/>
                <w:color w:val="000000"/>
                <w:kern w:val="0"/>
                <w:sz w:val="22"/>
                <w:szCs w:val="22"/>
              </w:rPr>
              <w:t xml:space="preserve">　</w:t>
            </w:r>
          </w:p>
        </w:tc>
        <w:tc>
          <w:tcPr>
            <w:tcW w:w="2035" w:type="dxa"/>
            <w:tcBorders>
              <w:top w:val="nil"/>
              <w:left w:val="nil"/>
              <w:bottom w:val="single" w:sz="4" w:space="0" w:color="auto"/>
              <w:right w:val="single" w:sz="4" w:space="0" w:color="auto"/>
            </w:tcBorders>
            <w:shd w:val="clear" w:color="auto" w:fill="auto"/>
            <w:vAlign w:val="center"/>
            <w:hideMark/>
          </w:tcPr>
          <w:p w:rsidR="00AF1189" w:rsidRPr="005B6563" w:rsidRDefault="00AF1189" w:rsidP="00F24DFD">
            <w:pPr>
              <w:widowControl/>
              <w:jc w:val="center"/>
              <w:rPr>
                <w:rFonts w:ascii="宋体" w:hAnsi="宋体" w:cs="宋体"/>
                <w:color w:val="000000"/>
                <w:kern w:val="0"/>
                <w:sz w:val="22"/>
                <w:szCs w:val="22"/>
              </w:rPr>
            </w:pPr>
          </w:p>
        </w:tc>
        <w:tc>
          <w:tcPr>
            <w:tcW w:w="1029" w:type="dxa"/>
            <w:tcBorders>
              <w:top w:val="nil"/>
              <w:left w:val="nil"/>
              <w:bottom w:val="single" w:sz="4" w:space="0" w:color="auto"/>
              <w:right w:val="single" w:sz="4" w:space="0" w:color="auto"/>
            </w:tcBorders>
            <w:shd w:val="clear" w:color="auto" w:fill="auto"/>
            <w:vAlign w:val="center"/>
            <w:hideMark/>
          </w:tcPr>
          <w:p w:rsidR="00AF1189" w:rsidRPr="005B6563" w:rsidRDefault="00AF1189" w:rsidP="00F24DFD">
            <w:pPr>
              <w:widowControl/>
              <w:jc w:val="center"/>
              <w:rPr>
                <w:rFonts w:ascii="宋体" w:hAnsi="宋体" w:cs="宋体"/>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hideMark/>
          </w:tcPr>
          <w:p w:rsidR="00AF1189" w:rsidRPr="005B6563" w:rsidRDefault="00AF1189" w:rsidP="00F24DFD">
            <w:pPr>
              <w:widowControl/>
              <w:jc w:val="center"/>
              <w:rPr>
                <w:rFonts w:ascii="宋体" w:hAnsi="宋体" w:cs="宋体"/>
                <w:color w:val="000000"/>
                <w:kern w:val="0"/>
                <w:sz w:val="22"/>
                <w:szCs w:val="22"/>
              </w:rPr>
            </w:pPr>
          </w:p>
        </w:tc>
        <w:tc>
          <w:tcPr>
            <w:tcW w:w="1031" w:type="dxa"/>
            <w:tcBorders>
              <w:top w:val="nil"/>
              <w:left w:val="nil"/>
              <w:bottom w:val="single" w:sz="4" w:space="0" w:color="auto"/>
              <w:right w:val="single" w:sz="4" w:space="0" w:color="auto"/>
            </w:tcBorders>
            <w:shd w:val="clear" w:color="auto" w:fill="auto"/>
            <w:noWrap/>
            <w:vAlign w:val="center"/>
            <w:hideMark/>
          </w:tcPr>
          <w:p w:rsidR="00AF1189" w:rsidRPr="005B6563" w:rsidRDefault="00AF1189" w:rsidP="00F24DFD">
            <w:pPr>
              <w:widowControl/>
              <w:jc w:val="center"/>
              <w:rPr>
                <w:rFonts w:ascii="宋体" w:hAnsi="宋体" w:cs="宋体"/>
                <w:color w:val="000000"/>
                <w:kern w:val="0"/>
                <w:sz w:val="22"/>
                <w:szCs w:val="22"/>
              </w:rPr>
            </w:pPr>
          </w:p>
        </w:tc>
        <w:tc>
          <w:tcPr>
            <w:tcW w:w="1022" w:type="dxa"/>
            <w:tcBorders>
              <w:top w:val="nil"/>
              <w:left w:val="nil"/>
              <w:bottom w:val="single" w:sz="4" w:space="0" w:color="auto"/>
              <w:right w:val="single" w:sz="4" w:space="0" w:color="auto"/>
            </w:tcBorders>
            <w:shd w:val="clear" w:color="auto" w:fill="auto"/>
            <w:noWrap/>
            <w:vAlign w:val="center"/>
            <w:hideMark/>
          </w:tcPr>
          <w:p w:rsidR="00AF1189" w:rsidRPr="005B6563" w:rsidRDefault="00AF1189" w:rsidP="00F24DFD">
            <w:pPr>
              <w:widowControl/>
              <w:jc w:val="left"/>
              <w:rPr>
                <w:rFonts w:ascii="宋体" w:hAnsi="宋体" w:cs="宋体"/>
                <w:color w:val="000000"/>
                <w:kern w:val="0"/>
                <w:sz w:val="22"/>
                <w:szCs w:val="22"/>
              </w:rPr>
            </w:pPr>
          </w:p>
        </w:tc>
        <w:tc>
          <w:tcPr>
            <w:tcW w:w="994" w:type="dxa"/>
            <w:tcBorders>
              <w:top w:val="nil"/>
              <w:left w:val="nil"/>
              <w:bottom w:val="single" w:sz="4" w:space="0" w:color="auto"/>
              <w:right w:val="single" w:sz="4" w:space="0" w:color="auto"/>
            </w:tcBorders>
            <w:shd w:val="clear" w:color="auto" w:fill="auto"/>
            <w:noWrap/>
            <w:vAlign w:val="center"/>
            <w:hideMark/>
          </w:tcPr>
          <w:p w:rsidR="00AF1189" w:rsidRPr="005B6563" w:rsidRDefault="00AF1189" w:rsidP="00F24DFD">
            <w:pPr>
              <w:widowControl/>
              <w:jc w:val="left"/>
              <w:rPr>
                <w:rFonts w:ascii="宋体" w:hAnsi="宋体" w:cs="宋体"/>
                <w:color w:val="000000"/>
                <w:kern w:val="0"/>
                <w:sz w:val="22"/>
                <w:szCs w:val="22"/>
              </w:rPr>
            </w:pPr>
          </w:p>
        </w:tc>
        <w:tc>
          <w:tcPr>
            <w:tcW w:w="632" w:type="dxa"/>
            <w:tcBorders>
              <w:top w:val="nil"/>
              <w:left w:val="nil"/>
              <w:bottom w:val="single" w:sz="4" w:space="0" w:color="auto"/>
              <w:right w:val="single" w:sz="4" w:space="0" w:color="auto"/>
            </w:tcBorders>
          </w:tcPr>
          <w:p w:rsidR="00AF1189" w:rsidRPr="005B6563" w:rsidRDefault="00AF1189" w:rsidP="00F24DFD">
            <w:pPr>
              <w:widowControl/>
              <w:jc w:val="left"/>
              <w:rPr>
                <w:rFonts w:ascii="宋体" w:hAnsi="宋体" w:cs="宋体"/>
                <w:color w:val="000000"/>
                <w:kern w:val="0"/>
                <w:sz w:val="22"/>
                <w:szCs w:val="22"/>
              </w:rPr>
            </w:pPr>
          </w:p>
        </w:tc>
      </w:tr>
      <w:tr w:rsidR="00AF1189" w:rsidRPr="005B6563" w:rsidTr="009025A7">
        <w:trPr>
          <w:trHeight w:val="30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F1189" w:rsidRPr="005B6563" w:rsidRDefault="00AF1189" w:rsidP="00F24DFD">
            <w:pPr>
              <w:widowControl/>
              <w:jc w:val="center"/>
              <w:rPr>
                <w:rFonts w:ascii="宋体" w:hAnsi="宋体" w:cs="宋体"/>
                <w:color w:val="000000"/>
                <w:kern w:val="0"/>
                <w:sz w:val="22"/>
                <w:szCs w:val="22"/>
              </w:rPr>
            </w:pPr>
            <w:r w:rsidRPr="005B6563">
              <w:rPr>
                <w:rFonts w:ascii="宋体" w:hAnsi="宋体" w:cs="宋体" w:hint="eastAsia"/>
                <w:color w:val="000000"/>
                <w:kern w:val="0"/>
                <w:sz w:val="22"/>
                <w:szCs w:val="22"/>
              </w:rPr>
              <w:t>2</w:t>
            </w:r>
          </w:p>
        </w:tc>
        <w:tc>
          <w:tcPr>
            <w:tcW w:w="660" w:type="dxa"/>
            <w:tcBorders>
              <w:top w:val="nil"/>
              <w:left w:val="nil"/>
              <w:bottom w:val="single" w:sz="4" w:space="0" w:color="auto"/>
              <w:right w:val="single" w:sz="4" w:space="0" w:color="auto"/>
            </w:tcBorders>
            <w:shd w:val="clear" w:color="auto" w:fill="auto"/>
            <w:noWrap/>
            <w:vAlign w:val="center"/>
            <w:hideMark/>
          </w:tcPr>
          <w:p w:rsidR="00AF1189" w:rsidRPr="005B6563" w:rsidRDefault="00AF1189" w:rsidP="00F24DFD">
            <w:pPr>
              <w:widowControl/>
              <w:jc w:val="center"/>
              <w:rPr>
                <w:rFonts w:ascii="宋体" w:hAnsi="宋体" w:cs="宋体"/>
                <w:color w:val="000000"/>
                <w:kern w:val="0"/>
                <w:sz w:val="22"/>
                <w:szCs w:val="22"/>
              </w:rPr>
            </w:pPr>
            <w:r w:rsidRPr="005B6563">
              <w:rPr>
                <w:rFonts w:ascii="宋体" w:hAnsi="宋体" w:cs="宋体" w:hint="eastAsia"/>
                <w:color w:val="000000"/>
                <w:kern w:val="0"/>
                <w:sz w:val="22"/>
                <w:szCs w:val="22"/>
              </w:rPr>
              <w:t xml:space="preserve">　</w:t>
            </w:r>
          </w:p>
        </w:tc>
        <w:tc>
          <w:tcPr>
            <w:tcW w:w="2035" w:type="dxa"/>
            <w:tcBorders>
              <w:top w:val="nil"/>
              <w:left w:val="nil"/>
              <w:bottom w:val="single" w:sz="4" w:space="0" w:color="auto"/>
              <w:right w:val="single" w:sz="4" w:space="0" w:color="auto"/>
            </w:tcBorders>
            <w:shd w:val="clear" w:color="auto" w:fill="auto"/>
            <w:vAlign w:val="center"/>
            <w:hideMark/>
          </w:tcPr>
          <w:p w:rsidR="00AF1189" w:rsidRPr="005B6563" w:rsidRDefault="00AF1189" w:rsidP="00F24DFD">
            <w:pPr>
              <w:widowControl/>
              <w:jc w:val="center"/>
              <w:rPr>
                <w:rFonts w:ascii="宋体" w:hAnsi="宋体" w:cs="宋体"/>
                <w:color w:val="000000"/>
                <w:kern w:val="0"/>
                <w:sz w:val="22"/>
                <w:szCs w:val="22"/>
              </w:rPr>
            </w:pPr>
          </w:p>
        </w:tc>
        <w:tc>
          <w:tcPr>
            <w:tcW w:w="1029" w:type="dxa"/>
            <w:tcBorders>
              <w:top w:val="nil"/>
              <w:left w:val="nil"/>
              <w:bottom w:val="single" w:sz="4" w:space="0" w:color="auto"/>
              <w:right w:val="single" w:sz="4" w:space="0" w:color="auto"/>
            </w:tcBorders>
            <w:shd w:val="clear" w:color="auto" w:fill="auto"/>
            <w:vAlign w:val="center"/>
            <w:hideMark/>
          </w:tcPr>
          <w:p w:rsidR="00AF1189" w:rsidRPr="005B6563" w:rsidRDefault="00AF1189" w:rsidP="00F24DFD">
            <w:pPr>
              <w:widowControl/>
              <w:jc w:val="center"/>
              <w:rPr>
                <w:rFonts w:ascii="宋体" w:hAnsi="宋体" w:cs="宋体"/>
                <w:color w:val="000000"/>
                <w:kern w:val="0"/>
                <w:sz w:val="22"/>
                <w:szCs w:val="22"/>
              </w:rPr>
            </w:pPr>
          </w:p>
        </w:tc>
        <w:tc>
          <w:tcPr>
            <w:tcW w:w="1013" w:type="dxa"/>
            <w:tcBorders>
              <w:top w:val="nil"/>
              <w:left w:val="nil"/>
              <w:bottom w:val="single" w:sz="4" w:space="0" w:color="auto"/>
              <w:right w:val="single" w:sz="4" w:space="0" w:color="auto"/>
            </w:tcBorders>
            <w:shd w:val="clear" w:color="auto" w:fill="auto"/>
            <w:noWrap/>
            <w:vAlign w:val="center"/>
            <w:hideMark/>
          </w:tcPr>
          <w:p w:rsidR="00AF1189" w:rsidRPr="005B6563" w:rsidRDefault="00AF1189" w:rsidP="00F24DFD">
            <w:pPr>
              <w:widowControl/>
              <w:jc w:val="center"/>
              <w:rPr>
                <w:rFonts w:ascii="宋体" w:hAnsi="宋体" w:cs="宋体"/>
                <w:color w:val="000000"/>
                <w:kern w:val="0"/>
                <w:sz w:val="22"/>
                <w:szCs w:val="22"/>
              </w:rPr>
            </w:pPr>
          </w:p>
        </w:tc>
        <w:tc>
          <w:tcPr>
            <w:tcW w:w="1031" w:type="dxa"/>
            <w:tcBorders>
              <w:top w:val="nil"/>
              <w:left w:val="nil"/>
              <w:bottom w:val="single" w:sz="4" w:space="0" w:color="auto"/>
              <w:right w:val="single" w:sz="4" w:space="0" w:color="auto"/>
            </w:tcBorders>
            <w:shd w:val="clear" w:color="auto" w:fill="auto"/>
            <w:noWrap/>
            <w:vAlign w:val="center"/>
            <w:hideMark/>
          </w:tcPr>
          <w:p w:rsidR="00AF1189" w:rsidRPr="005B6563" w:rsidRDefault="00AF1189" w:rsidP="00F24DFD">
            <w:pPr>
              <w:widowControl/>
              <w:jc w:val="center"/>
              <w:rPr>
                <w:rFonts w:ascii="宋体" w:hAnsi="宋体" w:cs="宋体"/>
                <w:color w:val="000000"/>
                <w:kern w:val="0"/>
                <w:sz w:val="22"/>
                <w:szCs w:val="22"/>
              </w:rPr>
            </w:pPr>
          </w:p>
        </w:tc>
        <w:tc>
          <w:tcPr>
            <w:tcW w:w="1022" w:type="dxa"/>
            <w:tcBorders>
              <w:top w:val="nil"/>
              <w:left w:val="nil"/>
              <w:bottom w:val="single" w:sz="4" w:space="0" w:color="auto"/>
              <w:right w:val="single" w:sz="4" w:space="0" w:color="auto"/>
            </w:tcBorders>
            <w:shd w:val="clear" w:color="auto" w:fill="auto"/>
            <w:noWrap/>
            <w:vAlign w:val="center"/>
            <w:hideMark/>
          </w:tcPr>
          <w:p w:rsidR="00AF1189" w:rsidRPr="005B6563" w:rsidRDefault="00AF1189" w:rsidP="00F24DFD">
            <w:pPr>
              <w:widowControl/>
              <w:jc w:val="left"/>
              <w:rPr>
                <w:rFonts w:ascii="宋体" w:hAnsi="宋体" w:cs="宋体"/>
                <w:color w:val="000000"/>
                <w:kern w:val="0"/>
                <w:sz w:val="22"/>
                <w:szCs w:val="22"/>
              </w:rPr>
            </w:pPr>
          </w:p>
        </w:tc>
        <w:tc>
          <w:tcPr>
            <w:tcW w:w="994" w:type="dxa"/>
            <w:tcBorders>
              <w:top w:val="nil"/>
              <w:left w:val="nil"/>
              <w:bottom w:val="single" w:sz="4" w:space="0" w:color="auto"/>
              <w:right w:val="single" w:sz="4" w:space="0" w:color="auto"/>
            </w:tcBorders>
            <w:shd w:val="clear" w:color="auto" w:fill="auto"/>
            <w:noWrap/>
            <w:vAlign w:val="center"/>
            <w:hideMark/>
          </w:tcPr>
          <w:p w:rsidR="00AF1189" w:rsidRPr="005B6563" w:rsidRDefault="00AF1189" w:rsidP="00F24DFD">
            <w:pPr>
              <w:widowControl/>
              <w:jc w:val="left"/>
              <w:rPr>
                <w:rFonts w:ascii="宋体" w:hAnsi="宋体" w:cs="宋体"/>
                <w:color w:val="000000"/>
                <w:kern w:val="0"/>
                <w:sz w:val="22"/>
                <w:szCs w:val="22"/>
              </w:rPr>
            </w:pPr>
          </w:p>
        </w:tc>
        <w:tc>
          <w:tcPr>
            <w:tcW w:w="632" w:type="dxa"/>
            <w:tcBorders>
              <w:top w:val="nil"/>
              <w:left w:val="nil"/>
              <w:bottom w:val="single" w:sz="4" w:space="0" w:color="auto"/>
              <w:right w:val="single" w:sz="4" w:space="0" w:color="auto"/>
            </w:tcBorders>
          </w:tcPr>
          <w:p w:rsidR="00AF1189" w:rsidRPr="005B6563" w:rsidRDefault="00AF1189" w:rsidP="00F24DFD">
            <w:pPr>
              <w:widowControl/>
              <w:jc w:val="left"/>
              <w:rPr>
                <w:rFonts w:ascii="宋体" w:hAnsi="宋体" w:cs="宋体"/>
                <w:color w:val="000000"/>
                <w:kern w:val="0"/>
                <w:sz w:val="22"/>
                <w:szCs w:val="22"/>
              </w:rPr>
            </w:pPr>
          </w:p>
        </w:tc>
      </w:tr>
    </w:tbl>
    <w:p w:rsidR="00AF1189" w:rsidRDefault="00AF1189" w:rsidP="00AF1189">
      <w:pPr>
        <w:pStyle w:val="2"/>
        <w:ind w:left="515"/>
      </w:pPr>
      <w:r>
        <w:rPr>
          <w:rFonts w:hint="eastAsia"/>
        </w:rPr>
        <w:t>2.</w:t>
      </w:r>
      <w:r>
        <w:rPr>
          <w:rFonts w:hint="eastAsia"/>
        </w:rPr>
        <w:t>重庆省标目录</w:t>
      </w:r>
    </w:p>
    <w:tbl>
      <w:tblPr>
        <w:tblW w:w="9137" w:type="dxa"/>
        <w:tblInd w:w="94" w:type="dxa"/>
        <w:tblLook w:val="04A0"/>
      </w:tblPr>
      <w:tblGrid>
        <w:gridCol w:w="760"/>
        <w:gridCol w:w="680"/>
        <w:gridCol w:w="642"/>
        <w:gridCol w:w="1193"/>
        <w:gridCol w:w="1417"/>
        <w:gridCol w:w="1134"/>
        <w:gridCol w:w="992"/>
        <w:gridCol w:w="993"/>
        <w:gridCol w:w="708"/>
        <w:gridCol w:w="618"/>
      </w:tblGrid>
      <w:tr w:rsidR="00AF1189" w:rsidRPr="004F6110" w:rsidTr="00AF1189">
        <w:trPr>
          <w:trHeight w:val="15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b/>
                <w:bCs/>
                <w:color w:val="000000"/>
                <w:kern w:val="0"/>
                <w:sz w:val="22"/>
                <w:szCs w:val="22"/>
              </w:rPr>
            </w:pPr>
            <w:r w:rsidRPr="004F6110">
              <w:rPr>
                <w:rFonts w:ascii="宋体" w:hAnsi="宋体" w:cs="宋体" w:hint="eastAsia"/>
                <w:b/>
                <w:bCs/>
                <w:color w:val="000000"/>
                <w:kern w:val="0"/>
                <w:sz w:val="22"/>
                <w:szCs w:val="22"/>
              </w:rPr>
              <w:t>序号</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b/>
                <w:bCs/>
                <w:color w:val="000000"/>
                <w:kern w:val="0"/>
                <w:sz w:val="22"/>
                <w:szCs w:val="22"/>
              </w:rPr>
            </w:pPr>
            <w:r w:rsidRPr="004F6110">
              <w:rPr>
                <w:rFonts w:ascii="宋体" w:hAnsi="宋体" w:cs="宋体" w:hint="eastAsia"/>
                <w:b/>
                <w:bCs/>
                <w:color w:val="000000"/>
                <w:kern w:val="0"/>
                <w:sz w:val="22"/>
                <w:szCs w:val="22"/>
              </w:rPr>
              <w:t>标识</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AF1189" w:rsidRPr="004F6110" w:rsidRDefault="00AF1189" w:rsidP="00F24DFD">
            <w:pPr>
              <w:widowControl/>
              <w:jc w:val="center"/>
              <w:rPr>
                <w:rFonts w:ascii="宋体" w:hAnsi="宋体" w:cs="宋体"/>
                <w:b/>
                <w:bCs/>
                <w:kern w:val="0"/>
                <w:sz w:val="22"/>
                <w:szCs w:val="22"/>
              </w:rPr>
            </w:pPr>
            <w:r w:rsidRPr="004F6110">
              <w:rPr>
                <w:rFonts w:ascii="宋体" w:hAnsi="宋体" w:cs="宋体" w:hint="eastAsia"/>
                <w:b/>
                <w:bCs/>
                <w:kern w:val="0"/>
                <w:sz w:val="22"/>
                <w:szCs w:val="22"/>
              </w:rPr>
              <w:t>公示省份</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b/>
                <w:bCs/>
                <w:color w:val="000000"/>
                <w:kern w:val="0"/>
                <w:sz w:val="22"/>
                <w:szCs w:val="22"/>
              </w:rPr>
            </w:pPr>
            <w:r w:rsidRPr="004F6110">
              <w:rPr>
                <w:rFonts w:ascii="宋体" w:hAnsi="宋体" w:cs="宋体" w:hint="eastAsia"/>
                <w:b/>
                <w:bCs/>
                <w:color w:val="000000"/>
                <w:kern w:val="0"/>
                <w:sz w:val="22"/>
                <w:szCs w:val="22"/>
              </w:rPr>
              <w:t>公布省份及批次</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b/>
                <w:bCs/>
                <w:color w:val="000000"/>
                <w:kern w:val="0"/>
                <w:sz w:val="22"/>
                <w:szCs w:val="22"/>
              </w:rPr>
            </w:pPr>
            <w:r w:rsidRPr="004F6110">
              <w:rPr>
                <w:rFonts w:ascii="宋体" w:hAnsi="宋体" w:cs="宋体" w:hint="eastAsia"/>
                <w:b/>
                <w:bCs/>
                <w:color w:val="000000"/>
                <w:kern w:val="0"/>
                <w:sz w:val="22"/>
                <w:szCs w:val="22"/>
              </w:rPr>
              <w:t>省标名称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b/>
                <w:bCs/>
                <w:color w:val="000000"/>
                <w:kern w:val="0"/>
                <w:sz w:val="22"/>
                <w:szCs w:val="22"/>
              </w:rPr>
            </w:pPr>
            <w:r w:rsidRPr="004F6110">
              <w:rPr>
                <w:rFonts w:ascii="宋体" w:hAnsi="宋体" w:cs="宋体" w:hint="eastAsia"/>
                <w:b/>
                <w:bCs/>
                <w:color w:val="000000"/>
                <w:kern w:val="0"/>
                <w:sz w:val="22"/>
                <w:szCs w:val="22"/>
              </w:rPr>
              <w:t>是否联盟标准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b/>
                <w:bCs/>
                <w:color w:val="000000"/>
                <w:kern w:val="0"/>
                <w:sz w:val="22"/>
                <w:szCs w:val="22"/>
              </w:rPr>
            </w:pPr>
            <w:r w:rsidRPr="004F6110">
              <w:rPr>
                <w:rFonts w:ascii="宋体" w:hAnsi="宋体" w:cs="宋体" w:hint="eastAsia"/>
                <w:b/>
                <w:bCs/>
                <w:color w:val="000000"/>
                <w:kern w:val="0"/>
                <w:sz w:val="22"/>
                <w:szCs w:val="22"/>
              </w:rPr>
              <w:t>是否可以备案</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F1189" w:rsidRPr="004F6110" w:rsidRDefault="00AF1189" w:rsidP="00F24DFD">
            <w:pPr>
              <w:widowControl/>
              <w:jc w:val="center"/>
              <w:rPr>
                <w:rFonts w:ascii="宋体" w:hAnsi="宋体" w:cs="宋体"/>
                <w:b/>
                <w:bCs/>
                <w:kern w:val="0"/>
                <w:sz w:val="22"/>
                <w:szCs w:val="22"/>
              </w:rPr>
            </w:pPr>
            <w:r w:rsidRPr="004F6110">
              <w:rPr>
                <w:rFonts w:ascii="宋体" w:hAnsi="宋体" w:cs="宋体" w:hint="eastAsia"/>
                <w:b/>
                <w:bCs/>
                <w:kern w:val="0"/>
                <w:sz w:val="22"/>
                <w:szCs w:val="22"/>
              </w:rPr>
              <w:t>折合饮片供货价</w:t>
            </w:r>
            <w:r w:rsidRPr="004F6110">
              <w:rPr>
                <w:rFonts w:ascii="宋体" w:hAnsi="宋体" w:cs="宋体" w:hint="eastAsia"/>
                <w:b/>
                <w:bCs/>
                <w:kern w:val="0"/>
                <w:sz w:val="22"/>
                <w:szCs w:val="22"/>
              </w:rPr>
              <w:br/>
              <w:t>(元/克)</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F1189" w:rsidRPr="004F6110" w:rsidRDefault="00AF1189" w:rsidP="00F24DFD">
            <w:pPr>
              <w:widowControl/>
              <w:jc w:val="left"/>
              <w:rPr>
                <w:rFonts w:ascii="宋体" w:hAnsi="宋体" w:cs="宋体"/>
                <w:b/>
                <w:bCs/>
                <w:color w:val="000000"/>
                <w:kern w:val="0"/>
                <w:sz w:val="22"/>
                <w:szCs w:val="22"/>
              </w:rPr>
            </w:pPr>
            <w:r w:rsidRPr="004F6110">
              <w:rPr>
                <w:rFonts w:ascii="宋体" w:hAnsi="宋体" w:cs="宋体" w:hint="eastAsia"/>
                <w:b/>
                <w:bCs/>
                <w:color w:val="000000"/>
                <w:kern w:val="0"/>
                <w:sz w:val="22"/>
                <w:szCs w:val="22"/>
              </w:rPr>
              <w:t>供应情况（可/否）</w:t>
            </w:r>
          </w:p>
        </w:tc>
        <w:tc>
          <w:tcPr>
            <w:tcW w:w="618" w:type="dxa"/>
            <w:tcBorders>
              <w:top w:val="single" w:sz="4" w:space="0" w:color="auto"/>
              <w:left w:val="nil"/>
              <w:bottom w:val="single" w:sz="4" w:space="0" w:color="auto"/>
              <w:right w:val="single" w:sz="4" w:space="0" w:color="auto"/>
            </w:tcBorders>
          </w:tcPr>
          <w:p w:rsidR="00AF1189" w:rsidRDefault="00AF1189" w:rsidP="00F24DFD">
            <w:pPr>
              <w:widowControl/>
              <w:jc w:val="center"/>
              <w:rPr>
                <w:rFonts w:ascii="宋体" w:hAnsi="宋体" w:cs="宋体"/>
                <w:b/>
                <w:bCs/>
                <w:color w:val="000000"/>
                <w:kern w:val="0"/>
                <w:sz w:val="22"/>
                <w:szCs w:val="22"/>
              </w:rPr>
            </w:pPr>
          </w:p>
          <w:p w:rsidR="00AF1189" w:rsidRDefault="00AF1189" w:rsidP="00F24DFD">
            <w:pPr>
              <w:widowControl/>
              <w:jc w:val="center"/>
              <w:rPr>
                <w:rFonts w:ascii="宋体" w:hAnsi="宋体" w:cs="宋体"/>
                <w:b/>
                <w:bCs/>
                <w:color w:val="000000"/>
                <w:kern w:val="0"/>
                <w:sz w:val="22"/>
                <w:szCs w:val="22"/>
              </w:rPr>
            </w:pPr>
          </w:p>
          <w:p w:rsidR="00AF1189" w:rsidRPr="005B6563" w:rsidRDefault="00AF1189" w:rsidP="00F24DF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报价</w:t>
            </w:r>
          </w:p>
        </w:tc>
      </w:tr>
      <w:tr w:rsidR="00AF1189" w:rsidRPr="004F6110" w:rsidTr="00AF1189">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r w:rsidRPr="004F6110">
              <w:rPr>
                <w:rFonts w:ascii="宋体" w:hAnsi="宋体" w:cs="宋体" w:hint="eastAsia"/>
                <w:color w:val="000000"/>
                <w:kern w:val="0"/>
                <w:sz w:val="22"/>
                <w:szCs w:val="22"/>
              </w:rPr>
              <w:t>1</w:t>
            </w:r>
          </w:p>
        </w:tc>
        <w:tc>
          <w:tcPr>
            <w:tcW w:w="680"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r w:rsidRPr="004F6110">
              <w:rPr>
                <w:rFonts w:ascii="宋体" w:hAnsi="宋体" w:cs="宋体" w:hint="eastAsia"/>
                <w:color w:val="000000"/>
                <w:kern w:val="0"/>
                <w:sz w:val="22"/>
                <w:szCs w:val="22"/>
              </w:rPr>
              <w:t xml:space="preserve">　</w:t>
            </w:r>
          </w:p>
        </w:tc>
        <w:tc>
          <w:tcPr>
            <w:tcW w:w="642"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p>
        </w:tc>
        <w:tc>
          <w:tcPr>
            <w:tcW w:w="1193"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left"/>
              <w:rPr>
                <w:rFonts w:ascii="宋体"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left"/>
              <w:rPr>
                <w:rFonts w:ascii="宋体" w:hAnsi="宋体" w:cs="宋体"/>
                <w:color w:val="000000"/>
                <w:kern w:val="0"/>
                <w:sz w:val="22"/>
                <w:szCs w:val="22"/>
              </w:rPr>
            </w:pPr>
          </w:p>
        </w:tc>
        <w:tc>
          <w:tcPr>
            <w:tcW w:w="618" w:type="dxa"/>
            <w:tcBorders>
              <w:top w:val="nil"/>
              <w:left w:val="nil"/>
              <w:bottom w:val="single" w:sz="4" w:space="0" w:color="auto"/>
              <w:right w:val="single" w:sz="4" w:space="0" w:color="auto"/>
            </w:tcBorders>
          </w:tcPr>
          <w:p w:rsidR="00AF1189" w:rsidRPr="004F6110" w:rsidRDefault="00AF1189" w:rsidP="00F24DFD">
            <w:pPr>
              <w:widowControl/>
              <w:jc w:val="left"/>
              <w:rPr>
                <w:rFonts w:ascii="宋体" w:hAnsi="宋体" w:cs="宋体"/>
                <w:color w:val="000000"/>
                <w:kern w:val="0"/>
                <w:sz w:val="22"/>
                <w:szCs w:val="22"/>
              </w:rPr>
            </w:pPr>
          </w:p>
        </w:tc>
      </w:tr>
      <w:tr w:rsidR="00AF1189" w:rsidRPr="004F6110" w:rsidTr="00AF1189">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r w:rsidRPr="004F6110">
              <w:rPr>
                <w:rFonts w:ascii="宋体" w:hAnsi="宋体" w:cs="宋体" w:hint="eastAsia"/>
                <w:color w:val="000000"/>
                <w:kern w:val="0"/>
                <w:sz w:val="22"/>
                <w:szCs w:val="22"/>
              </w:rPr>
              <w:t>2</w:t>
            </w:r>
          </w:p>
        </w:tc>
        <w:tc>
          <w:tcPr>
            <w:tcW w:w="680"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r w:rsidRPr="004F6110">
              <w:rPr>
                <w:rFonts w:ascii="宋体" w:hAnsi="宋体" w:cs="宋体" w:hint="eastAsia"/>
                <w:color w:val="000000"/>
                <w:kern w:val="0"/>
                <w:sz w:val="22"/>
                <w:szCs w:val="22"/>
              </w:rPr>
              <w:t xml:space="preserve">　</w:t>
            </w:r>
          </w:p>
        </w:tc>
        <w:tc>
          <w:tcPr>
            <w:tcW w:w="642"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p>
        </w:tc>
        <w:tc>
          <w:tcPr>
            <w:tcW w:w="1193"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center"/>
              <w:rPr>
                <w:rFonts w:ascii="宋体" w:hAnsi="宋体" w:cs="宋体"/>
                <w:color w:val="000000"/>
                <w:kern w:val="0"/>
                <w:sz w:val="22"/>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left"/>
              <w:rPr>
                <w:rFonts w:ascii="宋体" w:hAnsi="宋体" w:cs="宋体"/>
                <w:color w:val="000000"/>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rsidR="00AF1189" w:rsidRPr="004F6110" w:rsidRDefault="00AF1189" w:rsidP="00F24DFD">
            <w:pPr>
              <w:widowControl/>
              <w:jc w:val="left"/>
              <w:rPr>
                <w:rFonts w:ascii="宋体" w:hAnsi="宋体" w:cs="宋体"/>
                <w:color w:val="000000"/>
                <w:kern w:val="0"/>
                <w:sz w:val="22"/>
                <w:szCs w:val="22"/>
              </w:rPr>
            </w:pPr>
          </w:p>
        </w:tc>
        <w:tc>
          <w:tcPr>
            <w:tcW w:w="618" w:type="dxa"/>
            <w:tcBorders>
              <w:top w:val="nil"/>
              <w:left w:val="nil"/>
              <w:bottom w:val="single" w:sz="4" w:space="0" w:color="auto"/>
              <w:right w:val="single" w:sz="4" w:space="0" w:color="auto"/>
            </w:tcBorders>
          </w:tcPr>
          <w:p w:rsidR="00AF1189" w:rsidRPr="004F6110" w:rsidRDefault="00AF1189" w:rsidP="00F24DFD">
            <w:pPr>
              <w:widowControl/>
              <w:jc w:val="left"/>
              <w:rPr>
                <w:rFonts w:ascii="宋体" w:hAnsi="宋体" w:cs="宋体"/>
                <w:color w:val="000000"/>
                <w:kern w:val="0"/>
                <w:sz w:val="22"/>
                <w:szCs w:val="22"/>
              </w:rPr>
            </w:pPr>
          </w:p>
        </w:tc>
      </w:tr>
    </w:tbl>
    <w:p w:rsidR="00AF1189" w:rsidRDefault="00F24DFD" w:rsidP="00AF1189">
      <w:pPr>
        <w:pStyle w:val="2"/>
        <w:ind w:left="515"/>
      </w:pPr>
      <w:r>
        <w:rPr>
          <w:rFonts w:hint="eastAsia"/>
        </w:rPr>
        <w:t>3.</w:t>
      </w:r>
      <w:r>
        <w:rPr>
          <w:rFonts w:hint="eastAsia"/>
        </w:rPr>
        <w:t>其它目录</w:t>
      </w:r>
    </w:p>
    <w:tbl>
      <w:tblPr>
        <w:tblW w:w="9137" w:type="dxa"/>
        <w:tblInd w:w="94" w:type="dxa"/>
        <w:tblLook w:val="04A0"/>
      </w:tblPr>
      <w:tblGrid>
        <w:gridCol w:w="1073"/>
        <w:gridCol w:w="1073"/>
        <w:gridCol w:w="1389"/>
        <w:gridCol w:w="986"/>
        <w:gridCol w:w="1447"/>
        <w:gridCol w:w="1276"/>
        <w:gridCol w:w="1275"/>
        <w:gridCol w:w="618"/>
      </w:tblGrid>
      <w:tr w:rsidR="00F24DFD" w:rsidRPr="00FB527B" w:rsidTr="001E785C">
        <w:trPr>
          <w:trHeight w:val="1500"/>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DFD" w:rsidRPr="00FB527B" w:rsidRDefault="00F24DFD" w:rsidP="00F24DFD">
            <w:pPr>
              <w:widowControl/>
              <w:jc w:val="center"/>
              <w:rPr>
                <w:rFonts w:ascii="宋体" w:hAnsi="宋体" w:cs="宋体"/>
                <w:color w:val="000000"/>
                <w:kern w:val="0"/>
                <w:sz w:val="24"/>
                <w:szCs w:val="24"/>
              </w:rPr>
            </w:pPr>
            <w:r w:rsidRPr="00FB527B">
              <w:rPr>
                <w:rFonts w:ascii="宋体" w:hAnsi="宋体" w:cs="宋体" w:hint="eastAsia"/>
                <w:color w:val="000000"/>
                <w:kern w:val="0"/>
                <w:sz w:val="24"/>
                <w:szCs w:val="24"/>
              </w:rPr>
              <w:t>序号</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center"/>
              <w:rPr>
                <w:rFonts w:ascii="宋体" w:hAnsi="宋体" w:cs="宋体"/>
                <w:color w:val="000000"/>
                <w:kern w:val="0"/>
                <w:sz w:val="24"/>
                <w:szCs w:val="24"/>
              </w:rPr>
            </w:pPr>
            <w:r w:rsidRPr="00FB527B">
              <w:rPr>
                <w:rFonts w:ascii="宋体" w:hAnsi="宋体" w:cs="宋体" w:hint="eastAsia"/>
                <w:color w:val="000000"/>
                <w:kern w:val="0"/>
                <w:sz w:val="24"/>
                <w:szCs w:val="24"/>
              </w:rPr>
              <w:t>标识</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center"/>
              <w:rPr>
                <w:rFonts w:ascii="宋体" w:hAnsi="宋体" w:cs="宋体"/>
                <w:color w:val="000000"/>
                <w:kern w:val="0"/>
                <w:sz w:val="24"/>
                <w:szCs w:val="24"/>
              </w:rPr>
            </w:pPr>
            <w:r w:rsidRPr="00FB527B">
              <w:rPr>
                <w:rFonts w:ascii="宋体" w:hAnsi="宋体" w:cs="宋体" w:hint="eastAsia"/>
                <w:color w:val="000000"/>
                <w:kern w:val="0"/>
                <w:sz w:val="24"/>
                <w:szCs w:val="24"/>
              </w:rPr>
              <w:t>品种</w:t>
            </w: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F24DFD" w:rsidRPr="00FB527B" w:rsidRDefault="00F24DFD" w:rsidP="00F24DFD">
            <w:pPr>
              <w:widowControl/>
              <w:jc w:val="center"/>
              <w:rPr>
                <w:rFonts w:ascii="宋体" w:hAnsi="宋体" w:cs="宋体"/>
                <w:color w:val="000000"/>
                <w:kern w:val="0"/>
                <w:sz w:val="22"/>
                <w:szCs w:val="22"/>
              </w:rPr>
            </w:pPr>
            <w:r w:rsidRPr="00FB527B">
              <w:rPr>
                <w:rFonts w:ascii="宋体" w:hAnsi="宋体" w:cs="宋体" w:hint="eastAsia"/>
                <w:color w:val="000000"/>
                <w:kern w:val="0"/>
                <w:sz w:val="22"/>
                <w:szCs w:val="22"/>
              </w:rPr>
              <w:t>执行标准（企标/省标）</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24DFD" w:rsidRPr="00FB527B" w:rsidRDefault="00F24DFD" w:rsidP="00F24DFD">
            <w:pPr>
              <w:widowControl/>
              <w:jc w:val="center"/>
              <w:rPr>
                <w:rFonts w:ascii="宋体" w:hAnsi="宋体" w:cs="宋体"/>
                <w:b/>
                <w:bCs/>
                <w:color w:val="000000"/>
                <w:kern w:val="0"/>
                <w:sz w:val="22"/>
                <w:szCs w:val="22"/>
              </w:rPr>
            </w:pPr>
            <w:r w:rsidRPr="00FB527B">
              <w:rPr>
                <w:rFonts w:ascii="宋体" w:hAnsi="宋体" w:cs="宋体" w:hint="eastAsia"/>
                <w:b/>
                <w:bCs/>
                <w:color w:val="000000"/>
                <w:kern w:val="0"/>
                <w:sz w:val="22"/>
                <w:szCs w:val="22"/>
              </w:rPr>
              <w:t>每1克颗粒相当</w:t>
            </w:r>
            <w:r w:rsidRPr="00FB527B">
              <w:rPr>
                <w:rFonts w:ascii="宋体" w:hAnsi="宋体" w:cs="宋体" w:hint="eastAsia"/>
                <w:b/>
                <w:bCs/>
                <w:color w:val="000000"/>
                <w:kern w:val="0"/>
                <w:sz w:val="22"/>
                <w:szCs w:val="22"/>
              </w:rPr>
              <w:br/>
              <w:t>于饮片量(克)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24DFD" w:rsidRPr="00FB527B" w:rsidRDefault="00F24DFD" w:rsidP="00F24DFD">
            <w:pPr>
              <w:widowControl/>
              <w:jc w:val="center"/>
              <w:rPr>
                <w:rFonts w:ascii="宋体" w:hAnsi="宋体" w:cs="宋体"/>
                <w:b/>
                <w:bCs/>
                <w:kern w:val="0"/>
                <w:sz w:val="22"/>
                <w:szCs w:val="22"/>
              </w:rPr>
            </w:pPr>
            <w:r w:rsidRPr="00FB527B">
              <w:rPr>
                <w:rFonts w:ascii="宋体" w:hAnsi="宋体" w:cs="宋体" w:hint="eastAsia"/>
                <w:b/>
                <w:bCs/>
                <w:kern w:val="0"/>
                <w:sz w:val="22"/>
                <w:szCs w:val="22"/>
              </w:rPr>
              <w:t>折合饮片供货价</w:t>
            </w:r>
            <w:r w:rsidRPr="00FB527B">
              <w:rPr>
                <w:rFonts w:ascii="宋体" w:hAnsi="宋体" w:cs="宋体" w:hint="eastAsia"/>
                <w:b/>
                <w:bCs/>
                <w:kern w:val="0"/>
                <w:sz w:val="22"/>
                <w:szCs w:val="22"/>
              </w:rPr>
              <w:br/>
              <w:t>(元/克)</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24DFD" w:rsidRPr="00FB527B" w:rsidRDefault="00F24DFD" w:rsidP="00F24DFD">
            <w:pPr>
              <w:widowControl/>
              <w:jc w:val="center"/>
              <w:rPr>
                <w:rFonts w:ascii="宋体" w:hAnsi="宋体" w:cs="宋体"/>
                <w:b/>
                <w:bCs/>
                <w:color w:val="000000"/>
                <w:kern w:val="0"/>
                <w:sz w:val="22"/>
                <w:szCs w:val="22"/>
              </w:rPr>
            </w:pPr>
            <w:r w:rsidRPr="00FB527B">
              <w:rPr>
                <w:rFonts w:ascii="宋体" w:hAnsi="宋体" w:cs="宋体" w:hint="eastAsia"/>
                <w:b/>
                <w:bCs/>
                <w:color w:val="000000"/>
                <w:kern w:val="0"/>
                <w:sz w:val="22"/>
                <w:szCs w:val="22"/>
              </w:rPr>
              <w:t>供应情况（可/否）</w:t>
            </w:r>
          </w:p>
        </w:tc>
        <w:tc>
          <w:tcPr>
            <w:tcW w:w="618" w:type="dxa"/>
            <w:tcBorders>
              <w:top w:val="single" w:sz="4" w:space="0" w:color="auto"/>
              <w:left w:val="nil"/>
              <w:bottom w:val="single" w:sz="4" w:space="0" w:color="auto"/>
              <w:right w:val="single" w:sz="4" w:space="0" w:color="auto"/>
            </w:tcBorders>
          </w:tcPr>
          <w:p w:rsidR="00F24DFD" w:rsidRDefault="00F24DFD" w:rsidP="00F24DFD">
            <w:pPr>
              <w:widowControl/>
              <w:jc w:val="center"/>
              <w:rPr>
                <w:rFonts w:ascii="宋体" w:hAnsi="宋体" w:cs="宋体"/>
                <w:b/>
                <w:bCs/>
                <w:color w:val="000000"/>
                <w:kern w:val="0"/>
                <w:sz w:val="22"/>
                <w:szCs w:val="22"/>
              </w:rPr>
            </w:pPr>
          </w:p>
          <w:p w:rsidR="00F24DFD" w:rsidRPr="00FB527B" w:rsidRDefault="00F24DFD" w:rsidP="00F24DFD">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报价</w:t>
            </w:r>
          </w:p>
        </w:tc>
      </w:tr>
      <w:tr w:rsidR="00F24DFD" w:rsidRPr="00FB527B" w:rsidTr="001E785C">
        <w:trPr>
          <w:trHeight w:val="300"/>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F24DFD" w:rsidRPr="00FB527B" w:rsidRDefault="00F24DFD" w:rsidP="00F24DFD">
            <w:pPr>
              <w:widowControl/>
              <w:jc w:val="center"/>
              <w:rPr>
                <w:rFonts w:ascii="宋体" w:hAnsi="宋体" w:cs="宋体"/>
                <w:kern w:val="0"/>
                <w:sz w:val="24"/>
                <w:szCs w:val="24"/>
              </w:rPr>
            </w:pPr>
            <w:r w:rsidRPr="00FB527B">
              <w:rPr>
                <w:rFonts w:ascii="宋体" w:hAnsi="宋体" w:cs="宋体" w:hint="eastAsia"/>
                <w:kern w:val="0"/>
                <w:sz w:val="24"/>
                <w:szCs w:val="24"/>
              </w:rPr>
              <w:t>1</w:t>
            </w:r>
          </w:p>
        </w:tc>
        <w:tc>
          <w:tcPr>
            <w:tcW w:w="1073" w:type="dxa"/>
            <w:tcBorders>
              <w:top w:val="nil"/>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center"/>
              <w:rPr>
                <w:rFonts w:ascii="宋体" w:hAnsi="宋体" w:cs="宋体"/>
                <w:kern w:val="0"/>
                <w:sz w:val="24"/>
                <w:szCs w:val="24"/>
              </w:rPr>
            </w:pPr>
          </w:p>
        </w:tc>
        <w:tc>
          <w:tcPr>
            <w:tcW w:w="1389" w:type="dxa"/>
            <w:tcBorders>
              <w:top w:val="nil"/>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center"/>
              <w:rPr>
                <w:rFonts w:ascii="宋体" w:hAnsi="宋体" w:cs="宋体"/>
                <w:kern w:val="0"/>
                <w:sz w:val="24"/>
                <w:szCs w:val="24"/>
              </w:rPr>
            </w:pPr>
          </w:p>
        </w:tc>
        <w:tc>
          <w:tcPr>
            <w:tcW w:w="986" w:type="dxa"/>
            <w:tcBorders>
              <w:top w:val="nil"/>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left"/>
              <w:rPr>
                <w:rFonts w:ascii="宋体" w:hAnsi="宋体" w:cs="宋体"/>
                <w:kern w:val="0"/>
                <w:sz w:val="22"/>
                <w:szCs w:val="22"/>
              </w:rPr>
            </w:pPr>
            <w:r w:rsidRPr="00FB527B">
              <w:rPr>
                <w:rFonts w:ascii="宋体" w:hAnsi="宋体" w:cs="宋体" w:hint="eastAsia"/>
                <w:kern w:val="0"/>
                <w:sz w:val="22"/>
                <w:szCs w:val="22"/>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left"/>
              <w:rPr>
                <w:rFonts w:ascii="宋体" w:hAnsi="宋体" w:cs="宋体"/>
                <w:kern w:val="0"/>
                <w:sz w:val="22"/>
                <w:szCs w:val="22"/>
              </w:rPr>
            </w:pPr>
            <w:r w:rsidRPr="00FB527B">
              <w:rPr>
                <w:rFonts w:ascii="宋体" w:hAnsi="宋体" w:cs="宋体"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left"/>
              <w:rPr>
                <w:rFonts w:ascii="宋体" w:hAnsi="宋体" w:cs="宋体"/>
                <w:kern w:val="0"/>
                <w:sz w:val="22"/>
                <w:szCs w:val="22"/>
              </w:rPr>
            </w:pPr>
            <w:r w:rsidRPr="00FB527B">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left"/>
              <w:rPr>
                <w:rFonts w:ascii="宋体" w:hAnsi="宋体" w:cs="宋体"/>
                <w:kern w:val="0"/>
                <w:sz w:val="22"/>
                <w:szCs w:val="22"/>
              </w:rPr>
            </w:pPr>
            <w:r w:rsidRPr="00FB527B">
              <w:rPr>
                <w:rFonts w:ascii="宋体" w:hAnsi="宋体" w:cs="宋体" w:hint="eastAsia"/>
                <w:kern w:val="0"/>
                <w:sz w:val="22"/>
                <w:szCs w:val="22"/>
              </w:rPr>
              <w:t xml:space="preserve">　</w:t>
            </w:r>
          </w:p>
        </w:tc>
        <w:tc>
          <w:tcPr>
            <w:tcW w:w="618" w:type="dxa"/>
            <w:tcBorders>
              <w:top w:val="nil"/>
              <w:left w:val="nil"/>
              <w:bottom w:val="single" w:sz="4" w:space="0" w:color="auto"/>
              <w:right w:val="single" w:sz="4" w:space="0" w:color="auto"/>
            </w:tcBorders>
          </w:tcPr>
          <w:p w:rsidR="00F24DFD" w:rsidRPr="00FB527B" w:rsidRDefault="00F24DFD" w:rsidP="00F24DFD">
            <w:pPr>
              <w:widowControl/>
              <w:jc w:val="left"/>
              <w:rPr>
                <w:rFonts w:ascii="宋体" w:hAnsi="宋体" w:cs="宋体"/>
                <w:kern w:val="0"/>
                <w:sz w:val="22"/>
                <w:szCs w:val="22"/>
              </w:rPr>
            </w:pPr>
          </w:p>
        </w:tc>
      </w:tr>
      <w:tr w:rsidR="00F24DFD" w:rsidRPr="00FB527B" w:rsidTr="001E785C">
        <w:trPr>
          <w:trHeight w:val="300"/>
        </w:trPr>
        <w:tc>
          <w:tcPr>
            <w:tcW w:w="1073" w:type="dxa"/>
            <w:tcBorders>
              <w:top w:val="nil"/>
              <w:left w:val="single" w:sz="4" w:space="0" w:color="auto"/>
              <w:bottom w:val="single" w:sz="4" w:space="0" w:color="auto"/>
              <w:right w:val="single" w:sz="4" w:space="0" w:color="auto"/>
            </w:tcBorders>
            <w:shd w:val="clear" w:color="auto" w:fill="auto"/>
            <w:noWrap/>
            <w:vAlign w:val="center"/>
            <w:hideMark/>
          </w:tcPr>
          <w:p w:rsidR="00F24DFD" w:rsidRPr="00FB527B" w:rsidRDefault="00F24DFD" w:rsidP="00F24DFD">
            <w:pPr>
              <w:widowControl/>
              <w:jc w:val="center"/>
              <w:rPr>
                <w:rFonts w:ascii="宋体" w:hAnsi="宋体" w:cs="宋体"/>
                <w:kern w:val="0"/>
                <w:sz w:val="24"/>
                <w:szCs w:val="24"/>
              </w:rPr>
            </w:pPr>
            <w:r w:rsidRPr="00FB527B">
              <w:rPr>
                <w:rFonts w:ascii="宋体" w:hAnsi="宋体" w:cs="宋体" w:hint="eastAsia"/>
                <w:kern w:val="0"/>
                <w:sz w:val="24"/>
                <w:szCs w:val="24"/>
              </w:rPr>
              <w:t>2</w:t>
            </w:r>
          </w:p>
        </w:tc>
        <w:tc>
          <w:tcPr>
            <w:tcW w:w="1073" w:type="dxa"/>
            <w:tcBorders>
              <w:top w:val="nil"/>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center"/>
              <w:rPr>
                <w:rFonts w:ascii="宋体" w:hAnsi="宋体" w:cs="宋体"/>
                <w:kern w:val="0"/>
                <w:sz w:val="24"/>
                <w:szCs w:val="24"/>
              </w:rPr>
            </w:pPr>
          </w:p>
        </w:tc>
        <w:tc>
          <w:tcPr>
            <w:tcW w:w="1389" w:type="dxa"/>
            <w:tcBorders>
              <w:top w:val="nil"/>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center"/>
              <w:rPr>
                <w:rFonts w:ascii="宋体" w:hAnsi="宋体" w:cs="宋体"/>
                <w:kern w:val="0"/>
                <w:sz w:val="24"/>
                <w:szCs w:val="24"/>
              </w:rPr>
            </w:pPr>
          </w:p>
        </w:tc>
        <w:tc>
          <w:tcPr>
            <w:tcW w:w="986" w:type="dxa"/>
            <w:tcBorders>
              <w:top w:val="nil"/>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left"/>
              <w:rPr>
                <w:rFonts w:ascii="宋体" w:hAnsi="宋体" w:cs="宋体"/>
                <w:kern w:val="0"/>
                <w:sz w:val="22"/>
                <w:szCs w:val="22"/>
              </w:rPr>
            </w:pPr>
            <w:r w:rsidRPr="00FB527B">
              <w:rPr>
                <w:rFonts w:ascii="宋体" w:hAnsi="宋体" w:cs="宋体" w:hint="eastAsia"/>
                <w:kern w:val="0"/>
                <w:sz w:val="22"/>
                <w:szCs w:val="22"/>
              </w:rPr>
              <w:t xml:space="preserve">　</w:t>
            </w:r>
          </w:p>
        </w:tc>
        <w:tc>
          <w:tcPr>
            <w:tcW w:w="1447" w:type="dxa"/>
            <w:tcBorders>
              <w:top w:val="nil"/>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left"/>
              <w:rPr>
                <w:rFonts w:ascii="宋体" w:hAnsi="宋体" w:cs="宋体"/>
                <w:kern w:val="0"/>
                <w:sz w:val="22"/>
                <w:szCs w:val="22"/>
              </w:rPr>
            </w:pPr>
            <w:r w:rsidRPr="00FB527B">
              <w:rPr>
                <w:rFonts w:ascii="宋体" w:hAnsi="宋体" w:cs="宋体"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left"/>
              <w:rPr>
                <w:rFonts w:ascii="宋体" w:hAnsi="宋体" w:cs="宋体"/>
                <w:kern w:val="0"/>
                <w:sz w:val="22"/>
                <w:szCs w:val="22"/>
              </w:rPr>
            </w:pPr>
            <w:r w:rsidRPr="00FB527B">
              <w:rPr>
                <w:rFonts w:ascii="宋体" w:hAnsi="宋体" w:cs="宋体"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24DFD" w:rsidRPr="00FB527B" w:rsidRDefault="00F24DFD" w:rsidP="00F24DFD">
            <w:pPr>
              <w:widowControl/>
              <w:jc w:val="left"/>
              <w:rPr>
                <w:rFonts w:ascii="宋体" w:hAnsi="宋体" w:cs="宋体"/>
                <w:kern w:val="0"/>
                <w:sz w:val="22"/>
                <w:szCs w:val="22"/>
              </w:rPr>
            </w:pPr>
            <w:r w:rsidRPr="00FB527B">
              <w:rPr>
                <w:rFonts w:ascii="宋体" w:hAnsi="宋体" w:cs="宋体" w:hint="eastAsia"/>
                <w:kern w:val="0"/>
                <w:sz w:val="22"/>
                <w:szCs w:val="22"/>
              </w:rPr>
              <w:t xml:space="preserve">　</w:t>
            </w:r>
          </w:p>
        </w:tc>
        <w:tc>
          <w:tcPr>
            <w:tcW w:w="618" w:type="dxa"/>
            <w:tcBorders>
              <w:top w:val="nil"/>
              <w:left w:val="nil"/>
              <w:bottom w:val="single" w:sz="4" w:space="0" w:color="auto"/>
              <w:right w:val="single" w:sz="4" w:space="0" w:color="auto"/>
            </w:tcBorders>
          </w:tcPr>
          <w:p w:rsidR="00F24DFD" w:rsidRPr="00FB527B" w:rsidRDefault="00F24DFD" w:rsidP="00F24DFD">
            <w:pPr>
              <w:widowControl/>
              <w:jc w:val="left"/>
              <w:rPr>
                <w:rFonts w:ascii="宋体" w:hAnsi="宋体" w:cs="宋体"/>
                <w:kern w:val="0"/>
                <w:sz w:val="22"/>
                <w:szCs w:val="22"/>
              </w:rPr>
            </w:pPr>
          </w:p>
        </w:tc>
      </w:tr>
    </w:tbl>
    <w:p w:rsidR="00F24DFD" w:rsidRPr="00AF1189" w:rsidRDefault="00F24DFD" w:rsidP="00AF1189">
      <w:pPr>
        <w:pStyle w:val="2"/>
        <w:ind w:left="515"/>
      </w:pPr>
    </w:p>
    <w:p w:rsidR="00A92F98" w:rsidRDefault="00A92F98" w:rsidP="00A92F98">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                     法人或法人授权代表：</w:t>
      </w:r>
    </w:p>
    <w:p w:rsidR="00A92F98" w:rsidRDefault="00A92F98" w:rsidP="00A92F98">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（投标人公章）                        （签名）</w:t>
      </w:r>
    </w:p>
    <w:p w:rsidR="00A92F98" w:rsidRDefault="00A92F98" w:rsidP="00A92F98">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 xml:space="preserve">                                    </w:t>
      </w:r>
    </w:p>
    <w:p w:rsidR="00A92F98" w:rsidRDefault="00A92F98" w:rsidP="00A92F98">
      <w:pPr>
        <w:spacing w:line="594" w:lineRule="exact"/>
        <w:ind w:firstLineChars="200" w:firstLine="595"/>
        <w:jc w:val="right"/>
        <w:rPr>
          <w:rFonts w:ascii="方正仿宋_GBK" w:eastAsia="方正仿宋_GBK"/>
          <w:sz w:val="32"/>
          <w:szCs w:val="32"/>
        </w:rPr>
      </w:pPr>
      <w:r>
        <w:rPr>
          <w:rFonts w:ascii="方正仿宋_GBK" w:eastAsia="方正仿宋_GBK" w:hint="eastAsia"/>
          <w:sz w:val="32"/>
          <w:szCs w:val="32"/>
        </w:rPr>
        <w:lastRenderedPageBreak/>
        <w:t>年    月    日</w:t>
      </w:r>
    </w:p>
    <w:p w:rsidR="00A92F98" w:rsidRDefault="00A92F98" w:rsidP="00A92F98">
      <w:pPr>
        <w:spacing w:line="594" w:lineRule="exact"/>
        <w:ind w:firstLineChars="200" w:firstLine="595"/>
        <w:rPr>
          <w:rFonts w:ascii="方正仿宋_GBK" w:eastAsia="方正仿宋_GBK"/>
          <w:sz w:val="32"/>
          <w:szCs w:val="32"/>
        </w:rPr>
      </w:pPr>
      <w:r>
        <w:rPr>
          <w:rFonts w:ascii="方正仿宋_GBK" w:eastAsia="方正仿宋_GBK" w:hint="eastAsia"/>
          <w:sz w:val="32"/>
          <w:szCs w:val="32"/>
        </w:rPr>
        <w:t>说明：该报价含采购、运输、培训、验收、税金</w:t>
      </w:r>
      <w:r w:rsidR="00A5159E">
        <w:rPr>
          <w:rFonts w:ascii="方正仿宋_GBK" w:eastAsia="方正仿宋_GBK" w:hint="eastAsia"/>
          <w:sz w:val="32"/>
          <w:szCs w:val="32"/>
        </w:rPr>
        <w:t>等</w:t>
      </w:r>
      <w:r>
        <w:rPr>
          <w:rFonts w:ascii="方正仿宋_GBK" w:eastAsia="方正仿宋_GBK" w:hint="eastAsia"/>
          <w:sz w:val="32"/>
          <w:szCs w:val="32"/>
        </w:rPr>
        <w:t>所有费用，项目报价表在评审时当众宣读，务必填写清楚，准确无误。</w:t>
      </w:r>
    </w:p>
    <w:p w:rsidR="00A92F98" w:rsidRDefault="00A92F98" w:rsidP="00A92F98">
      <w:pPr>
        <w:spacing w:line="594" w:lineRule="exact"/>
        <w:ind w:firstLineChars="200" w:firstLine="595"/>
        <w:rPr>
          <w:rFonts w:ascii="方正仿宋_GBK" w:eastAsia="方正仿宋_GBK"/>
          <w:sz w:val="32"/>
          <w:szCs w:val="32"/>
        </w:rPr>
      </w:pPr>
    </w:p>
    <w:p w:rsidR="00A92F98" w:rsidRDefault="00A92F98" w:rsidP="00A92F98">
      <w:pPr>
        <w:spacing w:line="594" w:lineRule="exact"/>
        <w:ind w:firstLineChars="200" w:firstLine="595"/>
        <w:rPr>
          <w:rFonts w:ascii="方正仿宋_GBK" w:eastAsia="方正仿宋_GBK"/>
          <w:sz w:val="32"/>
          <w:szCs w:val="32"/>
        </w:rPr>
      </w:pPr>
    </w:p>
    <w:p w:rsidR="00A92F98" w:rsidRDefault="00A92F98" w:rsidP="00A92F98"/>
    <w:p w:rsidR="00E76464" w:rsidRPr="00A92F98" w:rsidRDefault="00E76464" w:rsidP="00A92F98">
      <w:pPr>
        <w:spacing w:line="594" w:lineRule="exact"/>
      </w:pPr>
    </w:p>
    <w:sectPr w:rsidR="00E76464" w:rsidRPr="00A92F98" w:rsidSect="000436F3">
      <w:footerReference w:type="first" r:id="rId20"/>
      <w:pgSz w:w="11907" w:h="16840"/>
      <w:pgMar w:top="1928" w:right="1446" w:bottom="1644" w:left="1446" w:header="964" w:footer="992" w:gutter="0"/>
      <w:pgNumType w:fmt="numberInDash"/>
      <w:cols w:space="720"/>
      <w:titlePg/>
      <w:docGrid w:type="linesAndChars" w:linePitch="390" w:charSpace="-45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4B7" w:rsidRDefault="009204B7">
      <w:r>
        <w:separator/>
      </w:r>
    </w:p>
  </w:endnote>
  <w:endnote w:type="continuationSeparator" w:id="0">
    <w:p w:rsidR="009204B7" w:rsidRDefault="009204B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微软雅黑">
    <w:altName w:val="汉仪旗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F24DFD">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1C0B4D">
    <w:pPr>
      <w:pStyle w:val="a4"/>
      <w:jc w:val="center"/>
    </w:pPr>
    <w:fldSimple w:instr=" PAGE   \* MERGEFORMAT ">
      <w:r w:rsidR="0075393D" w:rsidRPr="0075393D">
        <w:rPr>
          <w:noProof/>
          <w:lang w:val="zh-CN"/>
        </w:rPr>
        <w:t>-</w:t>
      </w:r>
      <w:r w:rsidR="0075393D">
        <w:rPr>
          <w:noProof/>
        </w:rPr>
        <w:t xml:space="preserve"> 16 -</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1C0B4D">
    <w:pPr>
      <w:pStyle w:val="a4"/>
      <w:jc w:val="center"/>
    </w:pPr>
    <w:fldSimple w:instr=" PAGE   \* MERGEFORMAT ">
      <w:r w:rsidR="0075393D" w:rsidRPr="0075393D">
        <w:rPr>
          <w:noProof/>
          <w:lang w:val="zh-CN"/>
        </w:rPr>
        <w:t>-</w:t>
      </w:r>
      <w:r w:rsidR="0075393D">
        <w:rPr>
          <w:noProof/>
        </w:rPr>
        <w:t xml:space="preserve"> 17 -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1C0B4D">
    <w:pPr>
      <w:pStyle w:val="a4"/>
      <w:jc w:val="center"/>
    </w:pPr>
    <w:fldSimple w:instr=" PAGE   \* MERGEFORMAT ">
      <w:r w:rsidR="0075393D" w:rsidRPr="0075393D">
        <w:rPr>
          <w:noProof/>
          <w:lang w:val="zh-CN"/>
        </w:rPr>
        <w:t>-</w:t>
      </w:r>
      <w:r w:rsidR="0075393D">
        <w:rPr>
          <w:noProof/>
        </w:rPr>
        <w:t xml:space="preserve"> 6 -</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F24DFD">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1C0B4D">
    <w:pPr>
      <w:pStyle w:val="a4"/>
      <w:jc w:val="center"/>
    </w:pPr>
    <w:fldSimple w:instr=" PAGE   \* MERGEFORMAT ">
      <w:r w:rsidR="0075393D" w:rsidRPr="0075393D">
        <w:rPr>
          <w:noProof/>
          <w:lang w:val="zh-CN"/>
        </w:rPr>
        <w:t>-</w:t>
      </w:r>
      <w:r w:rsidR="0075393D">
        <w:rPr>
          <w:noProof/>
        </w:rPr>
        <w:t xml:space="preserve"> 1 -</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1C0B4D">
    <w:pPr>
      <w:pStyle w:val="a4"/>
      <w:jc w:val="center"/>
    </w:pPr>
    <w:fldSimple w:instr=" PAGE   \* MERGEFORMAT ">
      <w:r w:rsidR="0075393D" w:rsidRPr="0075393D">
        <w:rPr>
          <w:noProof/>
          <w:lang w:val="zh-CN"/>
        </w:rPr>
        <w:t>-</w:t>
      </w:r>
      <w:r w:rsidR="0075393D">
        <w:rPr>
          <w:noProof/>
        </w:rPr>
        <w:t xml:space="preserve"> 9 -</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1C0B4D">
    <w:pPr>
      <w:pStyle w:val="a4"/>
      <w:jc w:val="center"/>
    </w:pPr>
    <w:fldSimple w:instr=" PAGE   \* MERGEFORMAT ">
      <w:r w:rsidR="0075393D" w:rsidRPr="0075393D">
        <w:rPr>
          <w:noProof/>
          <w:lang w:val="zh-CN"/>
        </w:rPr>
        <w:t>-</w:t>
      </w:r>
      <w:r w:rsidR="0075393D">
        <w:rPr>
          <w:noProof/>
        </w:rPr>
        <w:t xml:space="preserve"> 12 -</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1C0B4D">
    <w:pPr>
      <w:pStyle w:val="a4"/>
      <w:jc w:val="center"/>
    </w:pPr>
    <w:fldSimple w:instr=" PAGE   \* MERGEFORMAT ">
      <w:r w:rsidR="0075393D" w:rsidRPr="0075393D">
        <w:rPr>
          <w:noProof/>
          <w:lang w:val="zh-CN"/>
        </w:rPr>
        <w:t>-</w:t>
      </w:r>
      <w:r w:rsidR="0075393D">
        <w:rPr>
          <w:noProof/>
        </w:rPr>
        <w:t xml:space="preserve"> 13 -</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1C0B4D">
    <w:pPr>
      <w:pStyle w:val="a4"/>
      <w:jc w:val="center"/>
    </w:pPr>
    <w:fldSimple w:instr=" PAGE   \* MERGEFORMAT ">
      <w:r w:rsidR="0075393D" w:rsidRPr="0075393D">
        <w:rPr>
          <w:noProof/>
          <w:lang w:val="zh-CN"/>
        </w:rPr>
        <w:t>-</w:t>
      </w:r>
      <w:r w:rsidR="0075393D">
        <w:rPr>
          <w:noProof/>
        </w:rPr>
        <w:t xml:space="preserve"> 14 -</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1C0B4D">
    <w:pPr>
      <w:pStyle w:val="a4"/>
      <w:jc w:val="center"/>
    </w:pPr>
    <w:fldSimple w:instr=" PAGE   \* MERGEFORMAT ">
      <w:r w:rsidR="0075393D" w:rsidRPr="0075393D">
        <w:rPr>
          <w:noProof/>
          <w:lang w:val="zh-CN"/>
        </w:rPr>
        <w:t>-</w:t>
      </w:r>
      <w:r w:rsidR="0075393D">
        <w:rPr>
          <w:noProof/>
        </w:rPr>
        <w:t xml:space="preserve"> 15 -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4B7" w:rsidRDefault="009204B7">
      <w:r>
        <w:separator/>
      </w:r>
    </w:p>
  </w:footnote>
  <w:footnote w:type="continuationSeparator" w:id="0">
    <w:p w:rsidR="009204B7" w:rsidRDefault="00920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F24DF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F24DFD">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D" w:rsidRDefault="00F24DF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15A66C"/>
    <w:multiLevelType w:val="multilevel"/>
    <w:tmpl w:val="6F184C92"/>
    <w:lvl w:ilvl="0">
      <w:start w:val="1"/>
      <w:numFmt w:val="decimal"/>
      <w:lvlText w:val="（%1）"/>
      <w:lvlJc w:val="left"/>
      <w:pPr>
        <w:ind w:left="425" w:hanging="425"/>
      </w:pPr>
      <w:rPr>
        <w:rFonts w:ascii="宋体" w:eastAsia="宋体" w:hAnsi="宋体" w:cs="微软雅黑"/>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BB80A087"/>
    <w:multiLevelType w:val="multilevel"/>
    <w:tmpl w:val="BB80A087"/>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08751FEB"/>
    <w:multiLevelType w:val="hybridMultilevel"/>
    <w:tmpl w:val="FC90D1C6"/>
    <w:lvl w:ilvl="0" w:tplc="1688C8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675D6A"/>
    <w:multiLevelType w:val="hybridMultilevel"/>
    <w:tmpl w:val="3B2EAE00"/>
    <w:lvl w:ilvl="0" w:tplc="5C46526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4B2E20"/>
    <w:multiLevelType w:val="singleLevel"/>
    <w:tmpl w:val="206E9DAA"/>
    <w:lvl w:ilvl="0">
      <w:start w:val="1"/>
      <w:numFmt w:val="decimal"/>
      <w:suff w:val="nothing"/>
      <w:lvlText w:val="%1、"/>
      <w:lvlJc w:val="left"/>
      <w:rPr>
        <w:color w:val="000000"/>
      </w:rPr>
    </w:lvl>
  </w:abstractNum>
  <w:abstractNum w:abstractNumId="5">
    <w:nsid w:val="424C2CBB"/>
    <w:multiLevelType w:val="multilevel"/>
    <w:tmpl w:val="424C2CB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E312106"/>
    <w:multiLevelType w:val="singleLevel"/>
    <w:tmpl w:val="4E312106"/>
    <w:lvl w:ilvl="0">
      <w:start w:val="1"/>
      <w:numFmt w:val="decimal"/>
      <w:suff w:val="nothing"/>
      <w:lvlText w:val="%1、"/>
      <w:lvlJc w:val="left"/>
    </w:lvl>
  </w:abstractNum>
  <w:abstractNum w:abstractNumId="7">
    <w:nsid w:val="4F3C09EC"/>
    <w:multiLevelType w:val="hybridMultilevel"/>
    <w:tmpl w:val="0876FA7E"/>
    <w:lvl w:ilvl="0" w:tplc="4C04A76C">
      <w:start w:val="2"/>
      <w:numFmt w:val="japaneseCounting"/>
      <w:lvlText w:val="（%1）"/>
      <w:lvlJc w:val="left"/>
      <w:pPr>
        <w:ind w:left="1540" w:hanging="945"/>
      </w:pPr>
      <w:rPr>
        <w:rFonts w:hint="default"/>
        <w:lang w:val="en-US"/>
      </w:rPr>
    </w:lvl>
    <w:lvl w:ilvl="1" w:tplc="04090019" w:tentative="1">
      <w:start w:val="1"/>
      <w:numFmt w:val="lowerLetter"/>
      <w:lvlText w:val="%2)"/>
      <w:lvlJc w:val="left"/>
      <w:pPr>
        <w:ind w:left="1435" w:hanging="420"/>
      </w:pPr>
    </w:lvl>
    <w:lvl w:ilvl="2" w:tplc="0409001B" w:tentative="1">
      <w:start w:val="1"/>
      <w:numFmt w:val="lowerRoman"/>
      <w:lvlText w:val="%3."/>
      <w:lvlJc w:val="right"/>
      <w:pPr>
        <w:ind w:left="1855" w:hanging="420"/>
      </w:pPr>
    </w:lvl>
    <w:lvl w:ilvl="3" w:tplc="0409000F" w:tentative="1">
      <w:start w:val="1"/>
      <w:numFmt w:val="decimal"/>
      <w:lvlText w:val="%4."/>
      <w:lvlJc w:val="left"/>
      <w:pPr>
        <w:ind w:left="2275" w:hanging="420"/>
      </w:pPr>
    </w:lvl>
    <w:lvl w:ilvl="4" w:tplc="04090019" w:tentative="1">
      <w:start w:val="1"/>
      <w:numFmt w:val="lowerLetter"/>
      <w:lvlText w:val="%5)"/>
      <w:lvlJc w:val="left"/>
      <w:pPr>
        <w:ind w:left="2695" w:hanging="420"/>
      </w:pPr>
    </w:lvl>
    <w:lvl w:ilvl="5" w:tplc="0409001B" w:tentative="1">
      <w:start w:val="1"/>
      <w:numFmt w:val="lowerRoman"/>
      <w:lvlText w:val="%6."/>
      <w:lvlJc w:val="right"/>
      <w:pPr>
        <w:ind w:left="3115" w:hanging="420"/>
      </w:pPr>
    </w:lvl>
    <w:lvl w:ilvl="6" w:tplc="0409000F" w:tentative="1">
      <w:start w:val="1"/>
      <w:numFmt w:val="decimal"/>
      <w:lvlText w:val="%7."/>
      <w:lvlJc w:val="left"/>
      <w:pPr>
        <w:ind w:left="3535" w:hanging="420"/>
      </w:pPr>
    </w:lvl>
    <w:lvl w:ilvl="7" w:tplc="04090019" w:tentative="1">
      <w:start w:val="1"/>
      <w:numFmt w:val="lowerLetter"/>
      <w:lvlText w:val="%8)"/>
      <w:lvlJc w:val="left"/>
      <w:pPr>
        <w:ind w:left="3955" w:hanging="420"/>
      </w:pPr>
    </w:lvl>
    <w:lvl w:ilvl="8" w:tplc="0409001B" w:tentative="1">
      <w:start w:val="1"/>
      <w:numFmt w:val="lowerRoman"/>
      <w:lvlText w:val="%9."/>
      <w:lvlJc w:val="right"/>
      <w:pPr>
        <w:ind w:left="4375" w:hanging="420"/>
      </w:pPr>
    </w:lvl>
  </w:abstractNum>
  <w:abstractNum w:abstractNumId="8">
    <w:nsid w:val="5207100B"/>
    <w:multiLevelType w:val="hybridMultilevel"/>
    <w:tmpl w:val="4B88F73C"/>
    <w:lvl w:ilvl="0" w:tplc="3822DA9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1D7377"/>
    <w:multiLevelType w:val="multilevel"/>
    <w:tmpl w:val="591D737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D413E4F"/>
    <w:multiLevelType w:val="hybridMultilevel"/>
    <w:tmpl w:val="47620F00"/>
    <w:lvl w:ilvl="0" w:tplc="97E23CDC">
      <w:start w:val="2"/>
      <w:numFmt w:val="decimal"/>
      <w:lvlText w:val="%1、"/>
      <w:lvlJc w:val="left"/>
      <w:pPr>
        <w:ind w:left="1900" w:hanging="360"/>
      </w:pPr>
      <w:rPr>
        <w:rFonts w:hint="default"/>
      </w:rPr>
    </w:lvl>
    <w:lvl w:ilvl="1" w:tplc="04090019" w:tentative="1">
      <w:start w:val="1"/>
      <w:numFmt w:val="lowerLetter"/>
      <w:lvlText w:val="%2)"/>
      <w:lvlJc w:val="left"/>
      <w:pPr>
        <w:ind w:left="2380" w:hanging="420"/>
      </w:pPr>
    </w:lvl>
    <w:lvl w:ilvl="2" w:tplc="0409001B" w:tentative="1">
      <w:start w:val="1"/>
      <w:numFmt w:val="lowerRoman"/>
      <w:lvlText w:val="%3."/>
      <w:lvlJc w:val="right"/>
      <w:pPr>
        <w:ind w:left="2800" w:hanging="420"/>
      </w:pPr>
    </w:lvl>
    <w:lvl w:ilvl="3" w:tplc="0409000F" w:tentative="1">
      <w:start w:val="1"/>
      <w:numFmt w:val="decimal"/>
      <w:lvlText w:val="%4."/>
      <w:lvlJc w:val="left"/>
      <w:pPr>
        <w:ind w:left="3220" w:hanging="420"/>
      </w:pPr>
    </w:lvl>
    <w:lvl w:ilvl="4" w:tplc="04090019" w:tentative="1">
      <w:start w:val="1"/>
      <w:numFmt w:val="lowerLetter"/>
      <w:lvlText w:val="%5)"/>
      <w:lvlJc w:val="left"/>
      <w:pPr>
        <w:ind w:left="3640" w:hanging="420"/>
      </w:pPr>
    </w:lvl>
    <w:lvl w:ilvl="5" w:tplc="0409001B" w:tentative="1">
      <w:start w:val="1"/>
      <w:numFmt w:val="lowerRoman"/>
      <w:lvlText w:val="%6."/>
      <w:lvlJc w:val="right"/>
      <w:pPr>
        <w:ind w:left="4060" w:hanging="420"/>
      </w:pPr>
    </w:lvl>
    <w:lvl w:ilvl="6" w:tplc="0409000F" w:tentative="1">
      <w:start w:val="1"/>
      <w:numFmt w:val="decimal"/>
      <w:lvlText w:val="%7."/>
      <w:lvlJc w:val="left"/>
      <w:pPr>
        <w:ind w:left="4480" w:hanging="420"/>
      </w:pPr>
    </w:lvl>
    <w:lvl w:ilvl="7" w:tplc="04090019" w:tentative="1">
      <w:start w:val="1"/>
      <w:numFmt w:val="lowerLetter"/>
      <w:lvlText w:val="%8)"/>
      <w:lvlJc w:val="left"/>
      <w:pPr>
        <w:ind w:left="4900" w:hanging="420"/>
      </w:pPr>
    </w:lvl>
    <w:lvl w:ilvl="8" w:tplc="0409001B" w:tentative="1">
      <w:start w:val="1"/>
      <w:numFmt w:val="lowerRoman"/>
      <w:lvlText w:val="%9."/>
      <w:lvlJc w:val="right"/>
      <w:pPr>
        <w:ind w:left="5320" w:hanging="420"/>
      </w:pPr>
    </w:lvl>
  </w:abstractNum>
  <w:abstractNum w:abstractNumId="11">
    <w:nsid w:val="65677DB6"/>
    <w:multiLevelType w:val="hybridMultilevel"/>
    <w:tmpl w:val="98707250"/>
    <w:lvl w:ilvl="0" w:tplc="E88283D2">
      <w:start w:val="8"/>
      <w:numFmt w:val="decimal"/>
      <w:lvlText w:val="%1、"/>
      <w:lvlJc w:val="left"/>
      <w:pPr>
        <w:ind w:left="1557" w:hanging="360"/>
      </w:pPr>
      <w:rPr>
        <w:rFonts w:ascii="Times New Roman" w:hAnsi="Times New Roman" w:hint="default"/>
      </w:rPr>
    </w:lvl>
    <w:lvl w:ilvl="1" w:tplc="04090019" w:tentative="1">
      <w:start w:val="1"/>
      <w:numFmt w:val="lowerLetter"/>
      <w:lvlText w:val="%2)"/>
      <w:lvlJc w:val="left"/>
      <w:pPr>
        <w:ind w:left="2037" w:hanging="420"/>
      </w:pPr>
    </w:lvl>
    <w:lvl w:ilvl="2" w:tplc="0409001B" w:tentative="1">
      <w:start w:val="1"/>
      <w:numFmt w:val="lowerRoman"/>
      <w:lvlText w:val="%3."/>
      <w:lvlJc w:val="right"/>
      <w:pPr>
        <w:ind w:left="2457" w:hanging="420"/>
      </w:pPr>
    </w:lvl>
    <w:lvl w:ilvl="3" w:tplc="0409000F" w:tentative="1">
      <w:start w:val="1"/>
      <w:numFmt w:val="decimal"/>
      <w:lvlText w:val="%4."/>
      <w:lvlJc w:val="left"/>
      <w:pPr>
        <w:ind w:left="2877" w:hanging="420"/>
      </w:pPr>
    </w:lvl>
    <w:lvl w:ilvl="4" w:tplc="04090019" w:tentative="1">
      <w:start w:val="1"/>
      <w:numFmt w:val="lowerLetter"/>
      <w:lvlText w:val="%5)"/>
      <w:lvlJc w:val="left"/>
      <w:pPr>
        <w:ind w:left="3297" w:hanging="420"/>
      </w:pPr>
    </w:lvl>
    <w:lvl w:ilvl="5" w:tplc="0409001B" w:tentative="1">
      <w:start w:val="1"/>
      <w:numFmt w:val="lowerRoman"/>
      <w:lvlText w:val="%6."/>
      <w:lvlJc w:val="right"/>
      <w:pPr>
        <w:ind w:left="3717" w:hanging="420"/>
      </w:pPr>
    </w:lvl>
    <w:lvl w:ilvl="6" w:tplc="0409000F" w:tentative="1">
      <w:start w:val="1"/>
      <w:numFmt w:val="decimal"/>
      <w:lvlText w:val="%7."/>
      <w:lvlJc w:val="left"/>
      <w:pPr>
        <w:ind w:left="4137" w:hanging="420"/>
      </w:pPr>
    </w:lvl>
    <w:lvl w:ilvl="7" w:tplc="04090019" w:tentative="1">
      <w:start w:val="1"/>
      <w:numFmt w:val="lowerLetter"/>
      <w:lvlText w:val="%8)"/>
      <w:lvlJc w:val="left"/>
      <w:pPr>
        <w:ind w:left="4557" w:hanging="420"/>
      </w:pPr>
    </w:lvl>
    <w:lvl w:ilvl="8" w:tplc="0409001B" w:tentative="1">
      <w:start w:val="1"/>
      <w:numFmt w:val="lowerRoman"/>
      <w:lvlText w:val="%9."/>
      <w:lvlJc w:val="right"/>
      <w:pPr>
        <w:ind w:left="4977" w:hanging="420"/>
      </w:pPr>
    </w:lvl>
  </w:abstractNum>
  <w:abstractNum w:abstractNumId="12">
    <w:nsid w:val="705966C1"/>
    <w:multiLevelType w:val="multilevel"/>
    <w:tmpl w:val="705966C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6B67426"/>
    <w:multiLevelType w:val="multilevel"/>
    <w:tmpl w:val="76B67426"/>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3"/>
  </w:num>
  <w:num w:numId="5">
    <w:abstractNumId w:val="8"/>
  </w:num>
  <w:num w:numId="6">
    <w:abstractNumId w:val="10"/>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29"/>
  <w:drawingGridVerticalSpacing w:val="195"/>
  <w:displayHorizontalDrawingGridEvery w:val="2"/>
  <w:displayVerticalDrawingGridEvery w:val="2"/>
  <w:noPunctuationKerning/>
  <w:characterSpacingControl w:val="compressPunctuation"/>
  <w:hdrShapeDefaults>
    <o:shapedefaults v:ext="edit" spidmax="2887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0DC7"/>
    <w:rsid w:val="000006F8"/>
    <w:rsid w:val="00002D1D"/>
    <w:rsid w:val="000040C6"/>
    <w:rsid w:val="00013834"/>
    <w:rsid w:val="00016FFF"/>
    <w:rsid w:val="00020FF3"/>
    <w:rsid w:val="0002510E"/>
    <w:rsid w:val="0002714C"/>
    <w:rsid w:val="0003348A"/>
    <w:rsid w:val="000347FF"/>
    <w:rsid w:val="00035ADE"/>
    <w:rsid w:val="000374B2"/>
    <w:rsid w:val="00042885"/>
    <w:rsid w:val="000436F3"/>
    <w:rsid w:val="000578EE"/>
    <w:rsid w:val="00060581"/>
    <w:rsid w:val="00065A3C"/>
    <w:rsid w:val="0006697B"/>
    <w:rsid w:val="00084E8F"/>
    <w:rsid w:val="00090FCB"/>
    <w:rsid w:val="000916D4"/>
    <w:rsid w:val="000943F9"/>
    <w:rsid w:val="000947A9"/>
    <w:rsid w:val="00096D05"/>
    <w:rsid w:val="000A1DCE"/>
    <w:rsid w:val="000A7156"/>
    <w:rsid w:val="000B16FE"/>
    <w:rsid w:val="000B4DA6"/>
    <w:rsid w:val="000B6F7D"/>
    <w:rsid w:val="000C1B60"/>
    <w:rsid w:val="000C34A5"/>
    <w:rsid w:val="000D0431"/>
    <w:rsid w:val="000D34A0"/>
    <w:rsid w:val="000E39BD"/>
    <w:rsid w:val="000F0F98"/>
    <w:rsid w:val="000F2C1C"/>
    <w:rsid w:val="000F3167"/>
    <w:rsid w:val="000F3B5E"/>
    <w:rsid w:val="0010444F"/>
    <w:rsid w:val="00105F37"/>
    <w:rsid w:val="001143FA"/>
    <w:rsid w:val="00116735"/>
    <w:rsid w:val="00117B78"/>
    <w:rsid w:val="001402CA"/>
    <w:rsid w:val="00141B63"/>
    <w:rsid w:val="00141E70"/>
    <w:rsid w:val="00142E6F"/>
    <w:rsid w:val="0015073A"/>
    <w:rsid w:val="0015106E"/>
    <w:rsid w:val="00154715"/>
    <w:rsid w:val="00154959"/>
    <w:rsid w:val="001611C5"/>
    <w:rsid w:val="0016415F"/>
    <w:rsid w:val="00164D0A"/>
    <w:rsid w:val="00164F1A"/>
    <w:rsid w:val="00167F28"/>
    <w:rsid w:val="00175C13"/>
    <w:rsid w:val="00183C4F"/>
    <w:rsid w:val="001843E4"/>
    <w:rsid w:val="00190030"/>
    <w:rsid w:val="001923C8"/>
    <w:rsid w:val="001A07FA"/>
    <w:rsid w:val="001A5CE6"/>
    <w:rsid w:val="001A61EA"/>
    <w:rsid w:val="001B4040"/>
    <w:rsid w:val="001B4065"/>
    <w:rsid w:val="001B5E0E"/>
    <w:rsid w:val="001C0995"/>
    <w:rsid w:val="001C0B4D"/>
    <w:rsid w:val="001C3F70"/>
    <w:rsid w:val="001C4E5B"/>
    <w:rsid w:val="001D18EE"/>
    <w:rsid w:val="001D2F16"/>
    <w:rsid w:val="001E2956"/>
    <w:rsid w:val="001E6040"/>
    <w:rsid w:val="001E714C"/>
    <w:rsid w:val="001E785C"/>
    <w:rsid w:val="001F3441"/>
    <w:rsid w:val="001F4433"/>
    <w:rsid w:val="001F65D6"/>
    <w:rsid w:val="002040B7"/>
    <w:rsid w:val="00207331"/>
    <w:rsid w:val="00210BEA"/>
    <w:rsid w:val="00213852"/>
    <w:rsid w:val="00221842"/>
    <w:rsid w:val="0023071F"/>
    <w:rsid w:val="002428FA"/>
    <w:rsid w:val="002452CB"/>
    <w:rsid w:val="00247F2E"/>
    <w:rsid w:val="00247FB6"/>
    <w:rsid w:val="00251B3D"/>
    <w:rsid w:val="00257CB1"/>
    <w:rsid w:val="00261841"/>
    <w:rsid w:val="00263EBB"/>
    <w:rsid w:val="002658A9"/>
    <w:rsid w:val="0027203F"/>
    <w:rsid w:val="00274C94"/>
    <w:rsid w:val="00276771"/>
    <w:rsid w:val="00290846"/>
    <w:rsid w:val="00292AB0"/>
    <w:rsid w:val="00295958"/>
    <w:rsid w:val="002A4637"/>
    <w:rsid w:val="002A5396"/>
    <w:rsid w:val="002B0DC7"/>
    <w:rsid w:val="002B0FDE"/>
    <w:rsid w:val="002B5427"/>
    <w:rsid w:val="002B6C56"/>
    <w:rsid w:val="002C001C"/>
    <w:rsid w:val="002C7EB4"/>
    <w:rsid w:val="002E323D"/>
    <w:rsid w:val="002E7069"/>
    <w:rsid w:val="002F136F"/>
    <w:rsid w:val="002F30B8"/>
    <w:rsid w:val="002F609A"/>
    <w:rsid w:val="0030249F"/>
    <w:rsid w:val="00312AA0"/>
    <w:rsid w:val="00321075"/>
    <w:rsid w:val="003215FF"/>
    <w:rsid w:val="00322764"/>
    <w:rsid w:val="003232E0"/>
    <w:rsid w:val="003264B4"/>
    <w:rsid w:val="003370FA"/>
    <w:rsid w:val="00337419"/>
    <w:rsid w:val="00344BCE"/>
    <w:rsid w:val="00350406"/>
    <w:rsid w:val="00351222"/>
    <w:rsid w:val="00352354"/>
    <w:rsid w:val="00355A2F"/>
    <w:rsid w:val="00361CA0"/>
    <w:rsid w:val="003646C4"/>
    <w:rsid w:val="00364E91"/>
    <w:rsid w:val="00367340"/>
    <w:rsid w:val="00367DD8"/>
    <w:rsid w:val="00372288"/>
    <w:rsid w:val="003753F6"/>
    <w:rsid w:val="00380442"/>
    <w:rsid w:val="003824AA"/>
    <w:rsid w:val="003844ED"/>
    <w:rsid w:val="0038509D"/>
    <w:rsid w:val="00385802"/>
    <w:rsid w:val="003872CE"/>
    <w:rsid w:val="00387961"/>
    <w:rsid w:val="00391B36"/>
    <w:rsid w:val="00391DA9"/>
    <w:rsid w:val="00392891"/>
    <w:rsid w:val="00392F37"/>
    <w:rsid w:val="003A0727"/>
    <w:rsid w:val="003A2036"/>
    <w:rsid w:val="003A4982"/>
    <w:rsid w:val="003B0AD1"/>
    <w:rsid w:val="003B0D47"/>
    <w:rsid w:val="003B3C7B"/>
    <w:rsid w:val="003B3CE7"/>
    <w:rsid w:val="003C49CE"/>
    <w:rsid w:val="003C6275"/>
    <w:rsid w:val="003D2637"/>
    <w:rsid w:val="003D4C60"/>
    <w:rsid w:val="003E1F91"/>
    <w:rsid w:val="003F072E"/>
    <w:rsid w:val="003F3380"/>
    <w:rsid w:val="003F5FD9"/>
    <w:rsid w:val="00403615"/>
    <w:rsid w:val="0040619F"/>
    <w:rsid w:val="00407B46"/>
    <w:rsid w:val="00412055"/>
    <w:rsid w:val="00413A20"/>
    <w:rsid w:val="00423CAA"/>
    <w:rsid w:val="004302AE"/>
    <w:rsid w:val="00435F10"/>
    <w:rsid w:val="00440EED"/>
    <w:rsid w:val="004418A0"/>
    <w:rsid w:val="00463D01"/>
    <w:rsid w:val="0046654E"/>
    <w:rsid w:val="00467AE8"/>
    <w:rsid w:val="00467E03"/>
    <w:rsid w:val="00476067"/>
    <w:rsid w:val="0048470B"/>
    <w:rsid w:val="00495134"/>
    <w:rsid w:val="00496E41"/>
    <w:rsid w:val="004B0ED8"/>
    <w:rsid w:val="004B28F4"/>
    <w:rsid w:val="004B372D"/>
    <w:rsid w:val="004B6439"/>
    <w:rsid w:val="004C4C26"/>
    <w:rsid w:val="004C5F51"/>
    <w:rsid w:val="004E06F7"/>
    <w:rsid w:val="004F342D"/>
    <w:rsid w:val="004F6110"/>
    <w:rsid w:val="00500C9C"/>
    <w:rsid w:val="00501FAA"/>
    <w:rsid w:val="005049DE"/>
    <w:rsid w:val="00513E54"/>
    <w:rsid w:val="00517EC4"/>
    <w:rsid w:val="00521CB5"/>
    <w:rsid w:val="00523EDE"/>
    <w:rsid w:val="00531307"/>
    <w:rsid w:val="00533EA5"/>
    <w:rsid w:val="00542B86"/>
    <w:rsid w:val="005513BB"/>
    <w:rsid w:val="00552628"/>
    <w:rsid w:val="00552999"/>
    <w:rsid w:val="005556BB"/>
    <w:rsid w:val="005563FB"/>
    <w:rsid w:val="00563FD1"/>
    <w:rsid w:val="00566366"/>
    <w:rsid w:val="00570D17"/>
    <w:rsid w:val="00573AF5"/>
    <w:rsid w:val="00573CA0"/>
    <w:rsid w:val="005749B9"/>
    <w:rsid w:val="00575367"/>
    <w:rsid w:val="00575A10"/>
    <w:rsid w:val="00590CF7"/>
    <w:rsid w:val="00594EEB"/>
    <w:rsid w:val="0059542F"/>
    <w:rsid w:val="005A1249"/>
    <w:rsid w:val="005A1488"/>
    <w:rsid w:val="005A298A"/>
    <w:rsid w:val="005A5255"/>
    <w:rsid w:val="005B207F"/>
    <w:rsid w:val="005B4FA9"/>
    <w:rsid w:val="005B6563"/>
    <w:rsid w:val="005B6833"/>
    <w:rsid w:val="005B7B08"/>
    <w:rsid w:val="005C675F"/>
    <w:rsid w:val="005C7F51"/>
    <w:rsid w:val="005D5847"/>
    <w:rsid w:val="005E1970"/>
    <w:rsid w:val="005E27F2"/>
    <w:rsid w:val="005E3DB5"/>
    <w:rsid w:val="005E602A"/>
    <w:rsid w:val="005E6D44"/>
    <w:rsid w:val="005E7ED7"/>
    <w:rsid w:val="005F39AE"/>
    <w:rsid w:val="00602E60"/>
    <w:rsid w:val="006117C1"/>
    <w:rsid w:val="00612296"/>
    <w:rsid w:val="00613A4E"/>
    <w:rsid w:val="00614B4D"/>
    <w:rsid w:val="0061569E"/>
    <w:rsid w:val="006179F2"/>
    <w:rsid w:val="0062580A"/>
    <w:rsid w:val="00633F69"/>
    <w:rsid w:val="00634394"/>
    <w:rsid w:val="00634F57"/>
    <w:rsid w:val="0063556C"/>
    <w:rsid w:val="00636AB7"/>
    <w:rsid w:val="00644CE9"/>
    <w:rsid w:val="006472E0"/>
    <w:rsid w:val="00647B04"/>
    <w:rsid w:val="00647FCF"/>
    <w:rsid w:val="006519FA"/>
    <w:rsid w:val="00652E9B"/>
    <w:rsid w:val="00653308"/>
    <w:rsid w:val="006551A5"/>
    <w:rsid w:val="00656255"/>
    <w:rsid w:val="006604B5"/>
    <w:rsid w:val="006612AA"/>
    <w:rsid w:val="00661B8E"/>
    <w:rsid w:val="00664A31"/>
    <w:rsid w:val="00670C16"/>
    <w:rsid w:val="00671063"/>
    <w:rsid w:val="00680A22"/>
    <w:rsid w:val="00683C04"/>
    <w:rsid w:val="006844E2"/>
    <w:rsid w:val="006939E3"/>
    <w:rsid w:val="0069626C"/>
    <w:rsid w:val="00697010"/>
    <w:rsid w:val="006A0173"/>
    <w:rsid w:val="006A273E"/>
    <w:rsid w:val="006A4034"/>
    <w:rsid w:val="006A7401"/>
    <w:rsid w:val="006B0966"/>
    <w:rsid w:val="006B436D"/>
    <w:rsid w:val="006C12AD"/>
    <w:rsid w:val="006C2759"/>
    <w:rsid w:val="006C2D3F"/>
    <w:rsid w:val="006C3FC3"/>
    <w:rsid w:val="006C4F02"/>
    <w:rsid w:val="006D0375"/>
    <w:rsid w:val="006D328F"/>
    <w:rsid w:val="006D7133"/>
    <w:rsid w:val="006E4575"/>
    <w:rsid w:val="006E5DF9"/>
    <w:rsid w:val="006F18D5"/>
    <w:rsid w:val="006F459B"/>
    <w:rsid w:val="006F5CC4"/>
    <w:rsid w:val="00707F33"/>
    <w:rsid w:val="0071109B"/>
    <w:rsid w:val="00711FE0"/>
    <w:rsid w:val="0072135D"/>
    <w:rsid w:val="00721686"/>
    <w:rsid w:val="00722929"/>
    <w:rsid w:val="00723177"/>
    <w:rsid w:val="00723F72"/>
    <w:rsid w:val="007243AE"/>
    <w:rsid w:val="00725FCD"/>
    <w:rsid w:val="007321B0"/>
    <w:rsid w:val="007422CB"/>
    <w:rsid w:val="007433A7"/>
    <w:rsid w:val="00751305"/>
    <w:rsid w:val="0075393D"/>
    <w:rsid w:val="00756CE9"/>
    <w:rsid w:val="00760932"/>
    <w:rsid w:val="00763EBB"/>
    <w:rsid w:val="007648CC"/>
    <w:rsid w:val="00767434"/>
    <w:rsid w:val="00767A45"/>
    <w:rsid w:val="00770B28"/>
    <w:rsid w:val="00774798"/>
    <w:rsid w:val="0077744A"/>
    <w:rsid w:val="00782B5D"/>
    <w:rsid w:val="00783E5B"/>
    <w:rsid w:val="00785C08"/>
    <w:rsid w:val="0079576D"/>
    <w:rsid w:val="007A065F"/>
    <w:rsid w:val="007A1F67"/>
    <w:rsid w:val="007A43B8"/>
    <w:rsid w:val="007A46C3"/>
    <w:rsid w:val="007B1ABB"/>
    <w:rsid w:val="007C0309"/>
    <w:rsid w:val="007D0DFD"/>
    <w:rsid w:val="007D1D1C"/>
    <w:rsid w:val="007D2733"/>
    <w:rsid w:val="007D40C9"/>
    <w:rsid w:val="007E14AE"/>
    <w:rsid w:val="007E2838"/>
    <w:rsid w:val="007E2C18"/>
    <w:rsid w:val="007E4B51"/>
    <w:rsid w:val="007E5ED5"/>
    <w:rsid w:val="007E773A"/>
    <w:rsid w:val="007F175C"/>
    <w:rsid w:val="007F3335"/>
    <w:rsid w:val="00801D35"/>
    <w:rsid w:val="0080230D"/>
    <w:rsid w:val="008052D6"/>
    <w:rsid w:val="00807946"/>
    <w:rsid w:val="0081510C"/>
    <w:rsid w:val="008176E0"/>
    <w:rsid w:val="00817901"/>
    <w:rsid w:val="008202E5"/>
    <w:rsid w:val="00823B8C"/>
    <w:rsid w:val="008278A4"/>
    <w:rsid w:val="008333DF"/>
    <w:rsid w:val="00833E66"/>
    <w:rsid w:val="00834B9E"/>
    <w:rsid w:val="00834FE0"/>
    <w:rsid w:val="008359EE"/>
    <w:rsid w:val="00841F12"/>
    <w:rsid w:val="00842271"/>
    <w:rsid w:val="00843774"/>
    <w:rsid w:val="008440AC"/>
    <w:rsid w:val="0084453A"/>
    <w:rsid w:val="0084630F"/>
    <w:rsid w:val="0085161F"/>
    <w:rsid w:val="0085763A"/>
    <w:rsid w:val="00860453"/>
    <w:rsid w:val="00862174"/>
    <w:rsid w:val="008655E2"/>
    <w:rsid w:val="0087377F"/>
    <w:rsid w:val="00883F0E"/>
    <w:rsid w:val="0088720A"/>
    <w:rsid w:val="008A2A4F"/>
    <w:rsid w:val="008A2CF0"/>
    <w:rsid w:val="008A67BA"/>
    <w:rsid w:val="008A7971"/>
    <w:rsid w:val="008B2D4C"/>
    <w:rsid w:val="008B6F2A"/>
    <w:rsid w:val="008D011D"/>
    <w:rsid w:val="008D7621"/>
    <w:rsid w:val="009004CC"/>
    <w:rsid w:val="009025A7"/>
    <w:rsid w:val="00903888"/>
    <w:rsid w:val="00905D28"/>
    <w:rsid w:val="00905FA6"/>
    <w:rsid w:val="00910A21"/>
    <w:rsid w:val="00912D7C"/>
    <w:rsid w:val="00916E90"/>
    <w:rsid w:val="009204B7"/>
    <w:rsid w:val="00924153"/>
    <w:rsid w:val="0093003A"/>
    <w:rsid w:val="0093220D"/>
    <w:rsid w:val="0093603F"/>
    <w:rsid w:val="009361DE"/>
    <w:rsid w:val="009375B0"/>
    <w:rsid w:val="00940FCB"/>
    <w:rsid w:val="009411D5"/>
    <w:rsid w:val="0094305C"/>
    <w:rsid w:val="00947F8F"/>
    <w:rsid w:val="00950FA3"/>
    <w:rsid w:val="00954E40"/>
    <w:rsid w:val="00960FD6"/>
    <w:rsid w:val="00961C3C"/>
    <w:rsid w:val="00977875"/>
    <w:rsid w:val="0098223D"/>
    <w:rsid w:val="009840E8"/>
    <w:rsid w:val="00993132"/>
    <w:rsid w:val="00997FB6"/>
    <w:rsid w:val="009A4F65"/>
    <w:rsid w:val="009B4B8A"/>
    <w:rsid w:val="009B5BFF"/>
    <w:rsid w:val="009B7276"/>
    <w:rsid w:val="009C0030"/>
    <w:rsid w:val="009C17B6"/>
    <w:rsid w:val="009C66A9"/>
    <w:rsid w:val="009D0522"/>
    <w:rsid w:val="009D121C"/>
    <w:rsid w:val="009D154A"/>
    <w:rsid w:val="009D7D94"/>
    <w:rsid w:val="009E473D"/>
    <w:rsid w:val="009E4B0A"/>
    <w:rsid w:val="009E5B23"/>
    <w:rsid w:val="009F1453"/>
    <w:rsid w:val="009F3CF3"/>
    <w:rsid w:val="009F6836"/>
    <w:rsid w:val="00A0526D"/>
    <w:rsid w:val="00A056E3"/>
    <w:rsid w:val="00A05954"/>
    <w:rsid w:val="00A069E4"/>
    <w:rsid w:val="00A06FA5"/>
    <w:rsid w:val="00A1006C"/>
    <w:rsid w:val="00A1019B"/>
    <w:rsid w:val="00A20868"/>
    <w:rsid w:val="00A20A1B"/>
    <w:rsid w:val="00A20B7D"/>
    <w:rsid w:val="00A262C1"/>
    <w:rsid w:val="00A340F7"/>
    <w:rsid w:val="00A4449D"/>
    <w:rsid w:val="00A50806"/>
    <w:rsid w:val="00A5159E"/>
    <w:rsid w:val="00A52559"/>
    <w:rsid w:val="00A53C2D"/>
    <w:rsid w:val="00A56EF1"/>
    <w:rsid w:val="00A60929"/>
    <w:rsid w:val="00A62040"/>
    <w:rsid w:val="00A75BAB"/>
    <w:rsid w:val="00A82831"/>
    <w:rsid w:val="00A840F0"/>
    <w:rsid w:val="00A86369"/>
    <w:rsid w:val="00A90181"/>
    <w:rsid w:val="00A90D23"/>
    <w:rsid w:val="00A91A08"/>
    <w:rsid w:val="00A92F98"/>
    <w:rsid w:val="00A96372"/>
    <w:rsid w:val="00AA4AD6"/>
    <w:rsid w:val="00AB1B16"/>
    <w:rsid w:val="00AC10BD"/>
    <w:rsid w:val="00AC3FBD"/>
    <w:rsid w:val="00AC5BB9"/>
    <w:rsid w:val="00AC7125"/>
    <w:rsid w:val="00AE590E"/>
    <w:rsid w:val="00AE61A1"/>
    <w:rsid w:val="00AE68B4"/>
    <w:rsid w:val="00AF1121"/>
    <w:rsid w:val="00AF1189"/>
    <w:rsid w:val="00AF3148"/>
    <w:rsid w:val="00AF4D29"/>
    <w:rsid w:val="00B02D02"/>
    <w:rsid w:val="00B02F08"/>
    <w:rsid w:val="00B02F52"/>
    <w:rsid w:val="00B032F6"/>
    <w:rsid w:val="00B033C1"/>
    <w:rsid w:val="00B04F80"/>
    <w:rsid w:val="00B055ED"/>
    <w:rsid w:val="00B112C3"/>
    <w:rsid w:val="00B12611"/>
    <w:rsid w:val="00B16E43"/>
    <w:rsid w:val="00B16E82"/>
    <w:rsid w:val="00B17ED6"/>
    <w:rsid w:val="00B2238C"/>
    <w:rsid w:val="00B22416"/>
    <w:rsid w:val="00B227EF"/>
    <w:rsid w:val="00B2286C"/>
    <w:rsid w:val="00B22BCC"/>
    <w:rsid w:val="00B266CA"/>
    <w:rsid w:val="00B31761"/>
    <w:rsid w:val="00B32DAB"/>
    <w:rsid w:val="00B366BA"/>
    <w:rsid w:val="00B37B63"/>
    <w:rsid w:val="00B37E68"/>
    <w:rsid w:val="00B41D79"/>
    <w:rsid w:val="00B41F51"/>
    <w:rsid w:val="00B43604"/>
    <w:rsid w:val="00B44EDD"/>
    <w:rsid w:val="00B552D0"/>
    <w:rsid w:val="00B62329"/>
    <w:rsid w:val="00B66789"/>
    <w:rsid w:val="00B7527B"/>
    <w:rsid w:val="00B763CC"/>
    <w:rsid w:val="00B804D1"/>
    <w:rsid w:val="00B85C4E"/>
    <w:rsid w:val="00B90E78"/>
    <w:rsid w:val="00BA099F"/>
    <w:rsid w:val="00BA135C"/>
    <w:rsid w:val="00BA3087"/>
    <w:rsid w:val="00BA34B2"/>
    <w:rsid w:val="00BA413F"/>
    <w:rsid w:val="00BA5071"/>
    <w:rsid w:val="00BA76E4"/>
    <w:rsid w:val="00BB0312"/>
    <w:rsid w:val="00BB28CF"/>
    <w:rsid w:val="00BB5A69"/>
    <w:rsid w:val="00BC7ED9"/>
    <w:rsid w:val="00BD28AE"/>
    <w:rsid w:val="00BD307E"/>
    <w:rsid w:val="00BD760A"/>
    <w:rsid w:val="00BE0229"/>
    <w:rsid w:val="00BE2550"/>
    <w:rsid w:val="00BF2B3B"/>
    <w:rsid w:val="00C007E0"/>
    <w:rsid w:val="00C0202B"/>
    <w:rsid w:val="00C03E2B"/>
    <w:rsid w:val="00C136B4"/>
    <w:rsid w:val="00C159A0"/>
    <w:rsid w:val="00C204EB"/>
    <w:rsid w:val="00C236E4"/>
    <w:rsid w:val="00C31FD5"/>
    <w:rsid w:val="00C332AB"/>
    <w:rsid w:val="00C35345"/>
    <w:rsid w:val="00C404DA"/>
    <w:rsid w:val="00C40A62"/>
    <w:rsid w:val="00C45794"/>
    <w:rsid w:val="00C52495"/>
    <w:rsid w:val="00C559A3"/>
    <w:rsid w:val="00C57BDF"/>
    <w:rsid w:val="00C61C67"/>
    <w:rsid w:val="00C647CC"/>
    <w:rsid w:val="00C6659A"/>
    <w:rsid w:val="00C75571"/>
    <w:rsid w:val="00C8144B"/>
    <w:rsid w:val="00C862A2"/>
    <w:rsid w:val="00C863EA"/>
    <w:rsid w:val="00C937CF"/>
    <w:rsid w:val="00CA243A"/>
    <w:rsid w:val="00CA2BBA"/>
    <w:rsid w:val="00CA2FA3"/>
    <w:rsid w:val="00CA4BFB"/>
    <w:rsid w:val="00CA5720"/>
    <w:rsid w:val="00CB01CF"/>
    <w:rsid w:val="00CB1503"/>
    <w:rsid w:val="00CB1DD4"/>
    <w:rsid w:val="00CB3616"/>
    <w:rsid w:val="00CB4705"/>
    <w:rsid w:val="00CB68F1"/>
    <w:rsid w:val="00CC1DCE"/>
    <w:rsid w:val="00CC4685"/>
    <w:rsid w:val="00CD112B"/>
    <w:rsid w:val="00CD3FF7"/>
    <w:rsid w:val="00CD5E98"/>
    <w:rsid w:val="00CD6924"/>
    <w:rsid w:val="00CE1E59"/>
    <w:rsid w:val="00CE353D"/>
    <w:rsid w:val="00CE7A44"/>
    <w:rsid w:val="00CF0C33"/>
    <w:rsid w:val="00CF3591"/>
    <w:rsid w:val="00D00CD9"/>
    <w:rsid w:val="00D02878"/>
    <w:rsid w:val="00D04B76"/>
    <w:rsid w:val="00D05F9F"/>
    <w:rsid w:val="00D138DB"/>
    <w:rsid w:val="00D1622C"/>
    <w:rsid w:val="00D21C54"/>
    <w:rsid w:val="00D2221D"/>
    <w:rsid w:val="00D25019"/>
    <w:rsid w:val="00D25D2E"/>
    <w:rsid w:val="00D26B3A"/>
    <w:rsid w:val="00D33B14"/>
    <w:rsid w:val="00D33F23"/>
    <w:rsid w:val="00D42CD8"/>
    <w:rsid w:val="00D507B4"/>
    <w:rsid w:val="00D52D95"/>
    <w:rsid w:val="00D6736C"/>
    <w:rsid w:val="00D708DA"/>
    <w:rsid w:val="00D7186F"/>
    <w:rsid w:val="00D72F38"/>
    <w:rsid w:val="00D7476B"/>
    <w:rsid w:val="00D77622"/>
    <w:rsid w:val="00D80DFC"/>
    <w:rsid w:val="00D850A8"/>
    <w:rsid w:val="00D921BF"/>
    <w:rsid w:val="00D92A85"/>
    <w:rsid w:val="00DA0219"/>
    <w:rsid w:val="00DA41E5"/>
    <w:rsid w:val="00DB16EA"/>
    <w:rsid w:val="00DB221D"/>
    <w:rsid w:val="00DB56A2"/>
    <w:rsid w:val="00DB741B"/>
    <w:rsid w:val="00DC4C66"/>
    <w:rsid w:val="00DD01D1"/>
    <w:rsid w:val="00DD61A1"/>
    <w:rsid w:val="00DD6483"/>
    <w:rsid w:val="00DE1CCF"/>
    <w:rsid w:val="00DF207B"/>
    <w:rsid w:val="00DF21F6"/>
    <w:rsid w:val="00DF3C38"/>
    <w:rsid w:val="00DF72A7"/>
    <w:rsid w:val="00E00328"/>
    <w:rsid w:val="00E00803"/>
    <w:rsid w:val="00E0150C"/>
    <w:rsid w:val="00E017E5"/>
    <w:rsid w:val="00E1662B"/>
    <w:rsid w:val="00E23A78"/>
    <w:rsid w:val="00E24D2D"/>
    <w:rsid w:val="00E27D51"/>
    <w:rsid w:val="00E31425"/>
    <w:rsid w:val="00E33F21"/>
    <w:rsid w:val="00E45705"/>
    <w:rsid w:val="00E46A70"/>
    <w:rsid w:val="00E4789D"/>
    <w:rsid w:val="00E50228"/>
    <w:rsid w:val="00E505A1"/>
    <w:rsid w:val="00E602EE"/>
    <w:rsid w:val="00E62769"/>
    <w:rsid w:val="00E63F18"/>
    <w:rsid w:val="00E65A2E"/>
    <w:rsid w:val="00E70552"/>
    <w:rsid w:val="00E7369F"/>
    <w:rsid w:val="00E748C0"/>
    <w:rsid w:val="00E74CA3"/>
    <w:rsid w:val="00E762B4"/>
    <w:rsid w:val="00E76464"/>
    <w:rsid w:val="00E76DBD"/>
    <w:rsid w:val="00E9382B"/>
    <w:rsid w:val="00E93EBE"/>
    <w:rsid w:val="00EA1FA9"/>
    <w:rsid w:val="00EA725C"/>
    <w:rsid w:val="00EA773C"/>
    <w:rsid w:val="00EB0F08"/>
    <w:rsid w:val="00EB4172"/>
    <w:rsid w:val="00EB5C54"/>
    <w:rsid w:val="00EC2F9F"/>
    <w:rsid w:val="00EC712C"/>
    <w:rsid w:val="00EE1A15"/>
    <w:rsid w:val="00EE5D2A"/>
    <w:rsid w:val="00EF76FC"/>
    <w:rsid w:val="00F01F6F"/>
    <w:rsid w:val="00F06923"/>
    <w:rsid w:val="00F116D2"/>
    <w:rsid w:val="00F11C6D"/>
    <w:rsid w:val="00F13B9A"/>
    <w:rsid w:val="00F20A7F"/>
    <w:rsid w:val="00F20EB6"/>
    <w:rsid w:val="00F210C3"/>
    <w:rsid w:val="00F2226E"/>
    <w:rsid w:val="00F24DFD"/>
    <w:rsid w:val="00F24EAD"/>
    <w:rsid w:val="00F25405"/>
    <w:rsid w:val="00F27803"/>
    <w:rsid w:val="00F31D26"/>
    <w:rsid w:val="00F4208F"/>
    <w:rsid w:val="00F425F3"/>
    <w:rsid w:val="00F42F20"/>
    <w:rsid w:val="00F51961"/>
    <w:rsid w:val="00F51DE2"/>
    <w:rsid w:val="00F5412B"/>
    <w:rsid w:val="00F54B3D"/>
    <w:rsid w:val="00F572FD"/>
    <w:rsid w:val="00F60102"/>
    <w:rsid w:val="00F610FF"/>
    <w:rsid w:val="00F62653"/>
    <w:rsid w:val="00F62FA4"/>
    <w:rsid w:val="00F74359"/>
    <w:rsid w:val="00F75892"/>
    <w:rsid w:val="00F77355"/>
    <w:rsid w:val="00F80F49"/>
    <w:rsid w:val="00F81C41"/>
    <w:rsid w:val="00F81E25"/>
    <w:rsid w:val="00F84866"/>
    <w:rsid w:val="00F913FD"/>
    <w:rsid w:val="00F96EBF"/>
    <w:rsid w:val="00FA2DB9"/>
    <w:rsid w:val="00FA5F3D"/>
    <w:rsid w:val="00FB07C4"/>
    <w:rsid w:val="00FB4ABB"/>
    <w:rsid w:val="00FB527B"/>
    <w:rsid w:val="00FB5365"/>
    <w:rsid w:val="00FB58BE"/>
    <w:rsid w:val="00FB7D01"/>
    <w:rsid w:val="00FC2E5B"/>
    <w:rsid w:val="00FC78E1"/>
    <w:rsid w:val="00FD171A"/>
    <w:rsid w:val="00FD383E"/>
    <w:rsid w:val="00FD57E5"/>
    <w:rsid w:val="00FE30C8"/>
    <w:rsid w:val="00FE4761"/>
    <w:rsid w:val="013C7225"/>
    <w:rsid w:val="0290335E"/>
    <w:rsid w:val="029E24C3"/>
    <w:rsid w:val="02C5401F"/>
    <w:rsid w:val="032E4A5B"/>
    <w:rsid w:val="05016B8F"/>
    <w:rsid w:val="05A42181"/>
    <w:rsid w:val="05B15398"/>
    <w:rsid w:val="065926B2"/>
    <w:rsid w:val="0694456A"/>
    <w:rsid w:val="08883D23"/>
    <w:rsid w:val="09C53A38"/>
    <w:rsid w:val="09C83B6E"/>
    <w:rsid w:val="09F75ED7"/>
    <w:rsid w:val="0BF80039"/>
    <w:rsid w:val="0C3A2069"/>
    <w:rsid w:val="0F6839CC"/>
    <w:rsid w:val="0F762C1A"/>
    <w:rsid w:val="0FD15662"/>
    <w:rsid w:val="10FC1F3B"/>
    <w:rsid w:val="114315A9"/>
    <w:rsid w:val="126175FF"/>
    <w:rsid w:val="14054914"/>
    <w:rsid w:val="16236FAB"/>
    <w:rsid w:val="16795240"/>
    <w:rsid w:val="16951D2B"/>
    <w:rsid w:val="17D25F68"/>
    <w:rsid w:val="1ABF0FF9"/>
    <w:rsid w:val="1B3E40B1"/>
    <w:rsid w:val="1C257D16"/>
    <w:rsid w:val="20D16427"/>
    <w:rsid w:val="22291317"/>
    <w:rsid w:val="22EA1DB4"/>
    <w:rsid w:val="23272B08"/>
    <w:rsid w:val="29645FE4"/>
    <w:rsid w:val="2BA70BD7"/>
    <w:rsid w:val="2D755211"/>
    <w:rsid w:val="2EBA48C8"/>
    <w:rsid w:val="2F1A2CD8"/>
    <w:rsid w:val="310224FC"/>
    <w:rsid w:val="314553A0"/>
    <w:rsid w:val="32B853E2"/>
    <w:rsid w:val="34CC3E5D"/>
    <w:rsid w:val="367949D7"/>
    <w:rsid w:val="36D17E53"/>
    <w:rsid w:val="372A4B96"/>
    <w:rsid w:val="37921502"/>
    <w:rsid w:val="37FB2606"/>
    <w:rsid w:val="38666503"/>
    <w:rsid w:val="39982B08"/>
    <w:rsid w:val="3AE220AC"/>
    <w:rsid w:val="3B826799"/>
    <w:rsid w:val="3CD61A63"/>
    <w:rsid w:val="3E010F7A"/>
    <w:rsid w:val="3EA837FC"/>
    <w:rsid w:val="3F3D5120"/>
    <w:rsid w:val="40D550B3"/>
    <w:rsid w:val="41816746"/>
    <w:rsid w:val="42B36BAD"/>
    <w:rsid w:val="45814942"/>
    <w:rsid w:val="46C04CD3"/>
    <w:rsid w:val="46DE2986"/>
    <w:rsid w:val="484451DC"/>
    <w:rsid w:val="4A607A02"/>
    <w:rsid w:val="4B045DEB"/>
    <w:rsid w:val="4B4F6FE5"/>
    <w:rsid w:val="4BEB3DD6"/>
    <w:rsid w:val="4C964C6F"/>
    <w:rsid w:val="4D682E83"/>
    <w:rsid w:val="4EB47313"/>
    <w:rsid w:val="4F6B343A"/>
    <w:rsid w:val="4FEF2F88"/>
    <w:rsid w:val="501C4DB1"/>
    <w:rsid w:val="50C23FD1"/>
    <w:rsid w:val="50DD348A"/>
    <w:rsid w:val="51DC352B"/>
    <w:rsid w:val="53827A6C"/>
    <w:rsid w:val="53A7641D"/>
    <w:rsid w:val="5572331E"/>
    <w:rsid w:val="559E7069"/>
    <w:rsid w:val="55F1363B"/>
    <w:rsid w:val="567F3614"/>
    <w:rsid w:val="58C12B21"/>
    <w:rsid w:val="591E66AF"/>
    <w:rsid w:val="59992A01"/>
    <w:rsid w:val="5B6A5043"/>
    <w:rsid w:val="5BAC360B"/>
    <w:rsid w:val="5BE326E1"/>
    <w:rsid w:val="5E906711"/>
    <w:rsid w:val="5EF316E3"/>
    <w:rsid w:val="5FCA4F11"/>
    <w:rsid w:val="611A1B18"/>
    <w:rsid w:val="62285A7B"/>
    <w:rsid w:val="6235596F"/>
    <w:rsid w:val="63B27E21"/>
    <w:rsid w:val="647360BE"/>
    <w:rsid w:val="651128A8"/>
    <w:rsid w:val="65FA7F8E"/>
    <w:rsid w:val="668F3537"/>
    <w:rsid w:val="68512475"/>
    <w:rsid w:val="68A935C0"/>
    <w:rsid w:val="690D4546"/>
    <w:rsid w:val="69D25D50"/>
    <w:rsid w:val="6A2F504C"/>
    <w:rsid w:val="6A982791"/>
    <w:rsid w:val="6AFD6B92"/>
    <w:rsid w:val="6B6304CF"/>
    <w:rsid w:val="6BF87AAA"/>
    <w:rsid w:val="6D693EB8"/>
    <w:rsid w:val="70C82FBF"/>
    <w:rsid w:val="717C7BEF"/>
    <w:rsid w:val="71D377DB"/>
    <w:rsid w:val="71DA112C"/>
    <w:rsid w:val="71EC6C67"/>
    <w:rsid w:val="720B7913"/>
    <w:rsid w:val="725B6E99"/>
    <w:rsid w:val="72FF7295"/>
    <w:rsid w:val="73160A53"/>
    <w:rsid w:val="738D3F69"/>
    <w:rsid w:val="743223AE"/>
    <w:rsid w:val="743F4FA3"/>
    <w:rsid w:val="750A1F5A"/>
    <w:rsid w:val="758C4E6A"/>
    <w:rsid w:val="78121D66"/>
    <w:rsid w:val="7ACC6930"/>
    <w:rsid w:val="7BCC3EA5"/>
    <w:rsid w:val="7C4B7FCB"/>
    <w:rsid w:val="7C8C461F"/>
    <w:rsid w:val="7CBD616E"/>
    <w:rsid w:val="7DA05E0E"/>
    <w:rsid w:val="7DC6390A"/>
    <w:rsid w:val="7E607BF5"/>
    <w:rsid w:val="7F3E3B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Body Text Indent" w:semiHidden="0" w:unhideWhenUsed="0" w:qFormat="1"/>
    <w:lsdException w:name="Subtitle" w:semiHidden="0" w:uiPriority="11" w:unhideWhenUsed="0" w:qFormat="1"/>
    <w:lsdException w:name="Body Text First Indent" w:semiHidden="0" w:unhideWhenUsed="0" w:qFormat="1"/>
    <w:lsdException w:name="Body Text First Indent 2" w:semiHidden="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uiPriority="0"/>
    <w:lsdException w:name="HTML Cite" w:semiHidden="0" w:uiPriority="0" w:unhideWhenUsed="0" w:qFormat="1"/>
    <w:lsdException w:name="Normal Table" w:semiHidden="0" w:qFormat="1"/>
    <w:lsdException w:name="Balloon Text"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436F3"/>
    <w:pPr>
      <w:widowControl w:val="0"/>
      <w:jc w:val="both"/>
    </w:pPr>
    <w:rPr>
      <w:kern w:val="2"/>
      <w:sz w:val="28"/>
    </w:rPr>
  </w:style>
  <w:style w:type="paragraph" w:styleId="1">
    <w:name w:val="heading 1"/>
    <w:basedOn w:val="a"/>
    <w:next w:val="a"/>
    <w:link w:val="1Char"/>
    <w:qFormat/>
    <w:rsid w:val="000436F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qFormat/>
    <w:rsid w:val="000436F3"/>
  </w:style>
  <w:style w:type="character" w:styleId="a3">
    <w:name w:val="Hyperlink"/>
    <w:uiPriority w:val="99"/>
    <w:qFormat/>
    <w:rsid w:val="000436F3"/>
    <w:rPr>
      <w:color w:val="0000FF"/>
      <w:u w:val="single"/>
    </w:rPr>
  </w:style>
  <w:style w:type="character" w:customStyle="1" w:styleId="Char">
    <w:name w:val="页脚 Char"/>
    <w:basedOn w:val="a0"/>
    <w:link w:val="a4"/>
    <w:uiPriority w:val="99"/>
    <w:qFormat/>
    <w:rsid w:val="000436F3"/>
    <w:rPr>
      <w:rFonts w:ascii="Times New Roman" w:eastAsia="宋体" w:hAnsi="Times New Roman" w:cs="Times New Roman"/>
      <w:sz w:val="18"/>
      <w:szCs w:val="20"/>
    </w:rPr>
  </w:style>
  <w:style w:type="character" w:customStyle="1" w:styleId="Char0">
    <w:name w:val="页眉 Char"/>
    <w:basedOn w:val="a0"/>
    <w:link w:val="a5"/>
    <w:uiPriority w:val="99"/>
    <w:semiHidden/>
    <w:qFormat/>
    <w:rsid w:val="000436F3"/>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0436F3"/>
    <w:rPr>
      <w:rFonts w:ascii="Times New Roman" w:eastAsia="宋体" w:hAnsi="Times New Roman" w:cs="Times New Roman"/>
      <w:sz w:val="18"/>
      <w:szCs w:val="18"/>
    </w:rPr>
  </w:style>
  <w:style w:type="character" w:customStyle="1" w:styleId="1Char">
    <w:name w:val="标题 1 Char"/>
    <w:basedOn w:val="a0"/>
    <w:link w:val="1"/>
    <w:qFormat/>
    <w:rsid w:val="000436F3"/>
    <w:rPr>
      <w:rFonts w:ascii="Times New Roman" w:eastAsia="宋体" w:hAnsi="Times New Roman" w:cs="Times New Roman"/>
      <w:b/>
      <w:bCs/>
      <w:kern w:val="44"/>
      <w:sz w:val="44"/>
      <w:szCs w:val="44"/>
    </w:rPr>
  </w:style>
  <w:style w:type="paragraph" w:styleId="a7">
    <w:name w:val="Body Text First Indent"/>
    <w:basedOn w:val="a8"/>
    <w:uiPriority w:val="99"/>
    <w:qFormat/>
    <w:rsid w:val="000436F3"/>
    <w:pPr>
      <w:ind w:firstLineChars="100" w:firstLine="420"/>
    </w:pPr>
  </w:style>
  <w:style w:type="paragraph" w:styleId="a6">
    <w:name w:val="Balloon Text"/>
    <w:basedOn w:val="a"/>
    <w:link w:val="Char1"/>
    <w:uiPriority w:val="99"/>
    <w:unhideWhenUsed/>
    <w:qFormat/>
    <w:rsid w:val="000436F3"/>
    <w:rPr>
      <w:sz w:val="18"/>
      <w:szCs w:val="18"/>
    </w:rPr>
  </w:style>
  <w:style w:type="paragraph" w:styleId="10">
    <w:name w:val="toc 1"/>
    <w:basedOn w:val="a"/>
    <w:next w:val="a"/>
    <w:uiPriority w:val="39"/>
    <w:qFormat/>
    <w:rsid w:val="000436F3"/>
    <w:pPr>
      <w:tabs>
        <w:tab w:val="right" w:leader="dot" w:pos="8647"/>
      </w:tabs>
      <w:spacing w:line="960" w:lineRule="exact"/>
      <w:ind w:leftChars="557" w:left="1170"/>
    </w:pPr>
    <w:rPr>
      <w:rFonts w:ascii="Calibri" w:hAnsi="Calibri"/>
      <w:sz w:val="21"/>
      <w:szCs w:val="22"/>
    </w:rPr>
  </w:style>
  <w:style w:type="paragraph" w:styleId="a9">
    <w:name w:val="Body Text Indent"/>
    <w:basedOn w:val="a"/>
    <w:link w:val="Char2"/>
    <w:uiPriority w:val="99"/>
    <w:qFormat/>
    <w:rsid w:val="000436F3"/>
    <w:pPr>
      <w:spacing w:after="120"/>
      <w:ind w:leftChars="200" w:left="420"/>
    </w:pPr>
  </w:style>
  <w:style w:type="paragraph" w:styleId="20">
    <w:name w:val="Body Text Indent 2"/>
    <w:basedOn w:val="a"/>
    <w:qFormat/>
    <w:rsid w:val="000436F3"/>
    <w:pPr>
      <w:spacing w:after="120" w:line="480" w:lineRule="auto"/>
      <w:ind w:leftChars="200" w:left="420"/>
    </w:pPr>
    <w:rPr>
      <w:sz w:val="21"/>
      <w:szCs w:val="24"/>
    </w:rPr>
  </w:style>
  <w:style w:type="paragraph" w:styleId="a8">
    <w:name w:val="Body Text"/>
    <w:basedOn w:val="a"/>
    <w:next w:val="a7"/>
    <w:qFormat/>
    <w:rsid w:val="000436F3"/>
    <w:pPr>
      <w:spacing w:after="120"/>
    </w:pPr>
  </w:style>
  <w:style w:type="paragraph" w:styleId="aa">
    <w:name w:val="annotation text"/>
    <w:basedOn w:val="a"/>
    <w:uiPriority w:val="99"/>
    <w:unhideWhenUsed/>
    <w:rsid w:val="000436F3"/>
    <w:pPr>
      <w:jc w:val="left"/>
    </w:pPr>
  </w:style>
  <w:style w:type="paragraph" w:styleId="a4">
    <w:name w:val="footer"/>
    <w:basedOn w:val="a"/>
    <w:link w:val="Char"/>
    <w:uiPriority w:val="99"/>
    <w:qFormat/>
    <w:rsid w:val="000436F3"/>
    <w:pPr>
      <w:tabs>
        <w:tab w:val="center" w:pos="4153"/>
        <w:tab w:val="right" w:pos="8306"/>
      </w:tabs>
      <w:snapToGrid w:val="0"/>
      <w:jc w:val="left"/>
    </w:pPr>
    <w:rPr>
      <w:sz w:val="18"/>
    </w:rPr>
  </w:style>
  <w:style w:type="paragraph" w:styleId="2">
    <w:name w:val="Body Text First Indent 2"/>
    <w:basedOn w:val="a9"/>
    <w:link w:val="2Char"/>
    <w:uiPriority w:val="99"/>
    <w:qFormat/>
    <w:rsid w:val="000436F3"/>
  </w:style>
  <w:style w:type="paragraph" w:styleId="a5">
    <w:name w:val="header"/>
    <w:basedOn w:val="a"/>
    <w:link w:val="Char0"/>
    <w:uiPriority w:val="99"/>
    <w:unhideWhenUsed/>
    <w:qFormat/>
    <w:rsid w:val="000436F3"/>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rsid w:val="000436F3"/>
    <w:pPr>
      <w:autoSpaceDE w:val="0"/>
      <w:autoSpaceDN w:val="0"/>
      <w:adjustRightInd w:val="0"/>
      <w:jc w:val="left"/>
    </w:pPr>
    <w:rPr>
      <w:kern w:val="0"/>
      <w:sz w:val="24"/>
      <w:szCs w:val="24"/>
    </w:rPr>
  </w:style>
  <w:style w:type="paragraph" w:customStyle="1" w:styleId="11">
    <w:name w:val="正文文本缩进1"/>
    <w:basedOn w:val="a"/>
    <w:qFormat/>
    <w:rsid w:val="000436F3"/>
    <w:pPr>
      <w:spacing w:line="700" w:lineRule="exact"/>
      <w:ind w:left="960"/>
    </w:pPr>
    <w:rPr>
      <w:sz w:val="44"/>
    </w:rPr>
  </w:style>
  <w:style w:type="paragraph" w:styleId="ab">
    <w:name w:val="List Paragraph"/>
    <w:basedOn w:val="a"/>
    <w:uiPriority w:val="34"/>
    <w:qFormat/>
    <w:rsid w:val="000436F3"/>
    <w:pPr>
      <w:ind w:firstLineChars="200" w:firstLine="420"/>
    </w:pPr>
  </w:style>
  <w:style w:type="paragraph" w:customStyle="1" w:styleId="12">
    <w:name w:val="列出段落1"/>
    <w:basedOn w:val="a"/>
    <w:uiPriority w:val="34"/>
    <w:qFormat/>
    <w:rsid w:val="000436F3"/>
    <w:pPr>
      <w:ind w:firstLineChars="200" w:firstLine="420"/>
    </w:pPr>
    <w:rPr>
      <w:rFonts w:ascii="Calibri" w:hAnsi="Calibri"/>
      <w:sz w:val="21"/>
      <w:szCs w:val="24"/>
    </w:rPr>
  </w:style>
  <w:style w:type="table" w:styleId="ac">
    <w:name w:val="Table Grid"/>
    <w:basedOn w:val="a1"/>
    <w:qFormat/>
    <w:rsid w:val="000436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rsid w:val="003646C4"/>
  </w:style>
  <w:style w:type="character" w:styleId="ad">
    <w:name w:val="Emphasis"/>
    <w:basedOn w:val="a0"/>
    <w:uiPriority w:val="20"/>
    <w:qFormat/>
    <w:rsid w:val="00D25019"/>
    <w:rPr>
      <w:i/>
      <w:iCs/>
    </w:rPr>
  </w:style>
  <w:style w:type="paragraph" w:styleId="ae">
    <w:name w:val="Normal (Web)"/>
    <w:basedOn w:val="a"/>
    <w:unhideWhenUsed/>
    <w:rsid w:val="00D25019"/>
    <w:pPr>
      <w:widowControl/>
      <w:spacing w:before="100" w:beforeAutospacing="1" w:after="100" w:afterAutospacing="1"/>
      <w:jc w:val="left"/>
    </w:pPr>
    <w:rPr>
      <w:rFonts w:ascii="宋体" w:hAnsi="宋体" w:cs="宋体"/>
      <w:kern w:val="0"/>
      <w:sz w:val="24"/>
      <w:szCs w:val="24"/>
    </w:rPr>
  </w:style>
  <w:style w:type="character" w:customStyle="1" w:styleId="Char2">
    <w:name w:val="正文文本缩进 Char"/>
    <w:basedOn w:val="a0"/>
    <w:link w:val="a9"/>
    <w:uiPriority w:val="99"/>
    <w:rsid w:val="005B6563"/>
    <w:rPr>
      <w:kern w:val="2"/>
      <w:sz w:val="28"/>
    </w:rPr>
  </w:style>
  <w:style w:type="character" w:customStyle="1" w:styleId="2Char">
    <w:name w:val="正文首行缩进 2 Char"/>
    <w:basedOn w:val="Char2"/>
    <w:link w:val="2"/>
    <w:uiPriority w:val="99"/>
    <w:rsid w:val="005B6563"/>
  </w:style>
  <w:style w:type="character" w:styleId="af">
    <w:name w:val="FollowedHyperlink"/>
    <w:basedOn w:val="a0"/>
    <w:uiPriority w:val="99"/>
    <w:semiHidden/>
    <w:unhideWhenUsed/>
    <w:rsid w:val="005B6563"/>
    <w:rPr>
      <w:color w:val="800080"/>
      <w:u w:val="single"/>
    </w:rPr>
  </w:style>
  <w:style w:type="paragraph" w:customStyle="1" w:styleId="font5">
    <w:name w:val="font5"/>
    <w:basedOn w:val="a"/>
    <w:rsid w:val="005B656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B6563"/>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5B65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7">
    <w:name w:val="xl67"/>
    <w:basedOn w:val="a"/>
    <w:rsid w:val="005B65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8">
    <w:name w:val="xl68"/>
    <w:basedOn w:val="a"/>
    <w:rsid w:val="005B65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9">
    <w:name w:val="xl69"/>
    <w:basedOn w:val="a"/>
    <w:rsid w:val="005B65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
    <w:rsid w:val="005B65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rsid w:val="005B65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5B65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rsid w:val="005B65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4">
    <w:name w:val="xl74"/>
    <w:basedOn w:val="a"/>
    <w:rsid w:val="005B65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5B65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5B65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7">
    <w:name w:val="xl77"/>
    <w:basedOn w:val="a"/>
    <w:rsid w:val="005B65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78">
    <w:name w:val="xl78"/>
    <w:basedOn w:val="a"/>
    <w:rsid w:val="005B656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rsid w:val="005B656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5B65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81">
    <w:name w:val="xl81"/>
    <w:basedOn w:val="a"/>
    <w:rsid w:val="005B6563"/>
    <w:pPr>
      <w:widowControl/>
      <w:spacing w:before="100" w:beforeAutospacing="1" w:after="100" w:afterAutospacing="1"/>
      <w:jc w:val="left"/>
    </w:pPr>
    <w:rPr>
      <w:rFonts w:ascii="宋体" w:hAnsi="宋体" w:cs="宋体"/>
      <w:kern w:val="0"/>
      <w:sz w:val="20"/>
    </w:rPr>
  </w:style>
  <w:style w:type="paragraph" w:customStyle="1" w:styleId="xl82">
    <w:name w:val="xl82"/>
    <w:basedOn w:val="a"/>
    <w:rsid w:val="005B6563"/>
    <w:pPr>
      <w:widowControl/>
      <w:pBdr>
        <w:top w:val="single" w:sz="4" w:space="0" w:color="auto"/>
      </w:pBdr>
      <w:spacing w:before="100" w:beforeAutospacing="1" w:after="100" w:afterAutospacing="1"/>
      <w:jc w:val="left"/>
    </w:pPr>
    <w:rPr>
      <w:rFonts w:ascii="宋体" w:hAnsi="宋体" w:cs="宋体"/>
      <w:kern w:val="0"/>
      <w:sz w:val="32"/>
      <w:szCs w:val="32"/>
    </w:rPr>
  </w:style>
</w:styles>
</file>

<file path=word/webSettings.xml><?xml version="1.0" encoding="utf-8"?>
<w:webSettings xmlns:r="http://schemas.openxmlformats.org/officeDocument/2006/relationships" xmlns:w="http://schemas.openxmlformats.org/wordprocessingml/2006/main">
  <w:divs>
    <w:div w:id="11303491">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84789768">
      <w:bodyDiv w:val="1"/>
      <w:marLeft w:val="0"/>
      <w:marRight w:val="0"/>
      <w:marTop w:val="0"/>
      <w:marBottom w:val="0"/>
      <w:divBdr>
        <w:top w:val="none" w:sz="0" w:space="0" w:color="auto"/>
        <w:left w:val="none" w:sz="0" w:space="0" w:color="auto"/>
        <w:bottom w:val="none" w:sz="0" w:space="0" w:color="auto"/>
        <w:right w:val="none" w:sz="0" w:space="0" w:color="auto"/>
      </w:divBdr>
    </w:div>
    <w:div w:id="736319051">
      <w:bodyDiv w:val="1"/>
      <w:marLeft w:val="0"/>
      <w:marRight w:val="0"/>
      <w:marTop w:val="0"/>
      <w:marBottom w:val="0"/>
      <w:divBdr>
        <w:top w:val="none" w:sz="0" w:space="0" w:color="auto"/>
        <w:left w:val="none" w:sz="0" w:space="0" w:color="auto"/>
        <w:bottom w:val="none" w:sz="0" w:space="0" w:color="auto"/>
        <w:right w:val="none" w:sz="0" w:space="0" w:color="auto"/>
      </w:divBdr>
    </w:div>
    <w:div w:id="1343513757">
      <w:bodyDiv w:val="1"/>
      <w:marLeft w:val="0"/>
      <w:marRight w:val="0"/>
      <w:marTop w:val="0"/>
      <w:marBottom w:val="0"/>
      <w:divBdr>
        <w:top w:val="none" w:sz="0" w:space="0" w:color="auto"/>
        <w:left w:val="none" w:sz="0" w:space="0" w:color="auto"/>
        <w:bottom w:val="none" w:sz="0" w:space="0" w:color="auto"/>
        <w:right w:val="none" w:sz="0" w:space="0" w:color="auto"/>
      </w:divBdr>
    </w:div>
    <w:div w:id="20933835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917</TotalTime>
  <Pages>20</Pages>
  <Words>881</Words>
  <Characters>5026</Characters>
  <Application>Microsoft Office Word</Application>
  <DocSecurity>0</DocSecurity>
  <Lines>41</Lines>
  <Paragraphs>11</Paragraphs>
  <ScaleCrop>false</ScaleCrop>
  <Company>Www.SangSan.Cn</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朱婧</dc:creator>
  <cp:lastModifiedBy>Administrator</cp:lastModifiedBy>
  <cp:revision>182</cp:revision>
  <dcterms:created xsi:type="dcterms:W3CDTF">2022-04-07T11:16:00Z</dcterms:created>
  <dcterms:modified xsi:type="dcterms:W3CDTF">2022-06-10T11:35:00Z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477887664_btnclosed</vt:lpwstr>
  </property>
</Properties>
</file>